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013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center"/>
        <w:textAlignment w:val="center"/>
        <w:rPr>
          <w:rFonts w:hint="eastAsia" w:ascii="宋体" w:hAnsi="宋体" w:eastAsia="宋体" w:cs="宋体"/>
          <w:b/>
          <w:i w:val="0"/>
          <w:color w:val="000000"/>
          <w:sz w:val="30"/>
          <w:lang w:val="en-US" w:eastAsia="zh-CN"/>
        </w:rPr>
      </w:pPr>
      <w:r>
        <w:rPr>
          <w:rFonts w:ascii="宋体" w:hAnsi="宋体" w:eastAsia="宋体" w:cs="宋体"/>
          <w:b/>
          <w:i w:val="0"/>
          <w:color w:val="000000"/>
          <w:sz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11303000</wp:posOffset>
            </wp:positionH>
            <wp:positionV relativeFrom="topMargin">
              <wp:posOffset>11430000</wp:posOffset>
            </wp:positionV>
            <wp:extent cx="495300" cy="355600"/>
            <wp:effectExtent l="0" t="0" r="0" b="2540"/>
            <wp:wrapNone/>
            <wp:docPr id="100391" name="图片 100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1" name="图片 10039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i w:val="0"/>
          <w:color w:val="000000"/>
          <w:sz w:val="30"/>
        </w:rPr>
        <w:t>阿尔德反应</w:t>
      </w:r>
      <w:r>
        <w:rPr>
          <w:rFonts w:hint="eastAsia" w:ascii="宋体" w:hAnsi="宋体" w:cs="宋体"/>
          <w:b/>
          <w:i w:val="0"/>
          <w:color w:val="000000"/>
          <w:sz w:val="30"/>
          <w:lang w:eastAsia="zh-CN"/>
        </w:rPr>
        <w:t>（</w:t>
      </w:r>
      <w:r>
        <w:rPr>
          <w:rFonts w:hint="eastAsia" w:ascii="宋体" w:hAnsi="宋体" w:cs="宋体"/>
          <w:b/>
          <w:i w:val="0"/>
          <w:color w:val="000000"/>
          <w:sz w:val="30"/>
          <w:lang w:val="en-US" w:eastAsia="zh-CN"/>
        </w:rPr>
        <w:t>成环反应</w:t>
      </w:r>
      <w:bookmarkStart w:id="0" w:name="_GoBack"/>
      <w:bookmarkEnd w:id="0"/>
      <w:r>
        <w:rPr>
          <w:rFonts w:hint="eastAsia" w:ascii="宋体" w:hAnsi="宋体" w:cs="宋体"/>
          <w:b/>
          <w:i w:val="0"/>
          <w:color w:val="000000"/>
          <w:sz w:val="30"/>
          <w:lang w:eastAsia="zh-CN"/>
        </w:rPr>
        <w:t>）</w:t>
      </w:r>
      <w:r>
        <w:rPr>
          <w:rFonts w:ascii="宋体" w:hAnsi="宋体" w:eastAsia="宋体" w:cs="宋体"/>
          <w:b/>
          <w:i w:val="0"/>
          <w:color w:val="000000"/>
          <w:sz w:val="30"/>
        </w:rPr>
        <w:t>专</w:t>
      </w:r>
      <w:r>
        <w:rPr>
          <w:rFonts w:hint="eastAsia" w:ascii="宋体" w:hAnsi="宋体" w:cs="宋体"/>
          <w:b/>
          <w:i w:val="0"/>
          <w:color w:val="000000"/>
          <w:sz w:val="30"/>
          <w:lang w:val="en-US" w:eastAsia="zh-CN"/>
        </w:rPr>
        <w:t>练</w:t>
      </w:r>
    </w:p>
    <w:p w14:paraId="4F9C97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一、单选题</w:t>
      </w:r>
    </w:p>
    <w:p w14:paraId="1B74835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</w:pPr>
      <w:r>
        <w:rPr>
          <w:sz w:val="21"/>
        </w:rPr>
        <w:t>1．狄尔斯和阿尔德在研究1，3-丁二烯的性质时发现如下反应：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57350" cy="495300"/>
            <wp:effectExtent l="0" t="0" r="0" b="0"/>
            <wp:docPr id="100003" name="图片 100003" descr="@@@fb2718cc-522e-4178-a7f3-5ce2b945db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fb2718cc-522e-4178-a7f3-5ce2b945db0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，下列不能发生狄尔斯—阿尔德反应的有机物是</w:t>
      </w:r>
    </w:p>
    <w:p w14:paraId="1A010771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47800" cy="457200"/>
            <wp:effectExtent l="0" t="0" r="0" b="0"/>
            <wp:docPr id="100005" name="图片 100005" descr="@@@f323a0a8-4904-48d5-a136-7f72f70aaf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f323a0a8-4904-48d5-a136-7f72f70aaf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42925" cy="504825"/>
            <wp:effectExtent l="0" t="0" r="9525" b="9525"/>
            <wp:docPr id="100007" name="图片 100007" descr="@@@e6149d00-9453-4fe0-bbaa-d8936361d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e6149d00-9453-4fe0-bbaa-d8936361d8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C．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61975" cy="514350"/>
            <wp:effectExtent l="0" t="0" r="9525" b="0"/>
            <wp:docPr id="100009" name="图片 100009" descr="@@@9a4b79dc-1fd2-4ed5-8031-125735ba78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9a4b79dc-1fd2-4ed5-8031-125735ba78e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52450" cy="561975"/>
            <wp:effectExtent l="0" t="0" r="0" b="9525"/>
            <wp:docPr id="100011" name="图片 100011" descr="@@@18e0a604-aafc-4280-90e5-654f70346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18e0a604-aafc-4280-90e5-654f7034621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D39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2．共轭二烯烃(含有两个碳碳双键，且两个双键被一个单键隔开的烯烃，如1，3-丁二烯)与含碳碳双键或碳碳三键的化合物在一定条件下发生第尔斯-阿尔德反应，得到环加成产物，构建了环状碳骨架，例如：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8600" cy="466725"/>
            <wp:effectExtent l="0" t="0" r="0" b="9525"/>
            <wp:docPr id="100013" name="图片 100013" descr="@@@cc67e780-8455-4de2-b7eb-7fca1f2f6e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cc67e780-8455-4de2-b7eb-7fca1f2f6ec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09600" cy="419100"/>
            <wp:effectExtent l="0" t="0" r="0" b="0"/>
            <wp:docPr id="100015" name="图片 100015" descr="@@@61aaed69-6cf5-4c08-9cd3-9ec935233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61aaed69-6cf5-4c08-9cd3-9ec9352332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25" o:spt="75" alt="eqId19d07bafe99f6633fa6487ac51ed5a6a" type="#_x0000_t75" style="height:14.05pt;width:28.1pt;" o:ole="t" filled="f" o:preferrelative="t" stroked="f" coordsize="21600,21600">
            <v:path/>
            <v:fill on="f" focussize="0,0"/>
            <v:stroke on="f" joinstyle="miter"/>
            <v:imagedata r:id="rId19" o:title="eqId19d07bafe99f6633fa6487ac51ed5a6a"/>
            <o:lock v:ext="edit" aspectratio="t"/>
            <w10:wrap type="none"/>
            <w10:anchorlock/>
          </v:shape>
          <o:OLEObject Type="Embed" ProgID="Equation.DSMT4" ShapeID="_x0000_i1025" DrawAspect="Content" ObjectID="_1468075725" r:id="rId18">
            <o:LockedField>false</o:LockedField>
          </o:OLEObject>
        </w:objec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95350" cy="485775"/>
            <wp:effectExtent l="0" t="0" r="0" b="9525"/>
            <wp:docPr id="100017" name="图片 100017" descr="@@@4454b830-9ab5-4410-ae4a-631be5264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4454b830-9ab5-4410-ae4a-631be5264ca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，下列说法不正确的是</w:t>
      </w:r>
    </w:p>
    <w:p w14:paraId="0F49813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04825" cy="457200"/>
            <wp:effectExtent l="0" t="0" r="9525" b="0"/>
            <wp:docPr id="100019" name="图片 100019" descr="@@@89519f9e-57e9-48be-851b-e9c05294e7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89519f9e-57e9-48be-851b-e9c05294e7c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与乙烯发生第尔斯-阿尔德反应的产物为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57200" cy="666750"/>
            <wp:effectExtent l="0" t="0" r="0" b="0"/>
            <wp:docPr id="100021" name="图片 100021" descr="@@@cda2428f-7831-47a6-b107-a80908e191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cda2428f-7831-47a6-b107-a80908e191b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72F1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19100" cy="571500"/>
            <wp:effectExtent l="0" t="0" r="0" b="0"/>
            <wp:docPr id="100023" name="图片 100023" descr="@@@4de132be-1ed4-45aa-822d-b124cb82b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4de132be-1ed4-45aa-822d-b124cb82b07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47700" cy="447675"/>
            <wp:effectExtent l="0" t="0" r="0" b="9525"/>
            <wp:docPr id="100025" name="图片 100025" descr="@@@04c8a101-524f-40ce-8910-706972c963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04c8a101-524f-40ce-8910-706972c963b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发生第尔斯-阿尔德反应的产物只有一种</w:t>
      </w:r>
    </w:p>
    <w:p w14:paraId="1E7A73A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C．合成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04825" cy="419100"/>
            <wp:effectExtent l="0" t="0" r="9525" b="0"/>
            <wp:docPr id="100027" name="图片 100027" descr="@@@4cb623d5-36e3-424e-b413-8ecfa4a61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4cb623d5-36e3-424e-b413-8ecfa4a614a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的原料可能为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71475" cy="552450"/>
            <wp:effectExtent l="0" t="0" r="9525" b="0"/>
            <wp:docPr id="100029" name="图片 100029" descr="@@@891fdc1b-46a8-4b3b-9a53-f9342a1f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891fdc1b-46a8-4b3b-9a53-f9342a1f197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5250" cy="228600"/>
            <wp:effectExtent l="0" t="0" r="0" b="0"/>
            <wp:docPr id="100031" name="图片 100031" descr="@@@610d1987-f852-4de1-acad-f60606822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610d1987-f852-4de1-acad-f6060682200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EF76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D．环己烷不可能由第尔斯-阿尔德反应一步合成</w:t>
      </w:r>
    </w:p>
    <w:p w14:paraId="475FB04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3．第尔斯-阿尔德反应可得到环加成产物，构建环状骨架。例如：</w:t>
      </w:r>
    </w:p>
    <w:p w14:paraId="245C1ED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95575" cy="942975"/>
            <wp:effectExtent l="0" t="0" r="9525" b="9525"/>
            <wp:docPr id="100033" name="图片 100033" descr="@@@4f882d94-d278-4820-82cd-dd81cd160b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4f882d94-d278-4820-82cd-dd81cd160b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7350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下列说法正确的是</w:t>
      </w:r>
    </w:p>
    <w:p w14:paraId="0A6BF985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A．X中所有原子共平面</w:t>
      </w:r>
      <w:r>
        <w:rPr>
          <w:sz w:val="21"/>
        </w:rPr>
        <w:tab/>
      </w:r>
      <w:r>
        <w:rPr>
          <w:sz w:val="21"/>
        </w:rPr>
        <w:t>B．Y难溶于水，密度比水大</w:t>
      </w:r>
    </w:p>
    <w:p w14:paraId="4E6E396D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C．该反应的另一产物为Z的对映异构体</w:t>
      </w:r>
      <w:r>
        <w:rPr>
          <w:sz w:val="21"/>
        </w:rPr>
        <w:tab/>
      </w:r>
      <w:r>
        <w:rPr>
          <w:sz w:val="21"/>
        </w:rPr>
        <w:t>D．Z分子中有3种官能团</w:t>
      </w:r>
    </w:p>
    <w:p w14:paraId="7E5B059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4．狄尔斯-阿尔德反应</w:t>
      </w:r>
      <w:r>
        <w:object>
          <v:shape id="_x0000_i1026" o:spt="75" alt="eqId2cc2c4815053f9c1921d1116a5521939" type="#_x0000_t75" style="height:17.8pt;width:102.9pt;" o:ole="t" filled="f" o:preferrelative="t" stroked="f" coordsize="21600,21600">
            <v:path/>
            <v:fill on="f" focussize="0,0"/>
            <v:stroke on="f" joinstyle="miter"/>
            <v:imagedata r:id="rId29" o:title="eqId2cc2c4815053f9c1921d1116a5521939"/>
            <o:lock v:ext="edit" aspectratio="t"/>
            <w10:wrap type="none"/>
            <w10:anchorlock/>
          </v:shape>
          <o:OLEObject Type="Embed" ProgID="Equation.DSMT4" ShapeID="_x0000_i1026" DrawAspect="Content" ObjectID="_1468075726" r:id="rId28">
            <o:LockedField>false</o:LockedField>
          </o:OLEObject>
        </w:object>
      </w:r>
      <w:r>
        <w:rPr>
          <w:sz w:val="21"/>
        </w:rPr>
        <w:t>可用于构建六元环状烃，其转化关系如图所示。</w:t>
      </w:r>
    </w:p>
    <w:p w14:paraId="06918B9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33550" cy="609600"/>
            <wp:effectExtent l="0" t="0" r="0" b="0"/>
            <wp:docPr id="100035" name="图片 100035" descr="@@@23f433fb-c95e-403c-a8c6-1180ca11e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23f433fb-c95e-403c-a8c6-1180ca11e08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53E3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下列说法错误的是</w:t>
      </w:r>
    </w:p>
    <w:p w14:paraId="028D49E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A．X与Y互为同分异构体</w:t>
      </w:r>
    </w:p>
    <w:p w14:paraId="4F8F976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B．Y与溴的四氯化碳溶液反应会发生</w:t>
      </w:r>
      <w:r>
        <w:object>
          <v:shape id="_x0000_i1027" o:spt="75" alt="eqIdeaf9218108afa2cf7d224c6e71a9bc9d" type="#_x0000_t75" style="height:12.25pt;width:27.25pt;" o:ole="t" filled="f" o:preferrelative="t" stroked="f" coordsize="21600,21600">
            <v:path/>
            <v:fill on="f" focussize="0,0"/>
            <v:stroke on="f" joinstyle="miter"/>
            <v:imagedata r:id="rId32" o:title="eqIdeaf9218108afa2cf7d224c6e71a9bc9d"/>
            <o:lock v:ext="edit" aspectratio="t"/>
            <w10:wrap type="none"/>
            <w10:anchorlock/>
          </v:shape>
          <o:OLEObject Type="Embed" ProgID="Equation.DSMT4" ShapeID="_x0000_i1027" DrawAspect="Content" ObjectID="_1468075727" r:id="rId31">
            <o:LockedField>false</o:LockedField>
          </o:OLEObject>
        </w:object>
      </w:r>
      <w:r>
        <w:rPr>
          <w:sz w:val="21"/>
        </w:rPr>
        <w:t>键断裂</w:t>
      </w:r>
    </w:p>
    <w:p w14:paraId="5583EBF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C．Z分子不属于芳香族化合物</w:t>
      </w:r>
    </w:p>
    <w:p w14:paraId="0A1D7FF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D．X、Y、Z均能发生加成、氧化反应</w:t>
      </w:r>
    </w:p>
    <w:p w14:paraId="1CB5AFA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5．第尔斯-阿尔德反应(D-A反应)可以构筑环状碳骨架，有人巧妙利用D-A反应和逆D-A反应，实现了如图所示有机物的骨架转变(图中R表示烃基)。下列说法错误的是</w:t>
      </w:r>
    </w:p>
    <w:p w14:paraId="023E6E6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both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290320"/>
            <wp:effectExtent l="0" t="0" r="635" b="5080"/>
            <wp:docPr id="100037" name="图片 100037" descr="@@@13e48233-491e-485c-89a6-27e3ae336a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13e48233-491e-485c-89a6-27e3ae336a3b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29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2830C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A．I中没有手性碳原子(除R外)</w:t>
      </w:r>
      <w:r>
        <w:rPr>
          <w:sz w:val="21"/>
        </w:rPr>
        <w:tab/>
      </w:r>
      <w:r>
        <w:rPr>
          <w:sz w:val="21"/>
        </w:rPr>
        <w:t>B．Ⅱ能使KMnO</w:t>
      </w:r>
      <w:r>
        <w:rPr>
          <w:sz w:val="21"/>
          <w:vertAlign w:val="subscript"/>
        </w:rPr>
        <w:t>4</w:t>
      </w:r>
      <w:r>
        <w:rPr>
          <w:sz w:val="21"/>
        </w:rPr>
        <w:t>酸性溶液褪色</w:t>
      </w:r>
    </w:p>
    <w:p w14:paraId="238868B9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C．Ⅱ→Ⅲ的反应有HCN生成</w:t>
      </w:r>
      <w:r>
        <w:rPr>
          <w:sz w:val="21"/>
        </w:rPr>
        <w:tab/>
      </w:r>
      <w:r>
        <w:rPr>
          <w:sz w:val="21"/>
        </w:rPr>
        <w:t>D．Ⅲ中除“-R”以外的所有原子共平面</w:t>
      </w:r>
    </w:p>
    <w:p w14:paraId="1CA6493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6．双烯合成即狄尔斯-阿尔德反应(Diels-Alder反应)：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33475" cy="457200"/>
            <wp:effectExtent l="0" t="0" r="9525" b="0"/>
            <wp:docPr id="100039" name="图片 100039" descr="@@@b0cf1817a6db4c0fb4f2f1f1381c83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b0cf1817a6db4c0fb4f2f1f1381c833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，该反应用于构建六元环状烃，则下列说法错误的是</w:t>
      </w:r>
    </w:p>
    <w:p w14:paraId="130F347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A．通过上述反应合成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90575" cy="438150"/>
            <wp:effectExtent l="0" t="0" r="9525" b="0"/>
            <wp:docPr id="100041" name="图片 100041" descr="@@@b20bfcb1e48a4606a56644e33c258f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b20bfcb1e48a4606a56644e33c258f2e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，所需反应物为2—甲基—1，3—丁二烯和乙烯</w:t>
      </w:r>
    </w:p>
    <w:p w14:paraId="667831D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B．2—甲基—1，3—丁二烯和丙烯发生上述反应产物有2种</w:t>
      </w:r>
    </w:p>
    <w:p w14:paraId="6B990CB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C．通过上述反应合成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71550" cy="400050"/>
            <wp:effectExtent l="0" t="0" r="0" b="0"/>
            <wp:docPr id="100043" name="图片 100043" descr="@@@c220e3ca20ab4a50b3b1ea020c98c8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c220e3ca20ab4a50b3b1ea020c98c87c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，所需反应物为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61975" cy="381000"/>
            <wp:effectExtent l="0" t="0" r="9525" b="0"/>
            <wp:docPr id="100045" name="图片 100045" descr="@@@36a5753e805a484bb6b10bf1b66e87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36a5753e805a484bb6b10bf1b66e875d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52450" cy="447675"/>
            <wp:effectExtent l="0" t="0" r="0" b="9525"/>
            <wp:docPr id="100047" name="图片 100047" descr="@@@ef12543058c9427d839b391b47da31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ef12543058c9427d839b391b47da312e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9A2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D．狄尔斯阿尔德反应为加成反应，原子利用率为100%</w:t>
      </w:r>
    </w:p>
    <w:p w14:paraId="01B9A60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7．狄尔斯-阿尔德（Diels-Alder）反应广泛应用于药物制备等领域。某狄尔斯-阿尔德反应催化机理如图所示。</w:t>
      </w:r>
    </w:p>
    <w:p w14:paraId="57D5ED5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both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972050" cy="3686175"/>
            <wp:effectExtent l="0" t="0" r="0" b="9525"/>
            <wp:docPr id="100049" name="图片 100049" descr="@@@b5818df5-b1a6-456f-a8f9-4315c2b4f2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@@@b5818df5-b1a6-456f-a8f9-4315c2b4f2b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CB68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下列说法错误的是</w:t>
      </w:r>
    </w:p>
    <w:p w14:paraId="6CAD84D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A．物质I的名称为丙烯醛</w:t>
      </w:r>
    </w:p>
    <w:p w14:paraId="690D43F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B．物质V中含有2个手性碳原子</w:t>
      </w:r>
    </w:p>
    <w:p w14:paraId="4C7DFBA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C．物质VI是反应的催化剂</w:t>
      </w:r>
    </w:p>
    <w:p w14:paraId="5F5C0E7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D．总反应为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114675" cy="647700"/>
            <wp:effectExtent l="0" t="0" r="9525" b="0"/>
            <wp:docPr id="100051" name="图片 100051" descr="@@@11fc0f4f-99aa-4166-86b8-f944f466e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11fc0f4f-99aa-4166-86b8-f944f466e56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283D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8．某第尔斯—阿尔德反应催化机理如图所示，下列有关说法错误的是</w:t>
      </w:r>
    </w:p>
    <w:p w14:paraId="67B0DE0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705225" cy="2971800"/>
            <wp:effectExtent l="0" t="0" r="9525" b="0"/>
            <wp:docPr id="100053" name="图片 100053" descr="@@@dae8bac54000402290c992cbca3b2f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@@@dae8bac54000402290c992cbca3b2f5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E42B2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A．该反应的原子利用率为100%</w:t>
      </w:r>
      <w:r>
        <w:rPr>
          <w:sz w:val="21"/>
        </w:rPr>
        <w:tab/>
      </w:r>
      <w:r>
        <w:rPr>
          <w:sz w:val="21"/>
        </w:rPr>
        <w:t>B．化合物X为</w:t>
      </w:r>
      <w:r>
        <w:object>
          <v:shape id="_x0000_i1028" o:spt="75" alt="eqId98183b7becdd0efb6fe8f57cdcbce983" type="#_x0000_t75" style="height:15.8pt;width:22.85pt;" o:ole="t" filled="f" o:preferrelative="t" stroked="f" coordsize="21600,21600">
            <v:path/>
            <v:fill on="f" focussize="0,0"/>
            <v:stroke on="f" joinstyle="miter"/>
            <v:imagedata r:id="rId43" o:title="eqId98183b7becdd0efb6fe8f57cdcbce983"/>
            <o:lock v:ext="edit" aspectratio="t"/>
            <w10:wrap type="none"/>
            <w10:anchorlock/>
          </v:shape>
          <o:OLEObject Type="Embed" ProgID="Equation.DSMT4" ShapeID="_x0000_i1028" DrawAspect="Content" ObjectID="_1468075728" r:id="rId42">
            <o:LockedField>false</o:LockedField>
          </o:OLEObject>
        </w:object>
      </w:r>
    </w:p>
    <w:p w14:paraId="2D9329A2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C．过程③中有碳氮双键断裂</w:t>
      </w:r>
      <w:r>
        <w:rPr>
          <w:sz w:val="21"/>
        </w:rPr>
        <w:tab/>
      </w:r>
      <w:r>
        <w:rPr>
          <w:sz w:val="21"/>
        </w:rPr>
        <w:t>D．反应过程中Ⅱ作催化剂，Ⅳ、Ⅵ是中间产物</w:t>
      </w:r>
    </w:p>
    <w:p w14:paraId="03E509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center"/>
        <w:textAlignment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0CE99F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二、填空题</w:t>
      </w:r>
    </w:p>
    <w:p w14:paraId="5BCF0B1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9．完成下列问题。</w:t>
      </w:r>
    </w:p>
    <w:p w14:paraId="24FF0AD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(1)共轭二烯烃(含有两个碳碳双键，且两个双键被一个单键隔开的烯烃)可以与含碳碳双键的化合物在一定条件下发生第尔斯-阿尔德(Diels-Alder)反应，得到环状产物。</w:t>
      </w:r>
    </w:p>
    <w:p w14:paraId="0502F24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例如：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19250" cy="514350"/>
            <wp:effectExtent l="0" t="0" r="0" b="0"/>
            <wp:docPr id="100055" name="图片 100055" descr="@@@a024a6d108504d788b53ea9f659353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@@@a024a6d108504d788b53ea9f6593534c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78EB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①该反应属于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(填反应类型)。</w:t>
      </w:r>
    </w:p>
    <w:p w14:paraId="5234C29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②下列不能与乙烯发生Diels-Alder反应的有机物是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(填字母)</w:t>
      </w:r>
    </w:p>
    <w:p w14:paraId="59010D1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38150" cy="476250"/>
            <wp:effectExtent l="0" t="0" r="0" b="0"/>
            <wp:docPr id="100057" name="图片 100057" descr="@@@a655b89e9dba45b58daff17ba41369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@@@a655b89e9dba45b58daff17ba413691c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　　b．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09575" cy="409575"/>
            <wp:effectExtent l="0" t="0" r="9525" b="9525"/>
            <wp:docPr id="100059" name="图片 100059" descr="@@@65ec369469a5405788a4be4d153c2d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@@@65ec369469a5405788a4be4d153c2d7d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　　c．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47675" cy="438150"/>
            <wp:effectExtent l="0" t="0" r="9525" b="0"/>
            <wp:docPr id="100061" name="图片 100061" descr="@@@3e432ee34f9b472abc8cf7524ded7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@@@3e432ee34f9b472abc8cf7524ded797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　　d．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14400" cy="323850"/>
            <wp:effectExtent l="0" t="0" r="0" b="0"/>
            <wp:docPr id="100063" name="图片 100063" descr="@@@2410560364cd467d80a105807a3f8d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@@@2410560364cd467d80a105807a3f8dbf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B148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(2)有机物A的系统命名为2，3-二甲基-1，3-丁二烯，常用于合成橡胶。</w:t>
      </w:r>
    </w:p>
    <w:p w14:paraId="317996D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①A的结构简式为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，A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(填“是”或“否”)存在顺反异构。</w:t>
      </w:r>
    </w:p>
    <w:p w14:paraId="3865E6E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②写出A与环戊烯发生Diels-Alder反应的化学方程式：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79158C8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(3)已知烯烃与酸性</w:t>
      </w:r>
      <w:r>
        <w:object>
          <v:shape id="_x0000_i1029" o:spt="75" alt="eqId88816ffdb5e74790305842659a4e8b7b" type="#_x0000_t75" style="height:11.85pt;width:36.05pt;" o:ole="t" filled="f" o:preferrelative="t" stroked="f" coordsize="21600,21600">
            <v:path/>
            <v:fill on="f" focussize="0,0"/>
            <v:stroke on="f" joinstyle="miter"/>
            <v:imagedata r:id="rId50" o:title="eqId88816ffdb5e74790305842659a4e8b7b"/>
            <o:lock v:ext="edit" aspectratio="t"/>
            <w10:wrap type="none"/>
            <w10:anchorlock/>
          </v:shape>
          <o:OLEObject Type="Embed" ProgID="Equation.DSMT4" ShapeID="_x0000_i1029" DrawAspect="Content" ObjectID="_1468075729" r:id="rId49">
            <o:LockedField>false</o:LockedField>
          </o:OLEObject>
        </w:object>
      </w:r>
      <w:r>
        <w:rPr>
          <w:sz w:val="21"/>
        </w:rPr>
        <w:t>溶液反应时，不同的结构可以得到不同的氧化产物。如：</w:t>
      </w:r>
    </w:p>
    <w:p w14:paraId="4899859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286125" cy="1162050"/>
            <wp:effectExtent l="0" t="0" r="9525" b="0"/>
            <wp:docPr id="100065" name="图片 100065" descr="@@@414a89d82df84063b00d024c10ee0d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@@@414a89d82df84063b00d024c10ee0d4c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EC28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①观察上述氧化过程可知，烃分子中每有一个碳碳双键，则产物中会有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个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9075" cy="295275"/>
            <wp:effectExtent l="0" t="0" r="9525" b="9525"/>
            <wp:docPr id="100067" name="图片 100067" descr="@@@9d2030f14a0c494a91addde91da5c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@@@9d2030f14a0c494a91addde91da5c53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，产物中元素种类和原子个数与有机反应物相比，未发生变化的元素是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565D189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②A的一种同系物</w:t>
      </w:r>
      <w:r>
        <w:object>
          <v:shape id="_x0000_i1030" o:spt="75" alt="eqIdab18ba46367a04317b7e82e6e089e3fa" type="#_x0000_t75" style="height:17.85pt;width:56.3pt;" o:ole="t" filled="f" o:preferrelative="t" stroked="f" coordsize="21600,21600">
            <v:path/>
            <v:fill on="f" focussize="0,0"/>
            <v:stroke on="f" joinstyle="miter"/>
            <v:imagedata r:id="rId54" o:title="eqIdab18ba46367a04317b7e82e6e089e3fa"/>
            <o:lock v:ext="edit" aspectratio="t"/>
            <w10:wrap type="none"/>
            <w10:anchorlock/>
          </v:shape>
          <o:OLEObject Type="Embed" ProgID="Equation.DSMT4" ShapeID="_x0000_i1030" DrawAspect="Content" ObjectID="_1468075730" r:id="rId53">
            <o:LockedField>false</o:LockedField>
          </o:OLEObject>
        </w:object>
      </w:r>
      <w:r>
        <w:rPr>
          <w:sz w:val="21"/>
        </w:rPr>
        <w:t>用酸性</w:t>
      </w:r>
      <w:r>
        <w:object>
          <v:shape id="_x0000_i1031" o:spt="75" alt="eqId88816ffdb5e74790305842659a4e8b7b" type="#_x0000_t75" style="height:11.85pt;width:36.05pt;" o:ole="t" filled="f" o:preferrelative="t" stroked="f" coordsize="21600,21600">
            <v:path/>
            <v:fill on="f" focussize="0,0"/>
            <v:stroke on="f" joinstyle="miter"/>
            <v:imagedata r:id="rId50" o:title="eqId88816ffdb5e74790305842659a4e8b7b"/>
            <o:lock v:ext="edit" aspectratio="t"/>
            <w10:wrap type="none"/>
            <w10:anchorlock/>
          </v:shape>
          <o:OLEObject Type="Embed" ProgID="Equation.DSMT4" ShapeID="_x0000_i1031" DrawAspect="Content" ObjectID="_1468075731" r:id="rId55">
            <o:LockedField>false</o:LockedField>
          </o:OLEObject>
        </w:object>
      </w:r>
      <w:r>
        <w:rPr>
          <w:sz w:val="21"/>
        </w:rPr>
        <w:t>溶液氧化，得到乙酸(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71500" cy="295275"/>
            <wp:effectExtent l="0" t="0" r="0" b="9525"/>
            <wp:docPr id="100069" name="图片 100069" descr="@@@9cd9506b79d64325a2b221276ff8fa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@@@9cd9506b79d64325a2b221276ff8fa8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)琥珀酸(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09700" cy="361950"/>
            <wp:effectExtent l="0" t="0" r="0" b="0"/>
            <wp:docPr id="100071" name="图片 100071" descr="@@@f0502eaceffd4cc0b349dc379adc7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@@@f0502eaceffd4cc0b349dc379adc742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)丙酮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19125" cy="390525"/>
            <wp:effectExtent l="0" t="0" r="9525" b="9525"/>
            <wp:docPr id="100073" name="图片 100073" descr="@@@4a01c739fe754988ac21b5d69e423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@@@4a01c739fe754988ac21b5d69e42352a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三者的混合物，则B的结构简式为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02FFC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center"/>
        <w:textAlignment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28398EE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10．异戊二烯(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33500" cy="476250"/>
            <wp:effectExtent l="0" t="0" r="0" b="0"/>
            <wp:docPr id="100075" name="图片 100075" descr="@@@63c072ae-c9fa-47f0-ae48-37dcd3de5e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@@@63c072ae-c9fa-47f0-ae48-37dcd3de5e1a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)是一种重要的化工原料，能发生以下反应： </w:t>
      </w:r>
    </w:p>
    <w:p w14:paraId="4CE3CED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95600" cy="1590675"/>
            <wp:effectExtent l="0" t="0" r="0" b="9525"/>
            <wp:docPr id="100077" name="图片 100077" descr="@@@7954997b-767d-4240-b77c-34133cdab1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 descr="@@@7954997b-767d-4240-b77c-34133cdab1f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5CB5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已知：①烯烃被酸性KMnO</w:t>
      </w:r>
      <w:r>
        <w:rPr>
          <w:sz w:val="21"/>
          <w:vertAlign w:val="subscript"/>
        </w:rPr>
        <w:t>4</w:t>
      </w:r>
      <w:r>
        <w:rPr>
          <w:sz w:val="21"/>
        </w:rPr>
        <w:t>溶液氧化时产物对应关系：</w:t>
      </w:r>
    </w:p>
    <w:tbl>
      <w:tblPr>
        <w:tblStyle w:val="4"/>
        <w:tblW w:w="58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765"/>
        <w:gridCol w:w="1102"/>
        <w:gridCol w:w="1470"/>
        <w:gridCol w:w="1483"/>
      </w:tblGrid>
      <w:tr w14:paraId="4E174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B3A8889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烯烃被氧化的部分</w:t>
            </w:r>
          </w:p>
        </w:tc>
        <w:tc>
          <w:tcPr>
            <w:tcW w:w="11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540EA16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CH</w:t>
            </w:r>
            <w:r>
              <w:rPr>
                <w:sz w:val="21"/>
                <w:vertAlign w:val="subscript"/>
              </w:rPr>
              <w:t>2</w:t>
            </w:r>
            <w:r>
              <w:rPr>
                <w:sz w:val="21"/>
              </w:rPr>
              <w:t>=</w:t>
            </w:r>
          </w:p>
        </w:tc>
        <w:tc>
          <w:tcPr>
            <w:tcW w:w="14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88FC744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RCH=</w:t>
            </w:r>
          </w:p>
        </w:tc>
        <w:tc>
          <w:tcPr>
            <w:tcW w:w="14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53DA9FD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561975" cy="523875"/>
                  <wp:effectExtent l="0" t="0" r="9525" b="9525"/>
                  <wp:docPr id="100079" name="图片 100079" descr="@@@a1ca57f7-b8a8-4249-b711-e6336848e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9" name="图片 100079" descr="@@@a1ca57f7-b8a8-4249-b711-e6336848e508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6D2D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7C018D4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氧化产物</w:t>
            </w:r>
          </w:p>
        </w:tc>
        <w:tc>
          <w:tcPr>
            <w:tcW w:w="11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664F1B2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CO</w:t>
            </w:r>
            <w:r>
              <w:rPr>
                <w:sz w:val="21"/>
                <w:vertAlign w:val="subscript"/>
              </w:rPr>
              <w:t>2</w:t>
            </w:r>
            <w:r>
              <w:rPr>
                <w:sz w:val="21"/>
              </w:rPr>
              <w:t>、H</w:t>
            </w:r>
            <w:r>
              <w:rPr>
                <w:sz w:val="21"/>
                <w:vertAlign w:val="subscript"/>
              </w:rPr>
              <w:t>2</w:t>
            </w:r>
            <w:r>
              <w:rPr>
                <w:sz w:val="21"/>
              </w:rPr>
              <w:t>O</w:t>
            </w:r>
          </w:p>
        </w:tc>
        <w:tc>
          <w:tcPr>
            <w:tcW w:w="14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B3CA488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771525" cy="447675"/>
                  <wp:effectExtent l="0" t="0" r="9525" b="9525"/>
                  <wp:docPr id="100081" name="图片 100081" descr="@@@2492ac40-1204-4b64-ba19-501a6cd0f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1" name="图片 100081" descr="@@@2492ac40-1204-4b64-ba19-501a6cd0f638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AC55C56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714375" cy="523875"/>
                  <wp:effectExtent l="0" t="0" r="9525" b="9525"/>
                  <wp:docPr id="100083" name="图片 100083" descr="@@@019a54c6-d7cd-4384-ad6e-420d2d0301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3" name="图片 100083" descr="@@@019a54c6-d7cd-4384-ad6e-420d2d03015c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49184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②狄尔斯-阿尔德反应(也称双烯合成反应)如图所示：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47925" cy="981075"/>
            <wp:effectExtent l="0" t="0" r="9525" b="9525"/>
            <wp:docPr id="100085" name="图片 100085" descr="@@@c3473bec-c88f-4a07-9202-0aee6e903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图片 100085" descr="@@@c3473bec-c88f-4a07-9202-0aee6e90352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(也可表示为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19275" cy="438150"/>
            <wp:effectExtent l="0" t="0" r="9525" b="0"/>
            <wp:docPr id="100087" name="图片 100087" descr="@@@41b01a3d-de33-42b6-9ba1-02410713b0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图片 100087" descr="@@@41b01a3d-de33-42b6-9ba1-02410713b01d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)。</w:t>
      </w:r>
    </w:p>
    <w:p w14:paraId="40E2513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(1)用系统命名法给异戊二烯命名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3CF9C05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(2)异戊二烯中碳原子的杂化方式为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338E9DF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(3)反应①中异戊二烯和等物质的量的溴发生加成反应，其加成产物中二溴代物有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种(考虑顺反异构)。</w:t>
      </w:r>
    </w:p>
    <w:p w14:paraId="5BB6F4C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(4)写出Y的结构简式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3751CE9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(5)狄尔斯-阿尔德反应属于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(填反应类型)，B为含有六元环的有机物，其键线式为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50E023B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11．狄尔斯和阿尔德在研究1，3-丁二烯的性质时发现如下反应：</w:t>
      </w:r>
    </w:p>
    <w:p w14:paraId="1512105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705225" cy="847725"/>
            <wp:effectExtent l="0" t="0" r="9525" b="9525"/>
            <wp:docPr id="100089" name="图片 100089" descr="@@@6cfcb979-ebbc-4fea-acba-af0a359c4b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图片 100089" descr="@@@6cfcb979-ebbc-4fea-acba-af0a359c4bc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0B2A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回答下列问题：</w:t>
      </w:r>
    </w:p>
    <w:p w14:paraId="2BAB4EE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(1)狄尔斯—阿尔德反应属于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(填反应类型)。</w:t>
      </w:r>
    </w:p>
    <w:p w14:paraId="3C35067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(2)下列不能发生狄尔斯—阿尔德反应的有机物是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(填字母)。</w:t>
      </w:r>
    </w:p>
    <w:p w14:paraId="05DF30E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38225" cy="352425"/>
            <wp:effectExtent l="0" t="0" r="9525" b="9525"/>
            <wp:docPr id="100091" name="图片 100091" descr="@@@219bfdc6-8da9-4552-9a0f-e1bbd398d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图片 100091" descr="@@@219bfdc6-8da9-4552-9a0f-e1bbd398d53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b．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14350" cy="514350"/>
            <wp:effectExtent l="0" t="0" r="0" b="0"/>
            <wp:docPr id="100093" name="图片 100093" descr="@@@a5943f9c-b473-434a-b19c-174e5a92c6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3" name="图片 100093" descr="@@@a5943f9c-b473-434a-b19c-174e5a92c65e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c．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47675" cy="466725"/>
            <wp:effectExtent l="0" t="0" r="9525" b="9525"/>
            <wp:docPr id="100095" name="图片 100095" descr="@@@b9421e4b-b0ef-4c76-956f-f38d352c1d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" name="图片 100095" descr="@@@b9421e4b-b0ef-4c76-956f-f38d352c1d7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d．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42925" cy="619125"/>
            <wp:effectExtent l="0" t="0" r="9525" b="9525"/>
            <wp:docPr id="100097" name="图片 100097" descr="@@@7cadee71-b6bc-4705-a10e-d9b55936bd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7" name="图片 100097" descr="@@@7cadee71-b6bc-4705-a10e-d9b55936bd8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97AC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(3)工业上通常以甲醛、乙炔为原料制取1，3-丁二烯，生产流程如下：</w:t>
      </w:r>
    </w:p>
    <w:p w14:paraId="6605622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607695"/>
            <wp:effectExtent l="0" t="0" r="635" b="1905"/>
            <wp:docPr id="100099" name="图片 100099" descr="@@@530b733e-66fa-4c05-8026-38c9210bda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9" name="图片 100099" descr="@@@530b733e-66fa-4c05-8026-38c9210bda0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60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1B1A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①X的最简单同系物的结构简式为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06368DE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②X转化成1，3-丁二烯的化学方程式为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50F7D13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(4)三元乙丙橡胶的一种单体M的键线式为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52500" cy="609600"/>
            <wp:effectExtent l="0" t="0" r="0" b="0"/>
            <wp:docPr id="100101" name="图片 100101" descr="@@@d1255ed5-338b-4fae-a1ae-40bfe38203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1" name="图片 100101" descr="@@@d1255ed5-338b-4fae-a1ae-40bfe38203d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，它的分子式为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。下列有关它的说法不正确的是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(填字母)。</w:t>
      </w:r>
    </w:p>
    <w:p w14:paraId="4E8C484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A．在催化剂作用下，</w:t>
      </w:r>
      <w:r>
        <w:object>
          <v:shape id="_x0000_i1032" o:spt="75" alt="eqId887430d2c9d4bbc1c3b183ca8773e79f" type="#_x0000_t75" style="height:12.2pt;width:33.4pt;" o:ole="t" filled="f" o:preferrelative="t" stroked="f" coordsize="21600,21600">
            <v:path/>
            <v:fill on="f" focussize="0,0"/>
            <v:stroke on="f" joinstyle="miter"/>
            <v:imagedata r:id="rId74" o:title="eqId887430d2c9d4bbc1c3b183ca8773e79f"/>
            <o:lock v:ext="edit" aspectratio="t"/>
            <w10:wrap type="none"/>
            <w10:anchorlock/>
          </v:shape>
          <o:OLEObject Type="Embed" ProgID="Equation.DSMT4" ShapeID="_x0000_i1032" DrawAspect="Content" ObjectID="_1468075732" r:id="rId73">
            <o:LockedField>false</o:LockedField>
          </o:OLEObject>
        </w:object>
      </w:r>
      <w:r>
        <w:rPr>
          <w:sz w:val="21"/>
        </w:rPr>
        <w:t>最多可以消耗</w:t>
      </w:r>
      <w:r>
        <w:object>
          <v:shape id="_x0000_i1033" o:spt="75" alt="eqIdac464fff52df52ffb6b9d38dd5fae7db" type="#_x0000_t75" style="height:15.7pt;width:36.05pt;" o:ole="t" filled="f" o:preferrelative="t" stroked="f" coordsize="21600,21600">
            <v:path/>
            <v:fill on="f" focussize="0,0"/>
            <v:stroke on="f" joinstyle="miter"/>
            <v:imagedata r:id="rId76" o:title="eqIdac464fff52df52ffb6b9d38dd5fae7db"/>
            <o:lock v:ext="edit" aspectratio="t"/>
            <w10:wrap type="none"/>
            <w10:anchorlock/>
          </v:shape>
          <o:OLEObject Type="Embed" ProgID="Equation.DSMT4" ShapeID="_x0000_i1033" DrawAspect="Content" ObjectID="_1468075733" r:id="rId75">
            <o:LockedField>false</o:LockedField>
          </o:OLEObject>
        </w:objec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B．能使酸性</w:t>
      </w:r>
      <w:r>
        <w:object>
          <v:shape id="_x0000_i1034" o:spt="75" alt="eqIde27bd34b38d447163af65055eaa986f4" type="#_x0000_t75" style="height:15.8pt;width:36.9pt;" o:ole="t" filled="f" o:preferrelative="t" stroked="f" coordsize="21600,21600">
            <v:path/>
            <v:fill on="f" focussize="0,0"/>
            <v:stroke on="f" joinstyle="miter"/>
            <v:imagedata r:id="rId78" o:title="eqIde27bd34b38d447163af65055eaa986f4"/>
            <o:lock v:ext="edit" aspectratio="t"/>
            <w10:wrap type="none"/>
            <w10:anchorlock/>
          </v:shape>
          <o:OLEObject Type="Embed" ProgID="Equation.DSMT4" ShapeID="_x0000_i1034" DrawAspect="Content" ObjectID="_1468075734" r:id="rId77">
            <o:LockedField>false</o:LockedField>
          </o:OLEObject>
        </w:object>
      </w:r>
      <w:r>
        <w:rPr>
          <w:sz w:val="21"/>
        </w:rPr>
        <w:t>溶液褪色</w:t>
      </w:r>
    </w:p>
    <w:p w14:paraId="7F160CE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C．不能使溴的</w:t>
      </w:r>
      <w:r>
        <w:object>
          <v:shape id="_x0000_i1035" o:spt="75" alt="eqIdecdbd2fbd157f998652d3b129207226b" type="#_x0000_t75" style="height:15.8pt;width:23.75pt;" o:ole="t" filled="f" o:preferrelative="t" stroked="f" coordsize="21600,21600">
            <v:path/>
            <v:fill on="f" focussize="0,0"/>
            <v:stroke on="f" joinstyle="miter"/>
            <v:imagedata r:id="rId80" o:title="eqIdecdbd2fbd157f998652d3b129207226b"/>
            <o:lock v:ext="edit" aspectratio="t"/>
            <w10:wrap type="none"/>
            <w10:anchorlock/>
          </v:shape>
          <o:OLEObject Type="Embed" ProgID="Equation.DSMT4" ShapeID="_x0000_i1035" DrawAspect="Content" ObjectID="_1468075735" r:id="rId79">
            <o:LockedField>false</o:LockedField>
          </o:OLEObject>
        </w:object>
      </w:r>
      <w:r>
        <w:rPr>
          <w:sz w:val="21"/>
        </w:rPr>
        <w:t>溶液褪色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               </w:t>
      </w:r>
      <w:r>
        <w:rPr>
          <w:sz w:val="21"/>
        </w:rPr>
        <w:t>D．M中的碳原子不可能同时共面</w:t>
      </w:r>
    </w:p>
    <w:p w14:paraId="16AC243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12．三蝶烯(英语：Triptycene)是一种由蒽和苯炔通过狄尔斯-阿尔德反应合成的芳香烃。三蝶烯及其衍生物因其独特的结构在分子机器等领域有广泛的应用，羟基三蝶烯(Ⅰ)的一种合成路线如图所示：</w:t>
      </w:r>
    </w:p>
    <w:p w14:paraId="75950CD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2926715"/>
            <wp:effectExtent l="0" t="0" r="635" b="6985"/>
            <wp:docPr id="100103" name="图片 100103" descr="@@@ba4abfbb-dbb1-482a-9905-779ed8a0a2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3" name="图片 100103" descr="@@@ba4abfbb-dbb1-482a-9905-779ed8a0a2bf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92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</w:p>
    <w:p w14:paraId="5302884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回答下列问题：</w:t>
      </w:r>
    </w:p>
    <w:p w14:paraId="3C07F46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(1)有机物A的名称为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，F中含氧官能团的名称为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741204F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(2)在①~⑧各步反应中属于取代反应类型的是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70B2D65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(3)C的结构简式为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，设计①、④两步的目的是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7E31AB0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(4)由D→E的化学方程式为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74992C9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(5)B的同分异构体有多种，仅符合下列条件①、②、③的B的芳香族同分异构体有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种(不考虑立体异构)，写出符合下列所有条件的B的同分异构体的结构简式：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22F90F0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①苯环上有两个取代基；②能发生银镜反应；③遇</w:t>
      </w:r>
      <w:r>
        <w:object>
          <v:shape id="_x0000_i1036" o:spt="75" alt="eqIdbba8c268b645f045374466cb02f50759" type="#_x0000_t75" style="height:15.8pt;width:27.25pt;" o:ole="t" filled="f" o:preferrelative="t" stroked="f" coordsize="21600,21600">
            <v:path/>
            <v:fill on="f" focussize="0,0"/>
            <v:stroke on="f" joinstyle="miter"/>
            <v:imagedata r:id="rId83" o:title="eqIdbba8c268b645f045374466cb02f50759"/>
            <o:lock v:ext="edit" aspectratio="t"/>
            <w10:wrap type="none"/>
            <w10:anchorlock/>
          </v:shape>
          <o:OLEObject Type="Embed" ProgID="Equation.DSMT4" ShapeID="_x0000_i1036" DrawAspect="Content" ObjectID="_1468075736" r:id="rId82">
            <o:LockedField>false</o:LockedField>
          </o:OLEObject>
        </w:object>
      </w:r>
      <w:r>
        <w:rPr>
          <w:sz w:val="21"/>
        </w:rPr>
        <w:t>溶液显紫色；④苯环上的一氯代物只有两种。</w:t>
      </w:r>
    </w:p>
    <w:p w14:paraId="06838BD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(6)4-甲氧基乙酰苯胺(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90650" cy="295275"/>
            <wp:effectExtent l="0" t="0" r="0" b="9525"/>
            <wp:docPr id="100105" name="图片 100105" descr="@@@e11f076d-dd65-43bf-9811-d846f419c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5" name="图片 100105" descr="@@@e11f076d-dd65-43bf-9811-d846f419cda0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)是重要的精细化工中间体。已知：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43100" cy="523875"/>
            <wp:effectExtent l="0" t="0" r="0" b="9525"/>
            <wp:docPr id="100107" name="图片 100107" descr="@@@b69e6e97-a624-42fa-9ffb-b1b1f15cc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7" name="图片 100107" descr="@@@b69e6e97-a624-42fa-9ffb-b1b1f15cc3f5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，写出由苯甲醚(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61950" cy="457200"/>
            <wp:effectExtent l="0" t="0" r="0" b="0"/>
            <wp:docPr id="100109" name="图片 100109" descr="@@@0e798c99-5537-41bd-a9d7-6a12ea0164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9" name="图片 100109" descr="@@@0e798c99-5537-41bd-a9d7-6a12ea01643c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)与乙酰氯(</w:t>
      </w:r>
      <w:r>
        <w:object>
          <v:shape id="_x0000_i1037" o:spt="75" alt="eqId761182d15441983655161c0f0ebe6197" type="#_x0000_t75" style="height:15.65pt;width:45.75pt;" o:ole="t" filled="f" o:preferrelative="t" stroked="f" coordsize="21600,21600">
            <v:path/>
            <v:fill on="f" focussize="0,0"/>
            <v:stroke on="f" joinstyle="miter"/>
            <v:imagedata r:id="rId88" o:title="eqId761182d15441983655161c0f0ebe6197"/>
            <o:lock v:ext="edit" aspectratio="t"/>
            <w10:wrap type="none"/>
            <w10:anchorlock/>
          </v:shape>
          <o:OLEObject Type="Embed" ProgID="Equation.DSMT4" ShapeID="_x0000_i1037" DrawAspect="Content" ObjectID="_1468075737" r:id="rId87">
            <o:LockedField>false</o:LockedField>
          </o:OLEObject>
        </w:object>
      </w:r>
      <w:r>
        <w:rPr>
          <w:sz w:val="21"/>
        </w:rPr>
        <w:t>)制备4-甲氧基乙酰苯胺的合成路线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(其他试剂任选)。</w:t>
      </w:r>
    </w:p>
    <w:p w14:paraId="00C4617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13．某药物中间体的合成路线如下：</w:t>
      </w:r>
    </w:p>
    <w:p w14:paraId="27EAC85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2889885"/>
            <wp:effectExtent l="0" t="0" r="635" b="5715"/>
            <wp:docPr id="100111" name="图片 100111" descr="@@@f5ec24bb-930b-4c56-a8eb-af79e04c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1" name="图片 100111" descr="@@@f5ec24bb-930b-4c56-a8eb-af79e04c116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8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7EFD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已知：①</w:t>
      </w:r>
      <w:r>
        <w:object>
          <v:shape id="_x0000_i1038" o:spt="75" alt="eqId47f013e84aaceeae5e4caca305a6ea13" type="#_x0000_t75" style="height:11.7pt;width:17.55pt;" o:ole="t" filled="f" o:preferrelative="t" stroked="f" coordsize="21600,21600">
            <v:path/>
            <v:fill on="f" focussize="0,0"/>
            <v:stroke on="f" joinstyle="miter"/>
            <v:imagedata r:id="rId91" o:title="eqId47f013e84aaceeae5e4caca305a6ea13"/>
            <o:lock v:ext="edit" aspectratio="t"/>
            <w10:wrap type="none"/>
            <w10:anchorlock/>
          </v:shape>
          <o:OLEObject Type="Embed" ProgID="Equation.DSMT4" ShapeID="_x0000_i1038" DrawAspect="Content" ObjectID="_1468075738" r:id="rId90">
            <o:LockedField>false</o:LockedField>
          </o:OLEObject>
        </w:object>
      </w:r>
      <w:r>
        <w:rPr>
          <w:sz w:val="21"/>
        </w:rPr>
        <w:t>为</w:t>
      </w:r>
      <w:r>
        <w:object>
          <v:shape id="_x0000_i1039" o:spt="75" alt="eqId9540c2dffb64adba8fb171103556ea58" type="#_x0000_t75" style="height:15.7pt;width:27.25pt;" o:ole="t" filled="f" o:preferrelative="t" stroked="f" coordsize="21600,21600">
            <v:path/>
            <v:fill on="f" focussize="0,0"/>
            <v:stroke on="f" joinstyle="miter"/>
            <v:imagedata r:id="rId93" o:title="eqId9540c2dffb64adba8fb171103556ea58"/>
            <o:lock v:ext="edit" aspectratio="t"/>
            <w10:wrap type="none"/>
            <w10:anchorlock/>
          </v:shape>
          <o:OLEObject Type="Embed" ProgID="Equation.DSMT4" ShapeID="_x0000_i1039" DrawAspect="Content" ObjectID="_1468075739" r:id="rId92">
            <o:LockedField>false</o:LockedField>
          </o:OLEObject>
        </w:object>
      </w:r>
      <w:r>
        <w:rPr>
          <w:sz w:val="21"/>
        </w:rPr>
        <w:t>，</w:t>
      </w:r>
    </w:p>
    <w:p w14:paraId="6ABA3E9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②狄尔斯-阿尔德反应：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09725" cy="438150"/>
            <wp:effectExtent l="0" t="0" r="9525" b="0"/>
            <wp:docPr id="100113" name="图片 100113" descr="@@@943aa4a9-7d29-4b51-a1e7-8479b78e1a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3" name="图片 100113" descr="@@@943aa4a9-7d29-4b51-a1e7-8479b78e1a7f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0BF8436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回答下列问题：</w:t>
      </w:r>
    </w:p>
    <w:p w14:paraId="11EE927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(1)</w:t>
      </w:r>
      <w:r>
        <w:object>
          <v:shape id="_x0000_i1040" o:spt="75" alt="eqIdae9f3073f08e89da7be9aa8834a9737b" type="#_x0000_t75" style="height:16.25pt;width:34.3pt;" o:ole="t" filled="f" o:preferrelative="t" stroked="f" coordsize="21600,21600">
            <v:path/>
            <v:fill on="f" focussize="0,0"/>
            <v:stroke on="f" joinstyle="miter"/>
            <v:imagedata r:id="rId96" o:title="eqIdae9f3073f08e89da7be9aa8834a9737b"/>
            <o:lock v:ext="edit" aspectratio="t"/>
            <w10:wrap type="none"/>
            <w10:anchorlock/>
          </v:shape>
          <o:OLEObject Type="Embed" ProgID="Equation.DSMT4" ShapeID="_x0000_i1040" DrawAspect="Content" ObjectID="_1468075740" r:id="rId95">
            <o:LockedField>false</o:LockedField>
          </o:OLEObject>
        </w:object>
      </w:r>
      <w:r>
        <w:rPr>
          <w:sz w:val="21"/>
        </w:rPr>
        <w:t>中B的化合价为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6DC77F3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(2)有机物B的化学名称为：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79E61A7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(3)有机物D中的官能团名称分别为：醚键、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6C27E62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(4)F→G转化分为两步，第一步的反应类型为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；第二步的反应类型为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117A936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(5)G→H的化学方程式为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72817B6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(6)若X是D的同系物，且X的相对分子质量比D少14，则和X具有相同分子式且符合下列条件的X的同分异构体有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种。</w:t>
      </w:r>
    </w:p>
    <w:p w14:paraId="26ACD9B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①含有苯环；②苯环上有三个支链，其中两个支链各含有1个酯基。</w:t>
      </w:r>
    </w:p>
    <w:p w14:paraId="4664481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其中，核磁共振氢谱显示有5组峰，且峰面积之比为</w:t>
      </w:r>
      <w:r>
        <w:object>
          <v:shape id="_x0000_i1041" o:spt="75" alt="eqIdeb33843b475befb2e73cb3f279ab2a7e" type="#_x0000_t75" style="height:12.55pt;width:51pt;" o:ole="t" filled="f" o:preferrelative="t" stroked="f" coordsize="21600,21600">
            <v:path/>
            <v:fill on="f" focussize="0,0"/>
            <v:stroke on="f" joinstyle="miter"/>
            <v:imagedata r:id="rId98" o:title="eqIdeb33843b475befb2e73cb3f279ab2a7e"/>
            <o:lock v:ext="edit" aspectratio="t"/>
            <w10:wrap type="none"/>
            <w10:anchorlock/>
          </v:shape>
          <o:OLEObject Type="Embed" ProgID="Equation.DSMT4" ShapeID="_x0000_i1041" DrawAspect="Content" ObjectID="_1468075741" r:id="rId97">
            <o:LockedField>false</o:LockedField>
          </o:OLEObject>
        </w:object>
      </w:r>
      <w:r>
        <w:rPr>
          <w:sz w:val="21"/>
        </w:rPr>
        <w:t>的同分异构体的结构简式为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。(写出1种即可)</w:t>
      </w:r>
    </w:p>
    <w:p w14:paraId="595E92B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14．某研究小组以异丙苯为起始原料，按下列路线合成植物香料花青醛。</w:t>
      </w:r>
    </w:p>
    <w:p w14:paraId="221AFA4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656715"/>
            <wp:effectExtent l="0" t="0" r="635" b="635"/>
            <wp:docPr id="100115" name="图片 100115" descr="@@@77e2e60a-d45e-45fb-8b72-90aaa16bd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5" name="图片 100115" descr="@@@77e2e60a-d45e-45fb-8b72-90aaa16bd73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6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F6FF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已知：(1)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057525" cy="771525"/>
            <wp:effectExtent l="0" t="0" r="9525" b="9525"/>
            <wp:docPr id="100117" name="图片 100117" descr="@@@2596cf56-8a4b-4a23-bd11-8ac63e98d3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7" name="图片 100117" descr="@@@2596cf56-8a4b-4a23-bd11-8ac63e98d3e1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(R表示烃基，X代表卤素原子)；</w:t>
      </w:r>
    </w:p>
    <w:p w14:paraId="36C299D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id="_x0000_i1042" o:spt="75" alt="eqIdab061b9c27ab1f8e587e0f49d3f3df79" type="#_x0000_t75" style="height:25.75pt;width:106.45pt;" o:ole="t" filled="f" o:preferrelative="t" stroked="f" coordsize="21600,21600">
            <v:path/>
            <v:fill on="f" focussize="0,0"/>
            <v:stroke on="f" joinstyle="miter"/>
            <v:imagedata r:id="rId102" o:title="eqIdab061b9c27ab1f8e587e0f49d3f3df79"/>
            <o:lock v:ext="edit" aspectratio="t"/>
            <w10:wrap type="none"/>
            <w10:anchorlock/>
          </v:shape>
          <o:OLEObject Type="Embed" ProgID="Equation.DSMT4" ShapeID="_x0000_i1042" DrawAspect="Content" ObjectID="_1468075742" r:id="rId101">
            <o:LockedField>false</o:LockedField>
          </o:OLEObject>
        </w:objec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95375" cy="447675"/>
            <wp:effectExtent l="0" t="0" r="9525" b="9525"/>
            <wp:docPr id="100119" name="图片 100119" descr="@@@4b0eae9a-9d4a-485a-abe0-a68b9a815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9" name="图片 100119" descr="@@@4b0eae9a-9d4a-485a-abe0-a68b9a815735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(R、R′表示烃基或氢原子)。</w:t>
      </w:r>
    </w:p>
    <w:p w14:paraId="400AA7B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(3)第尔斯—阿尔德反应：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43050" cy="533400"/>
            <wp:effectExtent l="0" t="0" r="0" b="0"/>
            <wp:docPr id="100121" name="图片 100121" descr="@@@08df0151-a0f5-4cdc-9b63-e4c456d3a9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1" name="图片 100121" descr="@@@08df0151-a0f5-4cdc-9b63-e4c456d3a93a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2255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请回答：</w:t>
      </w:r>
    </w:p>
    <w:p w14:paraId="786BD9A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(1)下列说法正确的是_______(填序号)。</w:t>
      </w:r>
    </w:p>
    <w:p w14:paraId="076500B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A．异丙苯到化合物C共经历了三步取代反应</w:t>
      </w:r>
    </w:p>
    <w:p w14:paraId="11EE863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</w:t>
      </w:r>
      <w:r>
        <w:object>
          <v:shape id="_x0000_i1043" o:spt="75" alt="eqIdd76d4dda6aa565a98885393209192172" type="#_x0000_t75" style="height:12.5pt;width:23.7pt;" o:ole="t" filled="f" o:preferrelative="t" stroked="f" coordsize="21600,21600">
            <v:path/>
            <v:fill on="f" focussize="0,0"/>
            <v:stroke on="f" joinstyle="miter"/>
            <v:imagedata r:id="rId106" o:title="eqIdd76d4dda6aa565a98885393209192172"/>
            <o:lock v:ext="edit" aspectratio="t"/>
            <w10:wrap type="none"/>
            <w10:anchorlock/>
          </v:shape>
          <o:OLEObject Type="Embed" ProgID="Equation.DSMT4" ShapeID="_x0000_i1043" DrawAspect="Content" ObjectID="_1468075743" r:id="rId105">
            <o:LockedField>false</o:LockedField>
          </o:OLEObject>
        </w:object>
      </w:r>
      <w:r>
        <w:rPr>
          <w:sz w:val="21"/>
        </w:rPr>
        <w:t>化合物D最多能与</w:t>
      </w:r>
      <w:r>
        <w:object>
          <v:shape id="_x0000_i1044" o:spt="75" alt="eqIda9b1aab245feb3bc9434ea5262f12406" type="#_x0000_t75" style="height:11.9pt;width:51pt;" o:ole="t" filled="f" o:preferrelative="t" stroked="f" coordsize="21600,21600">
            <v:path/>
            <v:fill on="f" focussize="0,0"/>
            <v:stroke on="f" joinstyle="miter"/>
            <v:imagedata r:id="rId108" o:title="eqIda9b1aab245feb3bc9434ea5262f12406"/>
            <o:lock v:ext="edit" aspectratio="t"/>
            <w10:wrap type="none"/>
            <w10:anchorlock/>
          </v:shape>
          <o:OLEObject Type="Embed" ProgID="Equation.DSMT4" ShapeID="_x0000_i1044" DrawAspect="Content" ObjectID="_1468075744" r:id="rId107">
            <o:LockedField>false</o:LockedField>
          </o:OLEObject>
        </w:object>
      </w:r>
      <w:r>
        <w:rPr>
          <w:sz w:val="21"/>
        </w:rPr>
        <w:t>溶液反应</w:t>
      </w:r>
    </w:p>
    <w:p w14:paraId="6CE288E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C．碱性：化合物B&gt;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95300" cy="1057275"/>
            <wp:effectExtent l="0" t="0" r="0" b="9525"/>
            <wp:docPr id="100123" name="图片 100123" descr="@@@602cadc1-cac6-4110-b34c-1fb828279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3" name="图片 100123" descr="@@@602cadc1-cac6-4110-b34c-1fb828279e37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231B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D．花青醛的分子式是</w:t>
      </w:r>
      <w:r>
        <w:object>
          <v:shape id="_x0000_i1045" o:spt="75" alt="eqId8566adac47072d4eb4dbe4e6c07901b3" type="#_x0000_t75" style="height:15.75pt;width:37.8pt;" o:ole="t" filled="f" o:preferrelative="t" stroked="f" coordsize="21600,21600">
            <v:path/>
            <v:fill on="f" focussize="0,0"/>
            <v:stroke on="f" joinstyle="miter"/>
            <v:imagedata r:id="rId111" o:title="eqId8566adac47072d4eb4dbe4e6c07901b3"/>
            <o:lock v:ext="edit" aspectratio="t"/>
            <w10:wrap type="none"/>
            <w10:anchorlock/>
          </v:shape>
          <o:OLEObject Type="Embed" ProgID="Equation.DSMT4" ShapeID="_x0000_i1045" DrawAspect="Content" ObjectID="_1468075745" r:id="rId110">
            <o:LockedField>false</o:LockedField>
          </o:OLEObject>
        </w:object>
      </w:r>
    </w:p>
    <w:p w14:paraId="5E1699B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(2)写出化合物E的结构简式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3AB415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(3)写出F与2-甲基-1，3-丁二烯形成六元环状化合物的化学方程式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7A8968B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(4)根据题干信息，设计从乙烯到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19275" cy="590550"/>
            <wp:effectExtent l="0" t="0" r="9525" b="0"/>
            <wp:docPr id="100125" name="图片 100125" descr="@@@36f20896-ed8a-4369-a280-a935cc970b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5" name="图片 100125" descr="@@@36f20896-ed8a-4369-a280-a935cc970bea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的合成路线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。(用流程图表示，无机试剂任选)</w:t>
      </w:r>
    </w:p>
    <w:p w14:paraId="3E4F1B1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(5)写出化合物A同时符合下列条件的同分异构体的结构简式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31E2D94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①</w:t>
      </w:r>
      <w:r>
        <w:object>
          <v:shape id="_x0000_i1046" o:spt="75" alt="eqId39dc50aed652157e0b02347d4ef53634" type="#_x0000_t75" style="height:14.35pt;width:49.25pt;" o:ole="t" filled="f" o:preferrelative="t" stroked="f" coordsize="21600,21600">
            <v:path/>
            <v:fill on="f" focussize="0,0"/>
            <v:stroke on="f" joinstyle="miter"/>
            <v:imagedata r:id="rId114" o:title="eqId39dc50aed652157e0b02347d4ef53634"/>
            <o:lock v:ext="edit" aspectratio="t"/>
            <w10:wrap type="none"/>
            <w10:anchorlock/>
          </v:shape>
          <o:OLEObject Type="Embed" ProgID="Equation.DSMT4" ShapeID="_x0000_i1046" DrawAspect="Content" ObjectID="_1468075746" r:id="rId113">
            <o:LockedField>false</o:LockedField>
          </o:OLEObject>
        </w:object>
      </w:r>
      <w:r>
        <w:rPr>
          <w:sz w:val="21"/>
        </w:rPr>
        <w:t>谱和</w:t>
      </w:r>
      <w:r>
        <w:object>
          <v:shape id="_x0000_i1047" o:spt="75" alt="eqId0ebb4e516c2dc4a10ea339e9016932cc" type="#_x0000_t75" style="height:11.35pt;width:14.05pt;" o:ole="t" filled="f" o:preferrelative="t" stroked="f" coordsize="21600,21600">
            <v:path/>
            <v:fill on="f" focussize="0,0"/>
            <v:stroke on="f" joinstyle="miter"/>
            <v:imagedata r:id="rId116" o:title="eqId0ebb4e516c2dc4a10ea339e9016932cc"/>
            <o:lock v:ext="edit" aspectratio="t"/>
            <w10:wrap type="none"/>
            <w10:anchorlock/>
          </v:shape>
          <o:OLEObject Type="Embed" ProgID="Equation.DSMT4" ShapeID="_x0000_i1047" DrawAspect="Content" ObjectID="_1468075747" r:id="rId115">
            <o:LockedField>false</o:LockedField>
          </o:OLEObject>
        </w:object>
      </w:r>
      <w:r>
        <w:rPr>
          <w:sz w:val="21"/>
        </w:rPr>
        <w:t>谱检测表明分子中共有4种氢原子，有氮氢键；</w:t>
      </w:r>
    </w:p>
    <w:p w14:paraId="1200B70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②除苯环外不含其它环状结构，且无氮氧键、碳氮双键和氧氢键。</w:t>
      </w:r>
    </w:p>
    <w:p w14:paraId="3DE1048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15．伊波加因是一种抗成瘾药物，合成其所需的中间体I可由如下路线合成。</w:t>
      </w:r>
    </w:p>
    <w:p w14:paraId="4286C47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800600" cy="2771775"/>
            <wp:effectExtent l="0" t="0" r="0" b="9525"/>
            <wp:docPr id="100127" name="图片 100127" descr="@@@22b61d49-9afb-437e-80ee-4d29bf62dd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7" name="图片 100127" descr="@@@22b61d49-9afb-437e-80ee-4d29bf62ddc3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4FCD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已知：①CbzCl是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28750" cy="571500"/>
            <wp:effectExtent l="0" t="0" r="0" b="0"/>
            <wp:docPr id="100129" name="图片 100129" descr="@@@84c0843c-bac6-49ff-80cb-fe4489de1d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9" name="图片 100129" descr="@@@84c0843c-bac6-49ff-80cb-fe4489de1d4a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的缩写；</w:t>
      </w:r>
    </w:p>
    <w:p w14:paraId="08C2DE5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②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47850" cy="542925"/>
            <wp:effectExtent l="0" t="0" r="0" b="9525"/>
            <wp:docPr id="100131" name="图片 100131" descr="@@@ae4d6db5-2073-400d-9866-33a9d4ba0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1" name="图片 100131" descr="@@@ae4d6db5-2073-400d-9866-33a9d4ba0899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F38D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回答下列问题：</w:t>
      </w:r>
    </w:p>
    <w:p w14:paraId="625BFF5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(1)A的分子式为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：步骤⑤经历了两步反应实现转化，请推测该步2)的化学反应类型为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1243D29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(2)一个I分子中含有手性碳原子的数目是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7A505F8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(3)反应③属于狄尔斯-阿尔德反应，则该反应的化学方程式为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4B6E9B6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(4)CbzCl的同分异构体中，同时满足下列条件的共有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种(不考虑立体异构)：</w:t>
      </w:r>
    </w:p>
    <w:p w14:paraId="19A8673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①与</w:t>
      </w:r>
      <w:r>
        <w:object>
          <v:shape id="_x0000_i1048" o:spt="75" alt="eqIdbba8c268b645f045374466cb02f50759" type="#_x0000_t75" style="height:15.8pt;width:27.25pt;" o:ole="t" filled="f" o:preferrelative="t" stroked="f" coordsize="21600,21600">
            <v:path/>
            <v:fill on="f" focussize="0,0"/>
            <v:stroke on="f" joinstyle="miter"/>
            <v:imagedata r:id="rId83" o:title="eqIdbba8c268b645f045374466cb02f50759"/>
            <o:lock v:ext="edit" aspectratio="t"/>
            <w10:wrap type="none"/>
            <w10:anchorlock/>
          </v:shape>
          <o:OLEObject Type="Embed" ProgID="Equation.DSMT4" ShapeID="_x0000_i1048" DrawAspect="Content" ObjectID="_1468075748" r:id="rId120">
            <o:LockedField>false</o:LockedField>
          </o:OLEObject>
        </w:object>
      </w:r>
      <w:r>
        <w:rPr>
          <w:sz w:val="21"/>
        </w:rPr>
        <w:t>溶液发生显色反应；②能发生水解反应；③羰基与氯原子直接相连。</w:t>
      </w:r>
    </w:p>
    <w:p w14:paraId="26148D8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写出其中一种结构简式，要求其水解产物属于水杨酸(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09625" cy="581025"/>
            <wp:effectExtent l="0" t="0" r="9525" b="9525"/>
            <wp:docPr id="100133" name="图片 100133" descr="@@@676f40a8-09fa-4c34-ac85-7425176384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3" name="图片 100133" descr="@@@676f40a8-09fa-4c34-ac85-74251763841d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)的同系物的是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69CC772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(5)研究者模仿I的合成路线，设计了化合物J的一种合成路线。该路线中M和N的结构简式分别为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和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2AF9AD9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933950" cy="1114425"/>
            <wp:effectExtent l="0" t="0" r="0" b="9525"/>
            <wp:docPr id="100135" name="图片 100135" descr="@@@88357f4e-dcb2-4b67-ae9b-b7ca13c12c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5" name="图片 100135" descr="@@@88357f4e-dcb2-4b67-ae9b-b7ca13c12c9a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C306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16．化合物W为2－甲基－1，3－丁二烯是一种重要的化工原料。可以发生以下反应。</w:t>
      </w:r>
    </w:p>
    <w:p w14:paraId="1CE4A0D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已知：</w:t>
      </w:r>
    </w:p>
    <w:p w14:paraId="3E9CE38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I.共轭二烯烃（含有两个碳碳双键，且两个双键被一个单键隔开的烯烃）可以与含碳碳双键的化合物在一定条件下发生第尔斯－阿尔德（Diels－Alder）反应，得到环状产物。</w:t>
      </w:r>
    </w:p>
    <w:p w14:paraId="5E42BEA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both"/>
        <w:textAlignment w:val="center"/>
        <w:rPr>
          <w:sz w:val="21"/>
        </w:rPr>
      </w:pPr>
      <w:r>
        <w:rPr>
          <w:sz w:val="21"/>
        </w:rPr>
        <w:t>例如：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76425" cy="533400"/>
            <wp:effectExtent l="0" t="0" r="9525" b="0"/>
            <wp:docPr id="100137" name="图片 100137" descr="@@@87be4fbb-7439-46f1-b942-6f71f45f9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7" name="图片 100137" descr="@@@87be4fbb-7439-46f1-b942-6f71f45f9359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9F48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II.已知烯烃与酸性</w:t>
      </w:r>
      <w:r>
        <w:object>
          <v:shape id="_x0000_i1049" o:spt="75" alt="eqId7a63afc18472bb4f4d6388cf207da8b4" type="#_x0000_t75" style="height:15.8pt;width:36.9pt;" o:ole="t" filled="f" o:preferrelative="t" stroked="f" coordsize="21600,21600">
            <v:path/>
            <v:fill on="f" focussize="0,0"/>
            <v:stroke on="f" joinstyle="miter"/>
            <v:imagedata r:id="rId125" o:title="eqId7a63afc18472bb4f4d6388cf207da8b4"/>
            <o:lock v:ext="edit" aspectratio="t"/>
            <w10:wrap type="none"/>
            <w10:anchorlock/>
          </v:shape>
          <o:OLEObject Type="Embed" ProgID="Equation.DSMT4" ShapeID="_x0000_i1049" DrawAspect="Content" ObjectID="_1468075749" r:id="rId124">
            <o:LockedField>false</o:LockedField>
          </o:OLEObject>
        </w:object>
      </w:r>
      <w:r>
        <w:rPr>
          <w:sz w:val="21"/>
        </w:rPr>
        <w:t>溶液反应时，不同的结构可以得到不同的氧化产物。如</w:t>
      </w:r>
    </w:p>
    <w:p w14:paraId="190A034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both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33750" cy="666750"/>
            <wp:effectExtent l="0" t="0" r="0" b="0"/>
            <wp:docPr id="100139" name="图片 100139" descr="@@@ed134110-f08f-4bc8-9b57-05285ec88a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9" name="图片 100139" descr="@@@ed134110-f08f-4bc8-9b57-05285ec88a38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694E9DD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both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24250" cy="1457325"/>
            <wp:effectExtent l="0" t="0" r="0" b="9525"/>
            <wp:docPr id="100141" name="图片 100141" descr="@@@24eb9025-5b7d-4c70-a882-4a1e611440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1" name="图片 100141" descr="@@@24eb9025-5b7d-4c70-a882-4a1e611440a7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3CB6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请回答下列问题：</w:t>
      </w:r>
    </w:p>
    <w:p w14:paraId="069545E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(1)化合物A存在顺反异构，写出A的结构简式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   </w:t>
      </w:r>
      <w:r>
        <w:rPr>
          <w:sz w:val="21"/>
        </w:rPr>
        <w:t>。</w:t>
      </w:r>
    </w:p>
    <w:p w14:paraId="5DA933F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(2)B为含有六元环的有机物，写出2－甲基－1，3－丁二烯与乙烯反应的化学方程式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   </w:t>
      </w:r>
      <w:r>
        <w:rPr>
          <w:sz w:val="21"/>
        </w:rPr>
        <w:t>。</w:t>
      </w:r>
    </w:p>
    <w:p w14:paraId="60641CE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(3)第尔斯－阿尔德（Diels－Alder）反应在有机合成中有重要作用，下列不能与乙烯发生Diels－Alder反应的有机物是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（填字母）</w:t>
      </w:r>
    </w:p>
    <w:p w14:paraId="69F5830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both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90550" cy="666750"/>
            <wp:effectExtent l="0" t="0" r="0" b="0"/>
            <wp:docPr id="100143" name="图片 100143" descr="@@@9244af1c-42ff-4568-ab15-e18915eca0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3" name="图片 100143" descr="@@@9244af1c-42ff-4568-ab15-e18915eca0f4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        </w:t>
      </w:r>
      <w:r>
        <w:rPr>
          <w:sz w:val="21"/>
        </w:rPr>
        <w:t>b．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85800" cy="647700"/>
            <wp:effectExtent l="0" t="0" r="0" b="0"/>
            <wp:docPr id="100145" name="图片 100145" descr="@@@35ca3aaa-4532-4ec4-aeea-43ad3c122d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5" name="图片 100145" descr="@@@35ca3aaa-4532-4ec4-aeea-43ad3c122d1b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  </w:t>
      </w:r>
      <w:r>
        <w:rPr>
          <w:sz w:val="21"/>
        </w:rPr>
        <w:t>c．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38175" cy="628650"/>
            <wp:effectExtent l="0" t="0" r="9525" b="0"/>
            <wp:docPr id="100147" name="图片 100147" descr="@@@0977292e-d510-4eee-acd9-6305855cbb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7" name="图片 100147" descr="@@@0977292e-d510-4eee-acd9-6305855cbbca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        </w:t>
      </w:r>
      <w:r>
        <w:rPr>
          <w:sz w:val="21"/>
        </w:rPr>
        <w:t>d．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57275" cy="495300"/>
            <wp:effectExtent l="0" t="0" r="9525" b="0"/>
            <wp:docPr id="100149" name="图片 100149" descr="@@@31973ac3-1554-4ac9-93fb-f6e87ab00c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9" name="图片 100149" descr="@@@31973ac3-1554-4ac9-93fb-f6e87ab00c27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066A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(4)W的一种同系物H用酸性</w:t>
      </w:r>
      <w:r>
        <w:object>
          <v:shape id="_x0000_i1050" o:spt="75" alt="eqId7a63afc18472bb4f4d6388cf207da8b4" type="#_x0000_t75" style="height:15.8pt;width:36.9pt;" o:ole="t" filled="f" o:preferrelative="t" stroked="f" coordsize="21600,21600">
            <v:path/>
            <v:fill on="f" focussize="0,0"/>
            <v:stroke on="f" joinstyle="miter"/>
            <v:imagedata r:id="rId125" o:title="eqId7a63afc18472bb4f4d6388cf207da8b4"/>
            <o:lock v:ext="edit" aspectratio="t"/>
            <w10:wrap type="none"/>
            <w10:anchorlock/>
          </v:shape>
          <o:OLEObject Type="Embed" ProgID="Equation.DSMT4" ShapeID="_x0000_i1050" DrawAspect="Content" ObjectID="_1468075750" r:id="rId132">
            <o:LockedField>false</o:LockedField>
          </o:OLEObject>
        </w:object>
      </w:r>
      <w:r>
        <w:rPr>
          <w:sz w:val="21"/>
        </w:rPr>
        <w:t>溶液氧化，得到乙酸（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57275" cy="495300"/>
            <wp:effectExtent l="0" t="0" r="9525" b="0"/>
            <wp:docPr id="100151" name="图片 100151" descr="@@@1cacacc2-5978-4fad-b2d2-0af4ca7c85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1" name="图片 100151" descr="@@@1cacacc2-5978-4fad-b2d2-0af4ca7c85d7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）琥珀酸（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324100" cy="533400"/>
            <wp:effectExtent l="0" t="0" r="0" b="0"/>
            <wp:docPr id="100153" name="图片 100153" descr="@@@7dfa2236-f86c-4cf0-9298-9a2e47a0ec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3" name="图片 100153" descr="@@@7dfa2236-f86c-4cf0-9298-9a2e47a0ecec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）丙酮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76350" cy="571500"/>
            <wp:effectExtent l="0" t="0" r="0" b="0"/>
            <wp:docPr id="100155" name="图片 100155" descr="@@@f8033504-c926-42b9-ada5-235617220b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5" name="图片 100155" descr="@@@f8033504-c926-42b9-ada5-235617220b3d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三者的混合物，则H的结构简式为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  </w:t>
      </w:r>
      <w:r>
        <w:rPr>
          <w:sz w:val="21"/>
        </w:rPr>
        <w:t>。</w:t>
      </w:r>
    </w:p>
    <w:p w14:paraId="625124B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Ⅱ以甲苯为原料可制得重要的药物合成中间体P，合成线路如下所示：</w:t>
      </w:r>
    </w:p>
    <w:p w14:paraId="0B0E55F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both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370965"/>
            <wp:effectExtent l="0" t="0" r="635" b="635"/>
            <wp:docPr id="100157" name="图片 100157" descr="@@@f236d57d-8bc0-402e-b357-b83322c4fc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7" name="图片 100157" descr="@@@f236d57d-8bc0-402e-b357-b83322c4fc72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37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0B5B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已知：</w:t>
      </w:r>
    </w:p>
    <w:p w14:paraId="01262A4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①</w:t>
      </w:r>
      <w:r>
        <w:object>
          <v:shape id="_x0000_i1051" o:spt="75" alt="eqIdfb198943405dda500fc92f8c8affb340" type="#_x0000_t75" style="height:18.5pt;width:222.6pt;" o:ole="t" filled="f" o:preferrelative="t" stroked="f" coordsize="21600,21600">
            <v:path/>
            <v:fill on="f" focussize="0,0"/>
            <v:stroke on="f" joinstyle="miter"/>
            <v:imagedata r:id="rId138" o:title="eqIdfb198943405dda500fc92f8c8affb340"/>
            <o:lock v:ext="edit" aspectratio="t"/>
            <w10:wrap type="none"/>
            <w10:anchorlock/>
          </v:shape>
          <o:OLEObject Type="Embed" ProgID="Equation.DSMT4" ShapeID="_x0000_i1051" DrawAspect="Content" ObjectID="_1468075751" r:id="rId137">
            <o:LockedField>false</o:LockedField>
          </o:OLEObject>
        </w:object>
      </w:r>
    </w:p>
    <w:p w14:paraId="4AE9639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②</w:t>
      </w:r>
      <w:r>
        <w:object>
          <v:shape id="_x0000_i1052" o:spt="75" alt="eqId8166c3a158fb0f57a49c437d1fd6c851" type="#_x0000_t75" style="height:15.8pt;width:29pt;" o:ole="t" filled="f" o:preferrelative="t" stroked="f" coordsize="21600,21600">
            <v:path/>
            <v:fill on="f" focussize="0,0"/>
            <v:stroke on="f" joinstyle="miter"/>
            <v:imagedata r:id="rId140" o:title="eqId8166c3a158fb0f57a49c437d1fd6c851"/>
            <o:lock v:ext="edit" aspectratio="t"/>
            <w10:wrap type="none"/>
            <w10:anchorlock/>
          </v:shape>
          <o:OLEObject Type="Embed" ProgID="Equation.DSMT4" ShapeID="_x0000_i1052" DrawAspect="Content" ObjectID="_1468075752" r:id="rId139">
            <o:LockedField>false</o:LockedField>
          </o:OLEObject>
        </w:object>
      </w:r>
      <w:r>
        <w:rPr>
          <w:sz w:val="21"/>
        </w:rPr>
        <w:t>具有较强的还原性</w:t>
      </w:r>
    </w:p>
    <w:p w14:paraId="417702F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回答下列问题：</w:t>
      </w:r>
    </w:p>
    <w:p w14:paraId="702104F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(5)B的结构简式为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   </w:t>
      </w:r>
      <w:r>
        <w:rPr>
          <w:sz w:val="21"/>
        </w:rPr>
        <w:t>，F中含氧官能团的名称为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   </w:t>
      </w:r>
      <w:r>
        <w:rPr>
          <w:sz w:val="21"/>
        </w:rPr>
        <w:t>。</w:t>
      </w:r>
    </w:p>
    <w:p w14:paraId="5C882F0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(6)D→E转化需加入的试剂为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。设计C→D步骤的目的是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     </w:t>
      </w:r>
      <w:r>
        <w:rPr>
          <w:sz w:val="21"/>
        </w:rPr>
        <w:t>。</w:t>
      </w:r>
    </w:p>
    <w:p w14:paraId="254820C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(7)M→N反应的化学方程式为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   </w:t>
      </w:r>
      <w:r>
        <w:rPr>
          <w:sz w:val="21"/>
        </w:rPr>
        <w:t>。</w:t>
      </w:r>
    </w:p>
    <w:p w14:paraId="4FED8A2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(8)通过N、F合成P的反应属类型为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  </w:t>
      </w:r>
      <w:r>
        <w:rPr>
          <w:sz w:val="21"/>
        </w:rPr>
        <w:t>，合成过程中还需加入适量</w:t>
      </w:r>
      <w:r>
        <w:object>
          <v:shape id="_x0000_i1053" o:spt="75" alt="eqId8edeb81262588907bfac754016cd78d0" type="#_x0000_t75" style="height:15.6pt;width:33.4pt;" o:ole="t" filled="f" o:preferrelative="t" stroked="f" coordsize="21600,21600">
            <v:path/>
            <v:fill on="f" focussize="0,0"/>
            <v:stroke on="f" joinstyle="miter"/>
            <v:imagedata r:id="rId142" o:title="eqId8edeb81262588907bfac754016cd78d0"/>
            <o:lock v:ext="edit" aspectratio="t"/>
            <w10:wrap type="none"/>
            <w10:anchorlock/>
          </v:shape>
          <o:OLEObject Type="Embed" ProgID="Equation.DSMT4" ShapeID="_x0000_i1053" DrawAspect="Content" ObjectID="_1468075753" r:id="rId141">
            <o:LockedField>false</o:LockedField>
          </o:OLEObject>
        </w:object>
      </w:r>
      <w:r>
        <w:rPr>
          <w:sz w:val="21"/>
        </w:rPr>
        <w:t>可提高产率原因为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   </w:t>
      </w:r>
      <w:r>
        <w:rPr>
          <w:sz w:val="21"/>
        </w:rPr>
        <w:t>。</w:t>
      </w:r>
    </w:p>
    <w:p w14:paraId="45F6C58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17．工业上通常以甲醛、乙炔为原料制取1，3—丁二烯，生产流程如图：</w:t>
      </w:r>
    </w:p>
    <w:p w14:paraId="1742E06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742440"/>
            <wp:effectExtent l="0" t="0" r="635" b="10160"/>
            <wp:docPr id="100159" name="图片 100159" descr="@@@d56e2ea8cbb84fd493d62f3d0c978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9" name="图片 100159" descr="@@@d56e2ea8cbb84fd493d62f3d0c978793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74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57C0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已知：狄尔斯和阿尔德在研究1，3—丁二烯的性质时发现如图反应：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86075" cy="838200"/>
            <wp:effectExtent l="0" t="0" r="9525" b="0"/>
            <wp:docPr id="100161" name="图片 100161" descr="@@@157dc8a2f78d49a383281f85a96417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1" name="图片 100161" descr="@@@157dc8a2f78d49a383281f85a96417ae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(也可表示为：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33550" cy="695325"/>
            <wp:effectExtent l="0" t="0" r="0" b="9525"/>
            <wp:docPr id="100163" name="图片 100163" descr="@@@aabe4b2a80cd42bd9e43fd885017cd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3" name="图片 100163" descr="@@@aabe4b2a80cd42bd9e43fd885017cdcc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)</w:t>
      </w:r>
    </w:p>
    <w:p w14:paraId="4EE79AC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(1)反应①的类型是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；X中的官能团为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</w:t>
      </w:r>
      <w:r>
        <w:rPr>
          <w:sz w:val="21"/>
        </w:rPr>
        <w:t>。</w:t>
      </w:r>
    </w:p>
    <w:p w14:paraId="3522CDC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(2)反应④化学方程式为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。</w:t>
      </w:r>
    </w:p>
    <w:p w14:paraId="0C5D66E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(3)某高聚物的一种单体M的键线式为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81125" cy="676275"/>
            <wp:effectExtent l="0" t="0" r="9525" b="9525"/>
            <wp:docPr id="100165" name="图片 100165" descr="@@@11b6b98191f4429d8e8829bb3051b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5" name="图片 100165" descr="@@@11b6b98191f4429d8e8829bb3051bdf0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0EE1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Ⅰ.根据狄尔斯和阿尔德反应M由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</w:t>
      </w:r>
      <w:r>
        <w:rPr>
          <w:sz w:val="21"/>
        </w:rPr>
        <w:t>和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</w:t>
      </w:r>
      <w:r>
        <w:rPr>
          <w:sz w:val="21"/>
        </w:rPr>
        <w:t>反应生成。</w:t>
      </w:r>
    </w:p>
    <w:p w14:paraId="7404951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Ⅱ.写出同时符合下列条件的化合物M的同分异构体的结构简式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</w:t>
      </w:r>
      <w:r>
        <w:rPr>
          <w:sz w:val="21"/>
        </w:rPr>
        <w:t>。</w:t>
      </w:r>
    </w:p>
    <w:p w14:paraId="22DEF87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ⅰ.有苯环，且为苯的一元烃基取代物</w:t>
      </w:r>
    </w:p>
    <w:p w14:paraId="376B585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ⅱ.一元烃基结构中含4种不同的氢</w:t>
      </w:r>
    </w:p>
    <w:p w14:paraId="05B6AB3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(4)以乙炔与1，3—丁二烯为原料设计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57325" cy="1047750"/>
            <wp:effectExtent l="0" t="0" r="9525" b="0"/>
            <wp:docPr id="100167" name="图片 100167" descr="@@@a4a848d36a834f63874e88d615f9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7" name="图片 100167" descr="@@@a4a848d36a834f63874e88d615f91099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合成路线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</w:t>
      </w:r>
      <w:r>
        <w:rPr>
          <w:sz w:val="21"/>
        </w:rPr>
        <w:t>(无机试剂任选，用流程图表示，书写格式如图：A</w:t>
      </w:r>
      <w:r>
        <w:object>
          <v:shape id="_x0000_i1054" o:spt="75" alt="eqIde60e766192c4d127307d457449767857" type="#_x0000_t75" style="height:15.15pt;width:49.25pt;" o:ole="t" filled="f" o:preferrelative="t" stroked="f" coordsize="21600,21600">
            <v:path/>
            <v:fill on="f" focussize="0,0"/>
            <v:stroke on="f" joinstyle="miter"/>
            <v:imagedata r:id="rId149" o:title="eqIde60e766192c4d127307d457449767857"/>
            <o:lock v:ext="edit" aspectratio="t"/>
            <w10:wrap type="none"/>
            <w10:anchorlock/>
          </v:shape>
          <o:OLEObject Type="Embed" ProgID="Equation.DSMT4" ShapeID="_x0000_i1054" DrawAspect="Content" ObjectID="_1468075754" r:id="rId148">
            <o:LockedField>false</o:LockedField>
          </o:OLEObject>
        </w:object>
      </w:r>
      <w:r>
        <w:rPr>
          <w:sz w:val="21"/>
        </w:rPr>
        <w:t>B</w:t>
      </w:r>
      <w:r>
        <w:object>
          <v:shape id="_x0000_i1055" o:spt="75" alt="eqIde60e766192c4d127307d457449767857" type="#_x0000_t75" style="height:15.15pt;width:49.25pt;" o:ole="t" filled="f" o:preferrelative="t" stroked="f" coordsize="21600,21600">
            <v:path/>
            <v:fill on="f" focussize="0,0"/>
            <v:stroke on="f" joinstyle="miter"/>
            <v:imagedata r:id="rId149" o:title="eqIde60e766192c4d127307d457449767857"/>
            <o:lock v:ext="edit" aspectratio="t"/>
            <w10:wrap type="none"/>
            <w10:anchorlock/>
          </v:shape>
          <o:OLEObject Type="Embed" ProgID="Equation.DSMT4" ShapeID="_x0000_i1055" DrawAspect="Content" ObjectID="_1468075755" r:id="rId150">
            <o:LockedField>false</o:LockedField>
          </o:OLEObject>
        </w:object>
      </w:r>
      <w:r>
        <w:rPr>
          <w:sz w:val="21"/>
        </w:rPr>
        <w:t>C……)</w:t>
      </w:r>
    </w:p>
    <w:p w14:paraId="0987371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18．I. 治疗甲型H1N1流感的常见药物有奥司他韦、扎那米韦、金刚乙胺、金刚烷胺以及预防药物中药材金银花、大青叶等。其中金刚烷胺可按下列路线合成：</w:t>
      </w:r>
    </w:p>
    <w:p w14:paraId="0456409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352925" cy="981075"/>
            <wp:effectExtent l="0" t="0" r="9525" b="9525"/>
            <wp:docPr id="100169" name="图片 100169" descr="@@@8ad402e3-5e02-4050-9a82-da10fff4c6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9" name="图片 100169" descr="@@@8ad402e3-5e02-4050-9a82-da10fff4c6ee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AE84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已知第尔斯—阿德耳反应(也称双烯合成反应)如图所示， 试回答下列问题：</w:t>
      </w:r>
    </w:p>
    <w:p w14:paraId="39CC729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47825" cy="800100"/>
            <wp:effectExtent l="0" t="0" r="9525" b="0"/>
            <wp:docPr id="100171" name="图片 100171" descr="@@@05bad307-a13a-4fb4-b2a7-e7f6a6b4eb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1" name="图片 100171" descr="@@@05bad307-a13a-4fb4-b2a7-e7f6a6b4ebbe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B7A8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(1)B的键线式为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21B2CEE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(2)上述物质中，属于同分异构体的是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(填字母)。</w:t>
      </w:r>
    </w:p>
    <w:p w14:paraId="305402E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(3)上述反应中，属于加成反应的是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(填序号)。</w:t>
      </w:r>
    </w:p>
    <w:p w14:paraId="36B92EC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(4)金刚烷胺的分子式为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6182987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II. 为了测定某饱和卤代烃分子中卤素原子的种类和数目，可按下列步骤进行实验：</w:t>
      </w:r>
    </w:p>
    <w:p w14:paraId="52D75BA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666115"/>
            <wp:effectExtent l="0" t="0" r="635" b="635"/>
            <wp:docPr id="100173" name="图片 100173" descr="@@@38a6e5d9-2df4-48a5-89e4-b7e21c30e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3" name="图片 100173" descr="@@@38a6e5d9-2df4-48a5-89e4-b7e21c30e387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66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B120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回答下列问题：</w:t>
      </w:r>
    </w:p>
    <w:p w14:paraId="77A956C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(5)准确量取11.40 mL 液体所用仪器是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70BD647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(6)加入AgNO</w:t>
      </w:r>
      <w:r>
        <w:rPr>
          <w:sz w:val="21"/>
          <w:vertAlign w:val="subscript"/>
        </w:rPr>
        <w:t>3</w:t>
      </w:r>
      <w:r>
        <w:rPr>
          <w:sz w:val="21"/>
        </w:rPr>
        <w:t>溶液时产生的沉淀为浅黄色，则此卤代烃中的卤素原子是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(用元素名称表示)。</w:t>
      </w:r>
    </w:p>
    <w:p w14:paraId="1290CF8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(7)已知此卤代烃液体的密度是1.65 g·mL</w:t>
      </w:r>
      <w:r>
        <w:rPr>
          <w:sz w:val="21"/>
          <w:vertAlign w:val="superscript"/>
        </w:rPr>
        <w:t>-1</w:t>
      </w:r>
      <w:r>
        <w:rPr>
          <w:sz w:val="21"/>
        </w:rPr>
        <w:t>，其蒸气对甲烷的相对密度是11.75，则每个此卤代烃分子中卤素原子的数目为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个；若此卤代烃的核磁共振氢谱只有一组峰，试书写该卤代烃与NaOH乙醇溶液共热的化学方程式：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128EEE8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  <w:sectPr>
          <w:footerReference r:id="rId3" w:type="default"/>
          <w:footerReference r:id="rId4" w:type="even"/>
          <w:pgSz w:w="20636" w:h="14570" w:orient="landscape"/>
          <w:pgMar w:top="794" w:right="794" w:bottom="794" w:left="794" w:header="851" w:footer="592" w:gutter="0"/>
          <w:cols w:space="427" w:num="2"/>
          <w:docGrid w:type="lines" w:linePitch="316" w:charSpace="0"/>
        </w:sectPr>
      </w:pPr>
    </w:p>
    <w:p w14:paraId="51CB0E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center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参考答案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</w:tblGrid>
      <w:tr w14:paraId="4352CA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tcMar>
              <w:top w:w="0" w:type="dxa"/>
              <w:bottom w:w="0" w:type="dxa"/>
            </w:tcMar>
            <w:vAlign w:val="center"/>
          </w:tcPr>
          <w:p w14:paraId="266A63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866" w:type="dxa"/>
            <w:tcMar>
              <w:top w:w="0" w:type="dxa"/>
              <w:bottom w:w="0" w:type="dxa"/>
            </w:tcMar>
            <w:vAlign w:val="center"/>
          </w:tcPr>
          <w:p w14:paraId="3691E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866" w:type="dxa"/>
            <w:tcMar>
              <w:top w:w="0" w:type="dxa"/>
              <w:bottom w:w="0" w:type="dxa"/>
            </w:tcMar>
            <w:vAlign w:val="center"/>
          </w:tcPr>
          <w:p w14:paraId="132BFB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866" w:type="dxa"/>
            <w:tcMar>
              <w:top w:w="0" w:type="dxa"/>
              <w:bottom w:w="0" w:type="dxa"/>
            </w:tcMar>
            <w:vAlign w:val="center"/>
          </w:tcPr>
          <w:p w14:paraId="0DFE25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866" w:type="dxa"/>
            <w:tcMar>
              <w:top w:w="0" w:type="dxa"/>
              <w:bottom w:w="0" w:type="dxa"/>
            </w:tcMar>
            <w:vAlign w:val="center"/>
          </w:tcPr>
          <w:p w14:paraId="10E5CA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866" w:type="dxa"/>
            <w:tcMar>
              <w:top w:w="0" w:type="dxa"/>
              <w:bottom w:w="0" w:type="dxa"/>
            </w:tcMar>
            <w:vAlign w:val="center"/>
          </w:tcPr>
          <w:p w14:paraId="65A22B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866" w:type="dxa"/>
            <w:tcMar>
              <w:top w:w="0" w:type="dxa"/>
              <w:bottom w:w="0" w:type="dxa"/>
            </w:tcMar>
            <w:vAlign w:val="center"/>
          </w:tcPr>
          <w:p w14:paraId="34FE07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866" w:type="dxa"/>
            <w:tcMar>
              <w:top w:w="0" w:type="dxa"/>
              <w:bottom w:w="0" w:type="dxa"/>
            </w:tcMar>
            <w:vAlign w:val="center"/>
          </w:tcPr>
          <w:p w14:paraId="6EEA36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866" w:type="dxa"/>
            <w:tcMar>
              <w:top w:w="0" w:type="dxa"/>
              <w:bottom w:w="0" w:type="dxa"/>
            </w:tcMar>
            <w:vAlign w:val="center"/>
          </w:tcPr>
          <w:p w14:paraId="08F9C5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866" w:type="dxa"/>
            <w:tcMar>
              <w:top w:w="0" w:type="dxa"/>
              <w:bottom w:w="0" w:type="dxa"/>
            </w:tcMar>
            <w:vAlign w:val="center"/>
          </w:tcPr>
          <w:p w14:paraId="4872A3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866" w:type="dxa"/>
            <w:tcMar>
              <w:top w:w="0" w:type="dxa"/>
              <w:bottom w:w="0" w:type="dxa"/>
            </w:tcMar>
            <w:vAlign w:val="center"/>
          </w:tcPr>
          <w:p w14:paraId="4DF2B0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  <w:tr w14:paraId="33B8C7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tcMar>
              <w:top w:w="0" w:type="dxa"/>
              <w:bottom w:w="0" w:type="dxa"/>
            </w:tcMar>
            <w:vAlign w:val="center"/>
          </w:tcPr>
          <w:p w14:paraId="198A5B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866" w:type="dxa"/>
            <w:tcMar>
              <w:top w:w="0" w:type="dxa"/>
              <w:bottom w:w="0" w:type="dxa"/>
            </w:tcMar>
            <w:vAlign w:val="center"/>
          </w:tcPr>
          <w:p w14:paraId="76B305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866" w:type="dxa"/>
            <w:tcMar>
              <w:top w:w="0" w:type="dxa"/>
              <w:bottom w:w="0" w:type="dxa"/>
            </w:tcMar>
            <w:vAlign w:val="center"/>
          </w:tcPr>
          <w:p w14:paraId="0124A5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866" w:type="dxa"/>
            <w:tcMar>
              <w:top w:w="0" w:type="dxa"/>
              <w:bottom w:w="0" w:type="dxa"/>
            </w:tcMar>
            <w:vAlign w:val="center"/>
          </w:tcPr>
          <w:p w14:paraId="183B04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866" w:type="dxa"/>
            <w:tcMar>
              <w:top w:w="0" w:type="dxa"/>
              <w:bottom w:w="0" w:type="dxa"/>
            </w:tcMar>
            <w:vAlign w:val="center"/>
          </w:tcPr>
          <w:p w14:paraId="6827F4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866" w:type="dxa"/>
            <w:tcMar>
              <w:top w:w="0" w:type="dxa"/>
              <w:bottom w:w="0" w:type="dxa"/>
            </w:tcMar>
            <w:vAlign w:val="center"/>
          </w:tcPr>
          <w:p w14:paraId="229D0A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866" w:type="dxa"/>
            <w:tcMar>
              <w:top w:w="0" w:type="dxa"/>
              <w:bottom w:w="0" w:type="dxa"/>
            </w:tcMar>
            <w:vAlign w:val="center"/>
          </w:tcPr>
          <w:p w14:paraId="7AD7A1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866" w:type="dxa"/>
            <w:tcMar>
              <w:top w:w="0" w:type="dxa"/>
              <w:bottom w:w="0" w:type="dxa"/>
            </w:tcMar>
            <w:vAlign w:val="center"/>
          </w:tcPr>
          <w:p w14:paraId="6BF970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866" w:type="dxa"/>
            <w:tcMar>
              <w:top w:w="0" w:type="dxa"/>
              <w:bottom w:w="0" w:type="dxa"/>
            </w:tcMar>
            <w:vAlign w:val="center"/>
          </w:tcPr>
          <w:p w14:paraId="371B38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866" w:type="dxa"/>
            <w:tcMar>
              <w:top w:w="0" w:type="dxa"/>
              <w:bottom w:w="0" w:type="dxa"/>
            </w:tcMar>
            <w:vAlign w:val="center"/>
          </w:tcPr>
          <w:p w14:paraId="45B5B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866" w:type="dxa"/>
            <w:tcMar>
              <w:top w:w="0" w:type="dxa"/>
              <w:bottom w:w="0" w:type="dxa"/>
            </w:tcMar>
            <w:vAlign w:val="center"/>
          </w:tcPr>
          <w:p w14:paraId="7CEC8A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</w:tbl>
    <w:p w14:paraId="5ECF30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center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</w:p>
    <w:p w14:paraId="28690C8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1．C</w:t>
      </w:r>
    </w:p>
    <w:p w14:paraId="5279595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【详解】</w:t>
      </w:r>
    </w:p>
    <w:p w14:paraId="446B2FE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发生狄尔斯-阿尔德反应的物质具有共轭二烯烃结构，ABD满足，C为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66725" cy="419100"/>
            <wp:effectExtent l="0" t="0" r="9525" b="0"/>
            <wp:docPr id="156248006" name="图片 156248006" descr="@@@e97f623d-611b-4d2f-931d-18e92da78d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8006" name="图片 156248006" descr="@@@e97f623d-611b-4d2f-931d-18e92da78d97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，两个双键中间有一个CH</w:t>
      </w:r>
      <w:r>
        <w:rPr>
          <w:sz w:val="21"/>
          <w:vertAlign w:val="subscript"/>
        </w:rPr>
        <w:t>2</w:t>
      </w:r>
      <w:r>
        <w:rPr>
          <w:sz w:val="21"/>
        </w:rPr>
        <w:t>结构，不是共轭二烯结构，答案选C。</w:t>
      </w:r>
    </w:p>
    <w:p w14:paraId="28C8DF7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2．B</w:t>
      </w:r>
    </w:p>
    <w:p w14:paraId="2DACCB2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【详解】</w:t>
      </w:r>
    </w:p>
    <w:p w14:paraId="23F1C0F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A．根据题干所给信息，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7175" cy="533400"/>
            <wp:effectExtent l="0" t="0" r="9525" b="0"/>
            <wp:docPr id="2120710766" name="图片 2120710766" descr="@@@a8d0af13-2821-4ebe-ba99-b42bd2dc51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710766" name="图片 2120710766" descr="@@@a8d0af13-2821-4ebe-ba99-b42bd2dc51e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90550" cy="409575"/>
            <wp:effectExtent l="0" t="0" r="0" b="9525"/>
            <wp:docPr id="893802835" name="图片 893802835" descr="@@@4e10b1c5-918a-4033-90b0-2e25e02fec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802835" name="图片 893802835" descr="@@@4e10b1c5-918a-4033-90b0-2e25e02fec9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56" o:spt="75" alt="eqId19d07bafe99f6633fa6487ac51ed5a6a" type="#_x0000_t75" style="height:14.05pt;width:28.1pt;" o:ole="t" filled="f" o:preferrelative="t" stroked="f" coordsize="21600,21600">
            <v:path/>
            <v:fill on="f" focussize="0,0"/>
            <v:stroke on="f" joinstyle="miter"/>
            <v:imagedata r:id="rId19" o:title="eqId19d07bafe99f6633fa6487ac51ed5a6a"/>
            <o:lock v:ext="edit" aspectratio="t"/>
            <w10:wrap type="none"/>
            <w10:anchorlock/>
          </v:shape>
          <o:OLEObject Type="Embed" ProgID="Equation.DSMT4" ShapeID="_x0000_i1056" DrawAspect="Content" ObjectID="_1468075756" r:id="rId155">
            <o:LockedField>false</o:LockedField>
          </o:OLEObject>
        </w:objec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57250" cy="457200"/>
            <wp:effectExtent l="0" t="0" r="0" b="0"/>
            <wp:docPr id="376756540" name="图片 376756540" descr="@@@d38b3985-04d3-4e0a-b941-c528de04d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56540" name="图片 376756540" descr="@@@d38b3985-04d3-4e0a-b941-c528de04ddb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，则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14350" cy="466725"/>
            <wp:effectExtent l="0" t="0" r="0" b="9525"/>
            <wp:docPr id="1177520292" name="图片 1177520292" descr="@@@dc7a46df-f5cf-407e-80c0-b4cdfff7f0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520292" name="图片 1177520292" descr="@@@dc7a46df-f5cf-407e-80c0-b4cdfff7f08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与乙烯发生第尔斯-阿尔德反应的产物为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61950" cy="523875"/>
            <wp:effectExtent l="0" t="0" r="0" b="9525"/>
            <wp:docPr id="1906010621" name="图片 1906010621" descr="@@@d5ef0368-1aa4-4e24-bc4e-511f434b3e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010621" name="图片 1906010621" descr="@@@d5ef0368-1aa4-4e24-bc4e-511f434b3e9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，A正确；</w:t>
      </w:r>
    </w:p>
    <w:p w14:paraId="18C905E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B．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00050" cy="542925"/>
            <wp:effectExtent l="0" t="0" r="0" b="9525"/>
            <wp:docPr id="745677195" name="图片 745677195" descr="@@@1b440d2c-5c82-43bd-ae12-02d1207d5f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677195" name="图片 745677195" descr="@@@1b440d2c-5c82-43bd-ae12-02d1207d5f0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81025" cy="400050"/>
            <wp:effectExtent l="0" t="0" r="9525" b="0"/>
            <wp:docPr id="506256201" name="图片 506256201" descr="@@@823e55b2-3d6f-40c2-8492-b5fcad8feb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56201" name="图片 506256201" descr="@@@823e55b2-3d6f-40c2-8492-b5fcad8feba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均为不对称分子，二者发生第尔斯-阿尔德反应应有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09650" cy="466725"/>
            <wp:effectExtent l="0" t="0" r="0" b="9525"/>
            <wp:docPr id="764374726" name="图片 764374726" descr="@@@e241899e-30b8-4a84-83e8-3f758a539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374726" name="图片 764374726" descr="@@@e241899e-30b8-4a84-83e8-3f758a539043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71550" cy="419100"/>
            <wp:effectExtent l="0" t="0" r="0" b="0"/>
            <wp:docPr id="955186444" name="图片 955186444" descr="@@@659de435-cdbb-4eed-a9ea-8b23245e93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86444" name="图片 955186444" descr="@@@659de435-cdbb-4eed-a9ea-8b23245e93fc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两种产物，B错误；</w:t>
      </w:r>
    </w:p>
    <w:p w14:paraId="21D2902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3375" cy="495300"/>
            <wp:effectExtent l="0" t="0" r="9525" b="0"/>
            <wp:docPr id="1928437389" name="图片 1928437389" descr="@@@24fc9bcd-67d1-4e61-b72a-2c195b1e39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37389" name="图片 1928437389" descr="@@@24fc9bcd-67d1-4e61-b72a-2c195b1e39a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5250" cy="228600"/>
            <wp:effectExtent l="0" t="0" r="0" b="0"/>
            <wp:docPr id="1028876652" name="图片 1028876652" descr="@@@312f6bfb-86ae-429f-9fab-88d4abcd83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876652" name="图片 1028876652" descr="@@@312f6bfb-86ae-429f-9fab-88d4abcd83d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发生第尔斯-阿尔德反应可以得到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04825" cy="419100"/>
            <wp:effectExtent l="0" t="0" r="9525" b="0"/>
            <wp:docPr id="82271917" name="图片 82271917" descr="@@@66ee0703-0a92-4d45-b741-887c020799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1917" name="图片 82271917" descr="@@@66ee0703-0a92-4d45-b741-887c0207996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，C正确；</w:t>
      </w:r>
    </w:p>
    <w:p w14:paraId="2FCDACE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D．由题干所给信息，共轭二烯烃发生第尔斯-阿尔德反应有新的双键生成，环己烷中无碳碳双键，环己烷不可能由第尔斯-阿尔德反应一步合成，D正确；</w:t>
      </w:r>
    </w:p>
    <w:p w14:paraId="225629B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故选B。</w:t>
      </w:r>
    </w:p>
    <w:p w14:paraId="3A49104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3．C</w:t>
      </w:r>
    </w:p>
    <w:p w14:paraId="5FFD2BD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【详解】A．X中含有sp</w:t>
      </w:r>
      <w:r>
        <w:rPr>
          <w:sz w:val="21"/>
          <w:vertAlign w:val="superscript"/>
        </w:rPr>
        <w:t>3</w:t>
      </w:r>
      <w:r>
        <w:rPr>
          <w:sz w:val="21"/>
        </w:rPr>
        <w:t>杂化的碳原子，所有原子不可能共平面，A错误；</w:t>
      </w:r>
    </w:p>
    <w:p w14:paraId="05341FB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B．Y中含有酯基，难溶于水，但密度比水小，B错误；</w:t>
      </w:r>
    </w:p>
    <w:p w14:paraId="7F9E412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C．Z分子中存在手性碳原子，故存在对映异构的同分异构体，C正确；</w:t>
      </w:r>
    </w:p>
    <w:p w14:paraId="13FE644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 xml:space="preserve">D．Z分子中含有碳碳双键和酯基2种官能团，D错误； </w:t>
      </w:r>
    </w:p>
    <w:p w14:paraId="46D18E7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故选C。</w:t>
      </w:r>
    </w:p>
    <w:p w14:paraId="190BB71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4．B</w:t>
      </w:r>
    </w:p>
    <w:p w14:paraId="45994B9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【详解】A．X、Y的分子式均为</w:t>
      </w:r>
      <w:r>
        <w:object>
          <v:shape id="_x0000_i1057" o:spt="75" alt="eqId5d51ed6ce9c00107eda61499a5cf8375" type="#_x0000_t75" style="height:15.7pt;width:25.5pt;" o:ole="t" filled="f" o:preferrelative="t" stroked="f" coordsize="21600,21600">
            <v:path/>
            <v:fill on="f" focussize="0,0"/>
            <v:stroke on="f" joinstyle="miter"/>
            <v:imagedata r:id="rId159" o:title="eqId5d51ed6ce9c00107eda61499a5cf8375"/>
            <o:lock v:ext="edit" aspectratio="t"/>
            <w10:wrap type="none"/>
            <w10:anchorlock/>
          </v:shape>
          <o:OLEObject Type="Embed" ProgID="Equation.DSMT4" ShapeID="_x0000_i1057" DrawAspect="Content" ObjectID="_1468075757" r:id="rId158">
            <o:LockedField>false</o:LockedField>
          </o:OLEObject>
        </w:object>
      </w:r>
      <w:r>
        <w:rPr>
          <w:sz w:val="21"/>
        </w:rPr>
        <w:t>，结构不同，两物质互为同分异构体，A正确；</w:t>
      </w:r>
    </w:p>
    <w:p w14:paraId="0770EB2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B．Y中含有碳碳三键，与溴的四氯化碳溶液发生加成反应，断裂C－C键，B错误；</w:t>
      </w:r>
    </w:p>
    <w:p w14:paraId="660C9B7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C．Z分子中不含有苯环，故不属于芳香族化合物，C正确；</w:t>
      </w:r>
    </w:p>
    <w:p w14:paraId="4CCF761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D．X、Z中含有碳碳双键能发生加成反应和氧化反应，Y分子中含有碳碳三键能发生加成反应和氧化反应，D正确。</w:t>
      </w:r>
    </w:p>
    <w:p w14:paraId="64DD9AC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故选B。</w:t>
      </w:r>
    </w:p>
    <w:p w14:paraId="5B52CD0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5．D</w:t>
      </w:r>
    </w:p>
    <w:p w14:paraId="2406578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【详解】A．在I中，除-R和-CH</w:t>
      </w:r>
      <w:r>
        <w:rPr>
          <w:sz w:val="21"/>
          <w:vertAlign w:val="subscript"/>
        </w:rPr>
        <w:t>3</w:t>
      </w:r>
      <w:r>
        <w:rPr>
          <w:sz w:val="21"/>
        </w:rPr>
        <w:t>外，不存在形成4个σ键的碳原子，所以I中没有手性碳原子(除R外)，A正确；</w:t>
      </w:r>
    </w:p>
    <w:p w14:paraId="52967B4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B．Ⅱ中含有碳碳双键，能被KMnO</w:t>
      </w:r>
      <w:r>
        <w:rPr>
          <w:sz w:val="21"/>
          <w:vertAlign w:val="subscript"/>
        </w:rPr>
        <w:t>4</w:t>
      </w:r>
      <w:r>
        <w:rPr>
          <w:sz w:val="21"/>
        </w:rPr>
        <w:t>酸性溶液氧化，从而使KMnO</w:t>
      </w:r>
      <w:r>
        <w:rPr>
          <w:sz w:val="21"/>
          <w:vertAlign w:val="subscript"/>
        </w:rPr>
        <w:t>4</w:t>
      </w:r>
      <w:r>
        <w:rPr>
          <w:sz w:val="21"/>
        </w:rPr>
        <w:t>酸性溶液褪色，B正确；</w:t>
      </w:r>
    </w:p>
    <w:p w14:paraId="629247C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C．Ⅱ的分子式为C</w:t>
      </w:r>
      <w:r>
        <w:rPr>
          <w:sz w:val="21"/>
          <w:vertAlign w:val="subscript"/>
        </w:rPr>
        <w:t>9</w:t>
      </w:r>
      <w:r>
        <w:rPr>
          <w:sz w:val="21"/>
        </w:rPr>
        <w:t>H</w:t>
      </w:r>
      <w:r>
        <w:rPr>
          <w:sz w:val="21"/>
          <w:vertAlign w:val="subscript"/>
        </w:rPr>
        <w:t>9</w:t>
      </w:r>
      <w:r>
        <w:rPr>
          <w:sz w:val="21"/>
        </w:rPr>
        <w:t>N</w:t>
      </w:r>
      <w:r>
        <w:rPr>
          <w:sz w:val="21"/>
          <w:vertAlign w:val="subscript"/>
        </w:rPr>
        <w:t>4</w:t>
      </w:r>
      <w:r>
        <w:rPr>
          <w:sz w:val="21"/>
        </w:rPr>
        <w:t>，Ⅲ的分子式为C</w:t>
      </w:r>
      <w:r>
        <w:rPr>
          <w:sz w:val="21"/>
          <w:vertAlign w:val="subscript"/>
        </w:rPr>
        <w:t>8</w:t>
      </w:r>
      <w:r>
        <w:rPr>
          <w:sz w:val="21"/>
        </w:rPr>
        <w:t>H</w:t>
      </w:r>
      <w:r>
        <w:rPr>
          <w:sz w:val="21"/>
          <w:vertAlign w:val="subscript"/>
        </w:rPr>
        <w:t>8</w:t>
      </w:r>
      <w:r>
        <w:rPr>
          <w:sz w:val="21"/>
        </w:rPr>
        <w:t>N</w:t>
      </w:r>
      <w:r>
        <w:rPr>
          <w:sz w:val="21"/>
          <w:vertAlign w:val="subscript"/>
        </w:rPr>
        <w:t>3</w:t>
      </w:r>
      <w:r>
        <w:rPr>
          <w:sz w:val="21"/>
        </w:rPr>
        <w:t>，则Ⅱ→Ⅲ的反应有HCN生成，C正确；</w:t>
      </w:r>
    </w:p>
    <w:p w14:paraId="5FB7E1E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D．Ⅲ中，含有2个-CH</w:t>
      </w:r>
      <w:r>
        <w:rPr>
          <w:sz w:val="21"/>
          <w:vertAlign w:val="subscript"/>
        </w:rPr>
        <w:t>3</w:t>
      </w:r>
      <w:r>
        <w:rPr>
          <w:sz w:val="21"/>
        </w:rPr>
        <w:t>，中心碳原子无孤电子对，形成4个σ键，价层电子对数为4，发生sp</w:t>
      </w:r>
      <w:r>
        <w:rPr>
          <w:sz w:val="21"/>
          <w:vertAlign w:val="superscript"/>
        </w:rPr>
        <w:t>3</w:t>
      </w:r>
      <w:r>
        <w:rPr>
          <w:sz w:val="21"/>
        </w:rPr>
        <w:t>杂化，与-R相连的N原子，其孤电子对数为</w:t>
      </w:r>
      <w:r>
        <w:object>
          <v:shape id="_x0000_i1058" o:spt="75" alt="eqId8d3642990114d4240d5cfa326315127a" type="#_x0000_t75" style="height:27.05pt;width:23.75pt;" o:ole="t" filled="f" o:preferrelative="t" stroked="f" coordsize="21600,21600">
            <v:path/>
            <v:fill on="f" focussize="0,0"/>
            <v:stroke on="f" joinstyle="miter"/>
            <v:imagedata r:id="rId161" o:title="eqId8d3642990114d4240d5cfa326315127a"/>
            <o:lock v:ext="edit" aspectratio="t"/>
            <w10:wrap type="none"/>
            <w10:anchorlock/>
          </v:shape>
          <o:OLEObject Type="Embed" ProgID="Equation.DSMT4" ShapeID="_x0000_i1058" DrawAspect="Content" ObjectID="_1468075758" r:id="rId160">
            <o:LockedField>false</o:LockedField>
          </o:OLEObject>
        </w:object>
      </w:r>
      <w:r>
        <w:rPr>
          <w:sz w:val="21"/>
        </w:rPr>
        <w:t>=1，形成3个σ键，价层电子对数为4，也发生sp</w:t>
      </w:r>
      <w:r>
        <w:rPr>
          <w:sz w:val="21"/>
          <w:vertAlign w:val="superscript"/>
        </w:rPr>
        <w:t>3</w:t>
      </w:r>
      <w:r>
        <w:rPr>
          <w:sz w:val="21"/>
        </w:rPr>
        <w:t>杂化，所以除“-R”以外的所有原子不可能共平面，D错误；</w:t>
      </w:r>
    </w:p>
    <w:p w14:paraId="55ADF7E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故选D。</w:t>
      </w:r>
    </w:p>
    <w:p w14:paraId="474830A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6．C</w:t>
      </w:r>
    </w:p>
    <w:p w14:paraId="64EDB2C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【详解】</w:t>
      </w:r>
    </w:p>
    <w:p w14:paraId="332F5BF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A．乙烯和2－甲基－1，3－丁二烯反应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95475" cy="447675"/>
            <wp:effectExtent l="0" t="0" r="9525" b="9525"/>
            <wp:docPr id="299073479" name="图片 299073479" descr="@@@6223683388f8489893bc34c675b374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73479" name="图片 299073479" descr="@@@6223683388f8489893bc34c675b374c2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，因此合成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42950" cy="419100"/>
            <wp:effectExtent l="0" t="0" r="0" b="0"/>
            <wp:docPr id="864835301" name="图片 864835301" descr="@@@fbcf0a1844844cabb136b7f4cfd92d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835301" name="图片 864835301" descr="@@@fbcf0a1844844cabb136b7f4cfd92d3b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所需反应物为2－甲基－1，3－丁二烯和乙烯，故A正确</w:t>
      </w:r>
    </w:p>
    <w:p w14:paraId="306A991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B．2－甲基－1，3－丁二烯和丙烯发生上述反应，可以生成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09600" cy="428625"/>
            <wp:effectExtent l="0" t="0" r="0" b="9525"/>
            <wp:docPr id="1490083625" name="图片 1490083625" descr="@@@aed2306daaea449989f5d7238f58a6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083625" name="图片 1490083625" descr="@@@aed2306daaea449989f5d7238f58a68b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19125" cy="457200"/>
            <wp:effectExtent l="0" t="0" r="9525" b="0"/>
            <wp:docPr id="1445997759" name="图片 1445997759" descr="@@@b8ea8faac4c247979936e44c6f246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997759" name="图片 1445997759" descr="@@@b8ea8faac4c247979936e44c6f2468e0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两种产物，故B正确；</w:t>
      </w:r>
    </w:p>
    <w:p w14:paraId="5C412AD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C．通过上述反应合成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71550" cy="400050"/>
            <wp:effectExtent l="0" t="0" r="0" b="0"/>
            <wp:docPr id="1697697174" name="图片 1697697174" descr="@@@c220e3ca20ab4a50b3b1ea020c98c8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697174" name="图片 1697697174" descr="@@@c220e3ca20ab4a50b3b1ea020c98c87c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，所需反应物为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47675" cy="638175"/>
            <wp:effectExtent l="0" t="0" r="9525" b="9525"/>
            <wp:docPr id="276650488" name="图片 276650488" descr="@@@baef94b13dbb4802b83596fab007ff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50488" name="图片 276650488" descr="@@@baef94b13dbb4802b83596fab007ff9f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38175" cy="495300"/>
            <wp:effectExtent l="0" t="0" r="9525" b="0"/>
            <wp:docPr id="636773312" name="图片 636773312" descr="@@@84c5563a218c491caaa5ca6b173b6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73312" name="图片 636773312" descr="@@@84c5563a218c491caaa5ca6b173b6236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，故C错误；</w:t>
      </w:r>
    </w:p>
    <w:p w14:paraId="7BF5077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D．狄尔斯阿尔德反应为加成反应，没有其他产物生成，原子利用率为100%，故D正确；</w:t>
      </w:r>
    </w:p>
    <w:p w14:paraId="59FCCB2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答案选C。</w:t>
      </w:r>
    </w:p>
    <w:p w14:paraId="2E105F2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7．B</w:t>
      </w:r>
    </w:p>
    <w:p w14:paraId="39B5BF4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【详解】</w:t>
      </w:r>
    </w:p>
    <w:p w14:paraId="268990F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A．物质Ⅰ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09625" cy="447675"/>
            <wp:effectExtent l="0" t="0" r="9525" b="9525"/>
            <wp:docPr id="1713007254" name="图片 1713007254" descr="@@@342ba8d8-6b38-40df-8d0f-07d4cdb88b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007254" name="图片 1713007254" descr="@@@342ba8d8-6b38-40df-8d0f-07d4cdb88b24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的名称为丙烯醛，A正确；</w:t>
      </w:r>
    </w:p>
    <w:p w14:paraId="336395A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B．物质V 中含有3个手性碳原子，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76325" cy="609600"/>
            <wp:effectExtent l="0" t="0" r="9525" b="0"/>
            <wp:docPr id="506532263" name="图片 506532263" descr="@@@bc2225fb-3de1-4f39-a42b-cd1a63dde8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32263" name="图片 506532263" descr="@@@bc2225fb-3de1-4f39-a42b-cd1a63dde8d1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中“*”标示的碳原子为手性碳原子，B错误；</w:t>
      </w:r>
    </w:p>
    <w:p w14:paraId="567293E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C．物质VI在连续反应中从一开始就和物质Ⅰ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71525" cy="428625"/>
            <wp:effectExtent l="0" t="0" r="9525" b="9525"/>
            <wp:docPr id="978021603" name="图片 978021603" descr="@@@4c749eb4-5ac2-4577-aeb8-2b920a6bb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021603" name="图片 978021603" descr="@@@4c749eb4-5ac2-4577-aeb8-2b920a6bbcac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参与了反应，在最后又和物质Ⅴ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85850" cy="619125"/>
            <wp:effectExtent l="0" t="0" r="0" b="9525"/>
            <wp:docPr id="955793397" name="图片 955793397" descr="@@@615077ca-2a69-4ff4-92db-cd9fe5c39c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793397" name="图片 955793397" descr="@@@615077ca-2a69-4ff4-92db-cd9fe5c39c15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再次生成，是反应的催化剂，物质Ⅱ、Ⅳ以及水都是中间产物。C正确；</w:t>
      </w:r>
    </w:p>
    <w:p w14:paraId="41C80BA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D．由反应示意图可知：物质Ⅰ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81050" cy="428625"/>
            <wp:effectExtent l="0" t="0" r="0" b="9525"/>
            <wp:docPr id="632947427" name="图片 632947427" descr="@@@c37f7820-b76b-4229-aa29-e210e3327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47427" name="图片 632947427" descr="@@@c37f7820-b76b-4229-aa29-e210e3327b0c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和物质Ⅲ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90550" cy="514350"/>
            <wp:effectExtent l="0" t="0" r="0" b="0"/>
            <wp:docPr id="1496112403" name="图片 1496112403" descr="@@@6d8b9b39-1fe3-4aba-99e7-d3c0b0d7f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112403" name="图片 1496112403" descr="@@@6d8b9b39-1fe3-4aba-99e7-d3c0b0d7f534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是“入环”的物质，应为反应物，物质Ⅴ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76325" cy="609600"/>
            <wp:effectExtent l="0" t="0" r="9525" b="0"/>
            <wp:docPr id="318086014" name="图片 318086014" descr="@@@f7ec147b-395c-4624-9b7b-bb9d1a360e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86014" name="图片 318086014" descr="@@@f7ec147b-395c-4624-9b7b-bb9d1a360efc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是“出环”的物质应为生成物，水开始“出环”生成，后来又“入环”参加反应；总反应是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257550" cy="685800"/>
            <wp:effectExtent l="0" t="0" r="0" b="0"/>
            <wp:docPr id="1106624888" name="图片 1106624888" descr="@@@00a8d9a1-a205-41c4-85ad-dbe0940a8b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24888" name="图片 1106624888" descr="@@@00a8d9a1-a205-41c4-85ad-dbe0940a8b3f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，D正确；</w:t>
      </w:r>
    </w:p>
    <w:p w14:paraId="2649004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答案选B。</w:t>
      </w:r>
    </w:p>
    <w:p w14:paraId="4E6A51B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8．D</w:t>
      </w:r>
    </w:p>
    <w:p w14:paraId="5382228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【详解】</w:t>
      </w:r>
    </w:p>
    <w:p w14:paraId="7620E7B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A．由催化机理可知，总反应为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28750" cy="295275"/>
            <wp:effectExtent l="0" t="0" r="0" b="9525"/>
            <wp:docPr id="1062620447" name="图片 1062620447" descr="@@@27129b55ac2c4873a2b9427acc365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20447" name="图片 1062620447" descr="@@@27129b55ac2c4873a2b9427acc365584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，该反应为加成反应，原子利用率为</w:t>
      </w:r>
      <w:r>
        <w:object>
          <v:shape id="_x0000_i1059" o:spt="75" alt="eqIdef9c407a9e79f3612690b9cff43a08e0" type="#_x0000_t75" style="height:12.3pt;width:27.25pt;" o:ole="t" filled="f" o:preferrelative="t" stroked="f" coordsize="21600,21600">
            <v:path/>
            <v:fill on="f" focussize="0,0"/>
            <v:stroke on="f" joinstyle="miter"/>
            <v:imagedata r:id="rId174" o:title="eqIdef9c407a9e79f3612690b9cff43a08e0"/>
            <o:lock v:ext="edit" aspectratio="t"/>
            <w10:wrap type="none"/>
            <w10:anchorlock/>
          </v:shape>
          <o:OLEObject Type="Embed" ProgID="Equation.DSMT4" ShapeID="_x0000_i1059" DrawAspect="Content" ObjectID="_1468075759" r:id="rId173">
            <o:LockedField>false</o:LockedField>
          </o:OLEObject>
        </w:object>
      </w:r>
      <w:r>
        <w:rPr>
          <w:sz w:val="21"/>
        </w:rPr>
        <w:t>，故A正确。</w:t>
      </w:r>
    </w:p>
    <w:p w14:paraId="3CE0B64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B．由过程①的反应可知：</w:t>
      </w:r>
      <w:r>
        <w:object>
          <v:shape id="_x0000_i1060" o:spt="75" alt="eqId5130300da76bf6d9690366e4443105ba" type="#_x0000_t75" style="height:12.2pt;width:65.05pt;" o:ole="t" filled="f" o:preferrelative="t" stroked="f" coordsize="21600,21600">
            <v:path/>
            <v:fill on="f" focussize="0,0"/>
            <v:stroke on="f" joinstyle="miter"/>
            <v:imagedata r:id="rId176" o:title="eqId5130300da76bf6d9690366e4443105ba"/>
            <o:lock v:ext="edit" aspectratio="t"/>
            <w10:wrap type="none"/>
            <w10:anchorlock/>
          </v:shape>
          <o:OLEObject Type="Embed" ProgID="Equation.DSMT4" ShapeID="_x0000_i1060" DrawAspect="Content" ObjectID="_1468075760" r:id="rId175">
            <o:LockedField>false</o:LockedField>
          </o:OLEObject>
        </w:object>
      </w:r>
      <w:r>
        <w:rPr>
          <w:sz w:val="21"/>
        </w:rPr>
        <w:t>，根据Ⅰ、Ⅵ、Ⅱ的结构简式可推导出X为</w:t>
      </w:r>
      <w:r>
        <w:object>
          <v:shape id="_x0000_i1061" o:spt="75" alt="eqId98183b7becdd0efb6fe8f57cdcbce983" type="#_x0000_t75" style="height:15.8pt;width:22.85pt;" o:ole="t" filled="f" o:preferrelative="t" stroked="f" coordsize="21600,21600">
            <v:path/>
            <v:fill on="f" focussize="0,0"/>
            <v:stroke on="f" joinstyle="miter"/>
            <v:imagedata r:id="rId43" o:title="eqId98183b7becdd0efb6fe8f57cdcbce983"/>
            <o:lock v:ext="edit" aspectratio="t"/>
            <w10:wrap type="none"/>
            <w10:anchorlock/>
          </v:shape>
          <o:OLEObject Type="Embed" ProgID="Equation.DSMT4" ShapeID="_x0000_i1061" DrawAspect="Content" ObjectID="_1468075761" r:id="rId177">
            <o:LockedField>false</o:LockedField>
          </o:OLEObject>
        </w:object>
      </w:r>
      <w:r>
        <w:rPr>
          <w:sz w:val="21"/>
        </w:rPr>
        <w:t>，故B正确。</w:t>
      </w:r>
    </w:p>
    <w:p w14:paraId="4CB3BCC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C．过程③的反应为</w:t>
      </w:r>
      <w:r>
        <w:object>
          <v:shape id="_x0000_i1062" o:spt="75" alt="eqId89d9144cd6662e8cb420014b69ac23ba" type="#_x0000_t75" style="height:15.8pt;width:83.6pt;" o:ole="t" filled="f" o:preferrelative="t" stroked="f" coordsize="21600,21600">
            <v:path/>
            <v:fill on="f" focussize="0,0"/>
            <v:stroke on="f" joinstyle="miter"/>
            <v:imagedata r:id="rId179" o:title="eqId89d9144cd6662e8cb420014b69ac23ba"/>
            <o:lock v:ext="edit" aspectratio="t"/>
            <w10:wrap type="none"/>
            <w10:anchorlock/>
          </v:shape>
          <o:OLEObject Type="Embed" ProgID="Equation.DSMT4" ShapeID="_x0000_i1062" DrawAspect="Content" ObjectID="_1468075762" r:id="rId178">
            <o:LockedField>false</o:LockedField>
          </o:OLEObject>
        </w:object>
      </w:r>
      <w:r>
        <w:rPr>
          <w:sz w:val="21"/>
        </w:rPr>
        <w:t>，该过程中有碳氮双键的断裂，故C正确。</w:t>
      </w:r>
    </w:p>
    <w:p w14:paraId="6BCC253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D．该反应历程的第一步为</w:t>
      </w:r>
      <w:r>
        <w:object>
          <v:shape id="_x0000_i1063" o:spt="75" alt="eqId5130300da76bf6d9690366e4443105ba" type="#_x0000_t75" style="height:12.2pt;width:65.05pt;" o:ole="t" filled="f" o:preferrelative="t" stroked="f" coordsize="21600,21600">
            <v:path/>
            <v:fill on="f" focussize="0,0"/>
            <v:stroke on="f" joinstyle="miter"/>
            <v:imagedata r:id="rId176" o:title="eqId5130300da76bf6d9690366e4443105ba"/>
            <o:lock v:ext="edit" aspectratio="t"/>
            <w10:wrap type="none"/>
            <w10:anchorlock/>
          </v:shape>
          <o:OLEObject Type="Embed" ProgID="Equation.DSMT4" ShapeID="_x0000_i1063" DrawAspect="Content" ObjectID="_1468075763" r:id="rId180">
            <o:LockedField>false</o:LockedField>
          </o:OLEObject>
        </w:object>
      </w:r>
      <w:r>
        <w:rPr>
          <w:sz w:val="21"/>
        </w:rPr>
        <w:t>，第三步又生成了Ⅵ，反应中消耗了Ⅵ又生成了Ⅵ，因此Ⅵ作催化剂，而Ⅱ、Ⅳ才是中间产物，故D错误。</w:t>
      </w:r>
    </w:p>
    <w:p w14:paraId="305EA53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答案选D。</w:t>
      </w:r>
    </w:p>
    <w:p w14:paraId="68FEDA6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9．(1)     加成反应     ac</w:t>
      </w:r>
    </w:p>
    <w:p w14:paraId="7F7E216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 xml:space="preserve">(2)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66750" cy="466725"/>
            <wp:effectExtent l="0" t="0" r="0" b="9525"/>
            <wp:docPr id="1091608651" name="图片 1091608651" descr="@@@24bec23c372d430abe2a48e4c39238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608651" name="图片 1091608651" descr="@@@24bec23c372d430abe2a48e4c392389a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    否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19275" cy="409575"/>
            <wp:effectExtent l="0" t="0" r="9525" b="9525"/>
            <wp:docPr id="1902602206" name="图片 1902602206" descr="@@@f6fac2a905d34644804754b190b15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602206" name="图片 1902602206" descr="@@@f6fac2a905d34644804754b190b15414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D731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 xml:space="preserve">(3)     2     碳(C)、氢(H)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28825" cy="371475"/>
            <wp:effectExtent l="0" t="0" r="9525" b="9525"/>
            <wp:docPr id="678708983" name="图片 678708983" descr="@@@446a2302b01b411f9d410d7ace135c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08983" name="图片 678708983" descr="@@@446a2302b01b411f9d410d7ace135c86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或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66725" cy="209550"/>
            <wp:effectExtent l="0" t="0" r="9525" b="0"/>
            <wp:docPr id="929520660" name="图片 929520660" descr="@@@3a66904060454e028b570a42b18062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520660" name="图片 929520660" descr="@@@3a66904060454e028b570a42b18062d3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E818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【详解】（1）①由反应特征可知该反应为加成反应；</w:t>
      </w:r>
    </w:p>
    <w:p w14:paraId="129B6DC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②由已知可知，共轭二烯烃可与碳碳双键发生Diels-Alder，a为苯，不存在碳碳双键不能发生该反应，c中两个双键间隔两个单键，不满足共轭二烯烃结构，不能发生该反应，故选ac；</w:t>
      </w:r>
    </w:p>
    <w:p w14:paraId="1E5E3EB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（2）</w:t>
      </w:r>
    </w:p>
    <w:p w14:paraId="74B25B8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①由名称可知A的结构简式为：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66750" cy="466725"/>
            <wp:effectExtent l="0" t="0" r="0" b="9525"/>
            <wp:docPr id="436852485" name="图片 436852485" descr="@@@24bec23c372d430abe2a48e4c39238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52485" name="图片 436852485" descr="@@@24bec23c372d430abe2a48e4c392389a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，所含碳碳双键的一个碳原子上连接两个H原子，因此不存在顺反异构；</w:t>
      </w:r>
    </w:p>
    <w:p w14:paraId="393A0BC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②A与环戊烯发生Diels-Alder反应的化学方程式：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19275" cy="409575"/>
            <wp:effectExtent l="0" t="0" r="9525" b="9525"/>
            <wp:docPr id="159949327" name="图片 159949327" descr="@@@f6fac2a905d34644804754b190b15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49327" name="图片 159949327" descr="@@@f6fac2a905d34644804754b190b15414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552BA83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（3）①由以上反应原理可知，碳碳双键被高锰酸钾氧化断键，2个双键碳原子均转化为C=O；产物中元素种类和原子个数与有机反应物相比，未发生变化的元素是碳(C)、氢(H)；</w:t>
      </w:r>
    </w:p>
    <w:p w14:paraId="1E93C00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②乙酸(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71500" cy="295275"/>
            <wp:effectExtent l="0" t="0" r="0" b="9525"/>
            <wp:docPr id="2004285988" name="图片 2004285988" descr="@@@9cd9506b79d64325a2b221276ff8fa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85988" name="图片 2004285988" descr="@@@9cd9506b79d64325a2b221276ff8fa8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)和丙酮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19125" cy="390525"/>
            <wp:effectExtent l="0" t="0" r="9525" b="9525"/>
            <wp:docPr id="1588133450" name="图片 1588133450" descr="@@@4a01c739fe754988ac21b5d69e423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133450" name="图片 1588133450" descr="@@@4a01c739fe754988ac21b5d69e42352a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中的羰基结构与琥珀酸(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09700" cy="361950"/>
            <wp:effectExtent l="0" t="0" r="0" b="0"/>
            <wp:docPr id="1577418344" name="图片 1577418344" descr="@@@f0502eaceffd4cc0b349dc379adc7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418344" name="图片 1577418344" descr="@@@f0502eaceffd4cc0b349dc379adc742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)中的羰基重新组合成碳碳双键，得到结构简式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28825" cy="371475"/>
            <wp:effectExtent l="0" t="0" r="9525" b="9525"/>
            <wp:docPr id="1710541143" name="图片 1710541143" descr="@@@446a2302b01b411f9d410d7ace135c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541143" name="图片 1710541143" descr="@@@446a2302b01b411f9d410d7ace135c86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或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66725" cy="209550"/>
            <wp:effectExtent l="0" t="0" r="9525" b="0"/>
            <wp:docPr id="1367855840" name="图片 1367855840" descr="@@@3a66904060454e028b570a42b18062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855840" name="图片 1367855840" descr="@@@3a66904060454e028b570a42b18062d3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342E870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10．(1)2-甲基-1，3-丁二烯</w:t>
      </w:r>
    </w:p>
    <w:p w14:paraId="6FDFCAE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(2)sp</w:t>
      </w:r>
      <w:r>
        <w:rPr>
          <w:sz w:val="21"/>
          <w:vertAlign w:val="superscript"/>
        </w:rPr>
        <w:t>2</w:t>
      </w:r>
      <w:r>
        <w:rPr>
          <w:sz w:val="21"/>
        </w:rPr>
        <w:t>、sp</w:t>
      </w:r>
      <w:r>
        <w:rPr>
          <w:sz w:val="21"/>
          <w:vertAlign w:val="superscript"/>
        </w:rPr>
        <w:t>3</w:t>
      </w:r>
    </w:p>
    <w:p w14:paraId="626EEFD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(3)4</w:t>
      </w:r>
    </w:p>
    <w:p w14:paraId="2C33375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(4)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00175" cy="590550"/>
            <wp:effectExtent l="0" t="0" r="9525" b="0"/>
            <wp:docPr id="1198994891" name="图片 1198994891" descr="@@@75738b80-038d-4190-8067-05c6a940b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94891" name="图片 1198994891" descr="@@@75738b80-038d-4190-8067-05c6a940b117"/>
                    <pic:cNvPicPr>
                      <a:picLocks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F01A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 xml:space="preserve">(5)     加成反应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57225" cy="552450"/>
            <wp:effectExtent l="0" t="0" r="9525" b="0"/>
            <wp:docPr id="786173904" name="图片 786173904" descr="@@@353f04b6-84f1-40c9-a530-29241d0c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173904" name="图片 786173904" descr="@@@353f04b6-84f1-40c9-a530-29241d0c0240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4FC8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【分析】</w:t>
      </w:r>
    </w:p>
    <w:p w14:paraId="66C4CE6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both"/>
        <w:textAlignment w:val="center"/>
        <w:rPr>
          <w:sz w:val="21"/>
        </w:rPr>
      </w:pPr>
      <w:r>
        <w:rPr>
          <w:sz w:val="21"/>
        </w:rPr>
        <w:t>异戊二烯与溴水发生加成反应生成A，发生加聚反应生成聚异戊二烯，异戊二烯被酸性高锰酸钾溶液氧化生成Y和二氧化碳，根据信息①知，Y为CH</w:t>
      </w:r>
      <w:r>
        <w:rPr>
          <w:sz w:val="21"/>
          <w:vertAlign w:val="subscript"/>
        </w:rPr>
        <w:t>3</w:t>
      </w:r>
      <w:r>
        <w:rPr>
          <w:sz w:val="21"/>
        </w:rPr>
        <w:t>COCOOH，异戊二烯和乙烯发生信息②的反应，B为含有六元环的有机物，则B为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90550" cy="495300"/>
            <wp:effectExtent l="0" t="0" r="0" b="0"/>
            <wp:docPr id="457936345" name="图片 457936345" descr="@@@59532ca1-aed8-4eb4-b61d-065328e8ef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936345" name="图片 457936345" descr="@@@59532ca1-aed8-4eb4-b61d-065328e8efbb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，据此解答。</w:t>
      </w:r>
    </w:p>
    <w:p w14:paraId="38572B0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【详解】（1）</w:t>
      </w:r>
    </w:p>
    <w:p w14:paraId="4456385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异戊二烯的结构简式为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19250" cy="571500"/>
            <wp:effectExtent l="0" t="0" r="0" b="0"/>
            <wp:docPr id="1069333084" name="图片 1069333084" descr="@@@78b4b826-ecb2-4267-9938-ec44c585de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333084" name="图片 1069333084" descr="@@@78b4b826-ecb2-4267-9938-ec44c585dec6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，用系统命名法给异戊二烯命名为2-甲基-1，3-丁二烯。</w:t>
      </w:r>
    </w:p>
    <w:p w14:paraId="2A0E273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（2）异戊二烯中饱和碳原子的杂化方式为sp</w:t>
      </w:r>
      <w:r>
        <w:rPr>
          <w:sz w:val="21"/>
          <w:vertAlign w:val="superscript"/>
        </w:rPr>
        <w:t>3</w:t>
      </w:r>
      <w:r>
        <w:rPr>
          <w:sz w:val="21"/>
        </w:rPr>
        <w:t>，不饱和碳原子是sp</w:t>
      </w:r>
      <w:r>
        <w:rPr>
          <w:sz w:val="21"/>
          <w:vertAlign w:val="superscript"/>
        </w:rPr>
        <w:t>2</w:t>
      </w:r>
      <w:r>
        <w:rPr>
          <w:sz w:val="21"/>
        </w:rPr>
        <w:t>杂化。</w:t>
      </w:r>
    </w:p>
    <w:p w14:paraId="07670B5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（3）反应①中异戊二烯和等物质的量的溴发生加成反应，其加成产物中二溴代物有CH</w:t>
      </w:r>
      <w:r>
        <w:rPr>
          <w:sz w:val="21"/>
          <w:vertAlign w:val="subscript"/>
        </w:rPr>
        <w:t>2</w:t>
      </w:r>
      <w:r>
        <w:rPr>
          <w:sz w:val="21"/>
        </w:rPr>
        <w:t>BrCBr(CH</w:t>
      </w:r>
      <w:r>
        <w:rPr>
          <w:sz w:val="21"/>
          <w:vertAlign w:val="subscript"/>
        </w:rPr>
        <w:t>3</w:t>
      </w:r>
      <w:r>
        <w:rPr>
          <w:sz w:val="21"/>
        </w:rPr>
        <w:t>)CH＝CH</w:t>
      </w:r>
      <w:r>
        <w:rPr>
          <w:sz w:val="21"/>
          <w:vertAlign w:val="subscript"/>
        </w:rPr>
        <w:t>2</w:t>
      </w:r>
      <w:r>
        <w:rPr>
          <w:sz w:val="21"/>
        </w:rPr>
        <w:t>、CH2＝C(CH</w:t>
      </w:r>
      <w:r>
        <w:rPr>
          <w:sz w:val="21"/>
          <w:vertAlign w:val="subscript"/>
        </w:rPr>
        <w:t>3</w:t>
      </w:r>
      <w:r>
        <w:rPr>
          <w:sz w:val="21"/>
        </w:rPr>
        <w:t>)CHBrCH</w:t>
      </w:r>
      <w:r>
        <w:rPr>
          <w:sz w:val="21"/>
          <w:vertAlign w:val="subscript"/>
        </w:rPr>
        <w:t>2</w:t>
      </w:r>
      <w:r>
        <w:rPr>
          <w:sz w:val="21"/>
        </w:rPr>
        <w:t>Br、CH</w:t>
      </w:r>
      <w:r>
        <w:rPr>
          <w:sz w:val="21"/>
          <w:vertAlign w:val="subscript"/>
        </w:rPr>
        <w:t>2</w:t>
      </w:r>
      <w:r>
        <w:rPr>
          <w:sz w:val="21"/>
        </w:rPr>
        <w:t>BrC(CH</w:t>
      </w:r>
      <w:r>
        <w:rPr>
          <w:sz w:val="21"/>
          <w:vertAlign w:val="subscript"/>
        </w:rPr>
        <w:t>3</w:t>
      </w:r>
      <w:r>
        <w:rPr>
          <w:sz w:val="21"/>
        </w:rPr>
        <w:t>)＝CHCH</w:t>
      </w:r>
      <w:r>
        <w:rPr>
          <w:sz w:val="21"/>
          <w:vertAlign w:val="subscript"/>
        </w:rPr>
        <w:t>2</w:t>
      </w:r>
      <w:r>
        <w:rPr>
          <w:sz w:val="21"/>
        </w:rPr>
        <w:t>Br（含顺反异构体），合计是4种。</w:t>
      </w:r>
    </w:p>
    <w:p w14:paraId="62AD558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（4）</w:t>
      </w:r>
    </w:p>
    <w:p w14:paraId="09DCBC8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根据以上分析可知Y的结构简式为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04925" cy="552450"/>
            <wp:effectExtent l="0" t="0" r="9525" b="0"/>
            <wp:docPr id="1994229503" name="图片 1994229503" descr="@@@904cce67-cbb7-4e8d-b3c2-f2dc6b4ed5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229503" name="图片 1994229503" descr="@@@904cce67-cbb7-4e8d-b3c2-f2dc6b4ed50f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5856861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（5）</w:t>
      </w:r>
    </w:p>
    <w:p w14:paraId="657E690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狄尔斯-阿尔德反应中双键断键，属于加成反应，B为含有六元环的有机物，其键线式为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38175" cy="533400"/>
            <wp:effectExtent l="0" t="0" r="9525" b="0"/>
            <wp:docPr id="375198678" name="图片 375198678" descr="@@@21452c12-3f51-41ce-81e5-d53b81f46b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198678" name="图片 375198678" descr="@@@21452c12-3f51-41ce-81e5-d53b81f46b61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0A5B993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11．(1)加成反应</w:t>
      </w:r>
    </w:p>
    <w:p w14:paraId="1930864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(2)C</w:t>
      </w:r>
    </w:p>
    <w:p w14:paraId="726349E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 xml:space="preserve">(3)     </w:t>
      </w:r>
      <w:r>
        <w:object>
          <v:shape id="_x0000_i1064" o:spt="75" alt="eqId8266f74b24fd5239ea2c77e57e507ec0" type="#_x0000_t75" style="height:15.8pt;width:72.1pt;" o:ole="t" filled="f" o:preferrelative="t" stroked="f" coordsize="21600,21600">
            <v:path/>
            <v:fill on="f" focussize="0,0"/>
            <v:stroke on="f" joinstyle="miter"/>
            <v:imagedata r:id="rId191" o:title="eqId8266f74b24fd5239ea2c77e57e507ec0"/>
            <o:lock v:ext="edit" aspectratio="t"/>
            <w10:wrap type="none"/>
            <w10:anchorlock/>
          </v:shape>
          <o:OLEObject Type="Embed" ProgID="Equation.DSMT4" ShapeID="_x0000_i1064" DrawAspect="Content" ObjectID="_1468075764" r:id="rId190">
            <o:LockedField>false</o:LockedField>
          </o:OLEObject>
        </w:object>
      </w:r>
      <w:r>
        <w:rPr>
          <w:sz w:val="21"/>
        </w:rPr>
        <w:t xml:space="preserve">     HOCH</w:t>
      </w:r>
      <w:r>
        <w:rPr>
          <w:sz w:val="21"/>
          <w:vertAlign w:val="subscript"/>
        </w:rPr>
        <w:t>2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OH</w:t>
      </w:r>
      <w:r>
        <w:object>
          <v:shape id="_x0000_i1065" o:spt="75" alt="eqId1b818d53afb9f88367d20648dc744171" type="#_x0000_t75" style="height:17.9pt;width:43.1pt;" o:ole="t" filled="f" o:preferrelative="t" stroked="f" coordsize="21600,21600">
            <v:path/>
            <v:fill on="f" focussize="0,0"/>
            <v:stroke on="f" joinstyle="miter"/>
            <v:imagedata r:id="rId193" o:title="eqId1b818d53afb9f88367d20648dc744171"/>
            <o:lock v:ext="edit" aspectratio="t"/>
            <w10:wrap type="none"/>
            <w10:anchorlock/>
          </v:shape>
          <o:OLEObject Type="Embed" ProgID="Equation.DSMT4" ShapeID="_x0000_i1065" DrawAspect="Content" ObjectID="_1468075765" r:id="rId192">
            <o:LockedField>false</o:LockedField>
          </o:OLEObject>
        </w:objec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=CHCH=CH</w:t>
      </w:r>
      <w:r>
        <w:rPr>
          <w:sz w:val="21"/>
          <w:vertAlign w:val="subscript"/>
        </w:rPr>
        <w:t>2</w:t>
      </w:r>
      <w:r>
        <w:rPr>
          <w:sz w:val="21"/>
        </w:rPr>
        <w:t xml:space="preserve"> +2H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</w:p>
    <w:p w14:paraId="1E7D18E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(4)     C</w:t>
      </w:r>
      <w:r>
        <w:rPr>
          <w:sz w:val="21"/>
          <w:vertAlign w:val="subscript"/>
        </w:rPr>
        <w:t>9</w:t>
      </w:r>
      <w:r>
        <w:rPr>
          <w:sz w:val="21"/>
        </w:rPr>
        <w:t>H</w:t>
      </w:r>
      <w:r>
        <w:rPr>
          <w:sz w:val="21"/>
          <w:vertAlign w:val="subscript"/>
        </w:rPr>
        <w:t>12</w:t>
      </w:r>
      <w:r>
        <w:rPr>
          <w:sz w:val="21"/>
        </w:rPr>
        <w:t xml:space="preserve">     C</w:t>
      </w:r>
    </w:p>
    <w:p w14:paraId="2C6E0C2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【分析】碳碳三键和氢气发生加成反应，</w:t>
      </w:r>
      <w:r>
        <w:object>
          <v:shape id="_x0000_i1066" o:spt="75" alt="eqId26edabbe2c43af4e74203ad34c4eff2d" type="#_x0000_t75" style="height:12.25pt;width:22.85pt;" o:ole="t" filled="f" o:preferrelative="t" stroked="f" coordsize="21600,21600">
            <v:path/>
            <v:fill on="f" focussize="0,0"/>
            <v:stroke on="f" joinstyle="miter"/>
            <v:imagedata r:id="rId195" o:title="eqId26edabbe2c43af4e74203ad34c4eff2d"/>
            <o:lock v:ext="edit" aspectratio="t"/>
            <w10:wrap type="none"/>
            <w10:anchorlock/>
          </v:shape>
          <o:OLEObject Type="Embed" ProgID="Equation.DSMT4" ShapeID="_x0000_i1066" DrawAspect="Content" ObjectID="_1468075766" r:id="rId194">
            <o:LockedField>false</o:LockedField>
          </o:OLEObject>
        </w:object>
      </w:r>
      <w:r>
        <w:rPr>
          <w:sz w:val="21"/>
        </w:rPr>
        <w:t>碳碳三键可与</w:t>
      </w:r>
      <w:r>
        <w:object>
          <v:shape id="_x0000_i1067" o:spt="75" alt="eqIdf1a9c9c9cb250ddb6258570d3845cba0" type="#_x0000_t75" style="height:12.6pt;width:27.25pt;" o:ole="t" filled="f" o:preferrelative="t" stroked="f" coordsize="21600,21600">
            <v:path/>
            <v:fill on="f" focussize="0,0"/>
            <v:stroke on="f" joinstyle="miter"/>
            <v:imagedata r:id="rId197" o:title="eqIdf1a9c9c9cb250ddb6258570d3845cba0"/>
            <o:lock v:ext="edit" aspectratio="t"/>
            <w10:wrap type="none"/>
            <w10:anchorlock/>
          </v:shape>
          <o:OLEObject Type="Embed" ProgID="Equation.DSMT4" ShapeID="_x0000_i1067" DrawAspect="Content" ObjectID="_1468075767" r:id="rId196">
            <o:LockedField>false</o:LockedField>
          </o:OLEObject>
        </w:object>
      </w:r>
      <w:r>
        <w:rPr>
          <w:sz w:val="21"/>
        </w:rPr>
        <w:t>氢气发生加成反应，即X的结构简式为</w:t>
      </w:r>
      <w:r>
        <w:object>
          <v:shape id="_x0000_i1068" o:spt="75" alt="eqId22d0ee1305231ac4f386beaa1943e10b" type="#_x0000_t75" style="height:16.05pt;width:108.2pt;" o:ole="t" filled="f" o:preferrelative="t" stroked="f" coordsize="21600,21600">
            <v:path/>
            <v:fill on="f" focussize="0,0"/>
            <v:stroke on="f" joinstyle="miter"/>
            <v:imagedata r:id="rId199" o:title="eqId22d0ee1305231ac4f386beaa1943e10b"/>
            <o:lock v:ext="edit" aspectratio="t"/>
            <w10:wrap type="none"/>
            <w10:anchorlock/>
          </v:shape>
          <o:OLEObject Type="Embed" ProgID="Equation.DSMT4" ShapeID="_x0000_i1068" DrawAspect="Content" ObjectID="_1468075768" r:id="rId198">
            <o:LockedField>false</o:LockedField>
          </o:OLEObject>
        </w:object>
      </w:r>
      <w:r>
        <w:rPr>
          <w:sz w:val="21"/>
        </w:rPr>
        <w:t>，1molX在浓硫酸和加热的条件下消去</w:t>
      </w:r>
      <w:r>
        <w:object>
          <v:shape id="_x0000_i1069" o:spt="75" alt="eqId6845b53fe2dbb1751b97a9384eabf2e2" type="#_x0000_t75" style="height:15.9pt;width:43.95pt;" o:ole="t" filled="f" o:preferrelative="t" stroked="f" coordsize="21600,21600">
            <v:path/>
            <v:fill on="f" focussize="0,0"/>
            <v:stroke on="f" joinstyle="miter"/>
            <v:imagedata r:id="rId201" o:title="eqId6845b53fe2dbb1751b97a9384eabf2e2"/>
            <o:lock v:ext="edit" aspectratio="t"/>
            <w10:wrap type="none"/>
            <w10:anchorlock/>
          </v:shape>
          <o:OLEObject Type="Embed" ProgID="Equation.DSMT4" ShapeID="_x0000_i1069" DrawAspect="Content" ObjectID="_1468075769" r:id="rId200">
            <o:LockedField>false</o:LockedField>
          </o:OLEObject>
        </w:object>
      </w:r>
      <w:r>
        <w:rPr>
          <w:sz w:val="21"/>
        </w:rPr>
        <w:t>。</w:t>
      </w:r>
    </w:p>
    <w:p w14:paraId="65DBAF7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【详解】（1）此反应的特点是两种物质生成一种物质，为加成反应，故答案为：加成反应；</w:t>
      </w:r>
    </w:p>
    <w:p w14:paraId="3CE3964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（2）具有1，3-丁二烯结构的有机物能发生狄尔斯-阿尔德反应，所以ABD均能发生狄尔斯-阿尔德反应，C不能，故答案为：C；</w:t>
      </w:r>
    </w:p>
    <w:p w14:paraId="112C985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（3）碳碳三键和氢气发生加成反应，</w:t>
      </w:r>
      <w:r>
        <w:object>
          <v:shape id="_x0000_i1070" o:spt="75" alt="eqIdd76d4dda6aa565a98885393209192172" type="#_x0000_t75" style="height:12.5pt;width:23.7pt;" o:ole="t" filled="f" o:preferrelative="t" stroked="f" coordsize="21600,21600">
            <v:path/>
            <v:fill on="f" focussize="0,0"/>
            <v:stroke on="f" joinstyle="miter"/>
            <v:imagedata r:id="rId106" o:title="eqIdd76d4dda6aa565a98885393209192172"/>
            <o:lock v:ext="edit" aspectratio="t"/>
            <w10:wrap type="none"/>
            <w10:anchorlock/>
          </v:shape>
          <o:OLEObject Type="Embed" ProgID="Equation.DSMT4" ShapeID="_x0000_i1070" DrawAspect="Content" ObjectID="_1468075770" r:id="rId202">
            <o:LockedField>false</o:LockedField>
          </o:OLEObject>
        </w:object>
      </w:r>
      <w:r>
        <w:rPr>
          <w:sz w:val="21"/>
        </w:rPr>
        <w:t>碳碳三键可与</w:t>
      </w:r>
      <w:r>
        <w:object>
          <v:shape id="_x0000_i1071" o:spt="75" alt="eqIdf1a9c9c9cb250ddb6258570d3845cba0" type="#_x0000_t75" style="height:12.6pt;width:27.25pt;" o:ole="t" filled="f" o:preferrelative="t" stroked="f" coordsize="21600,21600">
            <v:path/>
            <v:fill on="f" focussize="0,0"/>
            <v:stroke on="f" joinstyle="miter"/>
            <v:imagedata r:id="rId197" o:title="eqIdf1a9c9c9cb250ddb6258570d3845cba0"/>
            <o:lock v:ext="edit" aspectratio="t"/>
            <w10:wrap type="none"/>
            <w10:anchorlock/>
          </v:shape>
          <o:OLEObject Type="Embed" ProgID="Equation.DSMT4" ShapeID="_x0000_i1071" DrawAspect="Content" ObjectID="_1468075771" r:id="rId203">
            <o:LockedField>false</o:LockedField>
          </o:OLEObject>
        </w:object>
      </w:r>
      <w:r>
        <w:rPr>
          <w:sz w:val="21"/>
        </w:rPr>
        <w:t>氢气发生加成反应，即X的结构简式为</w:t>
      </w:r>
      <w:r>
        <w:object>
          <v:shape id="_x0000_i1072" o:spt="75" alt="eqId22d0ee1305231ac4f386beaa1943e10b" type="#_x0000_t75" style="height:16.05pt;width:108.2pt;" o:ole="t" filled="f" o:preferrelative="t" stroked="f" coordsize="21600,21600">
            <v:path/>
            <v:fill on="f" focussize="0,0"/>
            <v:stroke on="f" joinstyle="miter"/>
            <v:imagedata r:id="rId199" o:title="eqId22d0ee1305231ac4f386beaa1943e10b"/>
            <o:lock v:ext="edit" aspectratio="t"/>
            <w10:wrap type="none"/>
            <w10:anchorlock/>
          </v:shape>
          <o:OLEObject Type="Embed" ProgID="Equation.DSMT4" ShapeID="_x0000_i1072" DrawAspect="Content" ObjectID="_1468075772" r:id="rId204">
            <o:LockedField>false</o:LockedField>
          </o:OLEObject>
        </w:object>
      </w:r>
      <w:r>
        <w:rPr>
          <w:sz w:val="21"/>
        </w:rPr>
        <w:t>，X的最简单同系物的结构简式为</w:t>
      </w:r>
      <w:r>
        <w:object>
          <v:shape id="_x0000_i1073" o:spt="75" alt="eqId8266f74b24fd5239ea2c77e57e507ec0" type="#_x0000_t75" style="height:15.8pt;width:72.1pt;" o:ole="t" filled="f" o:preferrelative="t" stroked="f" coordsize="21600,21600">
            <v:path/>
            <v:fill on="f" focussize="0,0"/>
            <v:stroke on="f" joinstyle="miter"/>
            <v:imagedata r:id="rId191" o:title="eqId8266f74b24fd5239ea2c77e57e507ec0"/>
            <o:lock v:ext="edit" aspectratio="t"/>
            <w10:wrap type="none"/>
            <w10:anchorlock/>
          </v:shape>
          <o:OLEObject Type="Embed" ProgID="Equation.DSMT4" ShapeID="_x0000_i1073" DrawAspect="Content" ObjectID="_1468075773" r:id="rId205">
            <o:LockedField>false</o:LockedField>
          </o:OLEObject>
        </w:object>
      </w:r>
      <w:r>
        <w:rPr>
          <w:sz w:val="21"/>
        </w:rPr>
        <w:t>,故答案为：</w:t>
      </w:r>
      <w:r>
        <w:object>
          <v:shape id="_x0000_i1074" o:spt="75" alt="eqId8266f74b24fd5239ea2c77e57e507ec0" type="#_x0000_t75" style="height:15.8pt;width:72.1pt;" o:ole="t" filled="f" o:preferrelative="t" stroked="f" coordsize="21600,21600">
            <v:path/>
            <v:fill on="f" focussize="0,0"/>
            <v:stroke on="f" joinstyle="miter"/>
            <v:imagedata r:id="rId191" o:title="eqId8266f74b24fd5239ea2c77e57e507ec0"/>
            <o:lock v:ext="edit" aspectratio="t"/>
            <w10:wrap type="none"/>
            <w10:anchorlock/>
          </v:shape>
          <o:OLEObject Type="Embed" ProgID="Equation.DSMT4" ShapeID="_x0000_i1074" DrawAspect="Content" ObjectID="_1468075774" r:id="rId206">
            <o:LockedField>false</o:LockedField>
          </o:OLEObject>
        </w:object>
      </w:r>
      <w:r>
        <w:rPr>
          <w:sz w:val="21"/>
        </w:rPr>
        <w:t>；</w:t>
      </w:r>
    </w:p>
    <w:p w14:paraId="4294A5A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HOCH</w:t>
      </w:r>
      <w:r>
        <w:rPr>
          <w:sz w:val="21"/>
          <w:vertAlign w:val="subscript"/>
        </w:rPr>
        <w:t>2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OH转化成CH</w:t>
      </w:r>
      <w:r>
        <w:rPr>
          <w:sz w:val="21"/>
          <w:vertAlign w:val="subscript"/>
        </w:rPr>
        <w:t>2</w:t>
      </w:r>
      <w:r>
        <w:rPr>
          <w:sz w:val="21"/>
        </w:rPr>
        <w:t>=CHCH=CH</w:t>
      </w:r>
      <w:r>
        <w:rPr>
          <w:sz w:val="21"/>
          <w:vertAlign w:val="subscript"/>
        </w:rPr>
        <w:t>2</w:t>
      </w:r>
      <w:r>
        <w:rPr>
          <w:sz w:val="21"/>
        </w:rPr>
        <w:t>，碳碳单键变为不饱和的碳碳双键，同时少了-OH，连接-OH的碳的邻位碳上少了1个H，可知此过程发生醇类的消去反应，故方程式为：HOCH</w:t>
      </w:r>
      <w:r>
        <w:rPr>
          <w:sz w:val="21"/>
          <w:vertAlign w:val="subscript"/>
        </w:rPr>
        <w:t>2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OH</w:t>
      </w:r>
      <w:r>
        <w:object>
          <v:shape id="_x0000_i1075" o:spt="75" alt="eqId4821083876663f1f4f16c3313f366801" type="#_x0000_t75" style="height:17.55pt;width:64.2pt;" o:ole="t" filled="f" o:preferrelative="t" stroked="f" coordsize="21600,21600">
            <v:path/>
            <v:fill on="f" focussize="0,0"/>
            <v:stroke on="f" joinstyle="miter"/>
            <v:imagedata r:id="rId208" o:title="eqId4821083876663f1f4f16c3313f366801"/>
            <o:lock v:ext="edit" aspectratio="t"/>
            <w10:wrap type="none"/>
            <w10:anchorlock/>
          </v:shape>
          <o:OLEObject Type="Embed" ProgID="Equation.DSMT4" ShapeID="_x0000_i1075" DrawAspect="Content" ObjectID="_1468075775" r:id="rId207">
            <o:LockedField>false</o:LockedField>
          </o:OLEObject>
        </w:objec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=CHCH=CH</w:t>
      </w:r>
      <w:r>
        <w:rPr>
          <w:sz w:val="21"/>
          <w:vertAlign w:val="subscript"/>
        </w:rPr>
        <w:t>2</w:t>
      </w:r>
      <w:r>
        <w:rPr>
          <w:sz w:val="21"/>
        </w:rPr>
        <w:t xml:space="preserve"> +2H</w:t>
      </w:r>
      <w:r>
        <w:rPr>
          <w:sz w:val="21"/>
          <w:vertAlign w:val="subscript"/>
        </w:rPr>
        <w:t>2</w:t>
      </w:r>
      <w:r>
        <w:rPr>
          <w:sz w:val="21"/>
        </w:rPr>
        <w:t>O；</w:t>
      </w:r>
    </w:p>
    <w:p w14:paraId="7C2C9AD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（4）根据结构简式可知，它的分子式为C</w:t>
      </w:r>
      <w:r>
        <w:rPr>
          <w:sz w:val="21"/>
          <w:vertAlign w:val="subscript"/>
        </w:rPr>
        <w:t>9</w:t>
      </w:r>
      <w:r>
        <w:rPr>
          <w:sz w:val="21"/>
        </w:rPr>
        <w:t>H</w:t>
      </w:r>
      <w:r>
        <w:rPr>
          <w:sz w:val="21"/>
          <w:vertAlign w:val="subscript"/>
        </w:rPr>
        <w:t>12</w:t>
      </w:r>
      <w:r>
        <w:rPr>
          <w:sz w:val="21"/>
        </w:rPr>
        <w:t xml:space="preserve"> ；</w:t>
      </w:r>
    </w:p>
    <w:p w14:paraId="1EC1566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A．M中存在2个碳碳双键，故1 mol M最多可以与2 mol H</w:t>
      </w:r>
      <w:r>
        <w:rPr>
          <w:sz w:val="21"/>
          <w:vertAlign w:val="subscript"/>
        </w:rPr>
        <w:t>2</w:t>
      </w:r>
      <w:r>
        <w:rPr>
          <w:sz w:val="21"/>
        </w:rPr>
        <w:t>加成，A项正确；</w:t>
      </w:r>
    </w:p>
    <w:p w14:paraId="4C42126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B．M存在碳碳双键，可以发生氧化反应，能使酸性高锰酸钾溶液褪色，B项正确；</w:t>
      </w:r>
    </w:p>
    <w:p w14:paraId="447403D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C．M存在碳碳双键，可以发生加成反应，使溴的CCl</w:t>
      </w:r>
      <w:r>
        <w:rPr>
          <w:sz w:val="21"/>
          <w:vertAlign w:val="subscript"/>
        </w:rPr>
        <w:t>4</w:t>
      </w:r>
      <w:r>
        <w:rPr>
          <w:sz w:val="21"/>
        </w:rPr>
        <w:t>溶液褪色，C项错误；</w:t>
      </w:r>
    </w:p>
    <w:p w14:paraId="3D6F7C5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D．M中存在周围四条键均为单键的碳原子，故存在四面体结构，碳原子不可能同时共面，D项错误；</w:t>
      </w:r>
    </w:p>
    <w:p w14:paraId="668BD0C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答案选C。</w:t>
      </w:r>
    </w:p>
    <w:p w14:paraId="31026B6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12．(1)     对甲基苯酚     羧基、羟基</w:t>
      </w:r>
    </w:p>
    <w:p w14:paraId="6A7E289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(2)①②④</w:t>
      </w:r>
    </w:p>
    <w:p w14:paraId="0E595FA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 xml:space="preserve">(3)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28700" cy="428625"/>
            <wp:effectExtent l="0" t="0" r="0" b="9525"/>
            <wp:docPr id="2088326873" name="图片 2088326873" descr="@@@028d9e5e-c558-4c4b-827b-64ae891608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326873" name="图片 2088326873" descr="@@@028d9e5e-c558-4c4b-827b-64ae891608c8"/>
                    <pic:cNvPicPr>
                      <a:picLocks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 xml:space="preserve">     保护酚羟基</w:t>
      </w:r>
    </w:p>
    <w:p w14:paraId="0EC9AF5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(4)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71600" cy="523875"/>
            <wp:effectExtent l="0" t="0" r="0" b="9525"/>
            <wp:docPr id="2086181274" name="图片 2086181274" descr="@@@ef7e851e-439a-410d-9bba-7904e3dc71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181274" name="图片 2086181274" descr="@@@ef7e851e-439a-410d-9bba-7904e3dc712c"/>
                    <pic:cNvPicPr>
                      <a:picLocks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+H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object>
          <v:shape id="_x0000_i1076" o:spt="75" alt="eqIde12f2a66225354cd28179da6a46fcb8b" type="#_x0000_t75" style="height:18.35pt;width:32.55pt;" o:ole="t" filled="f" o:preferrelative="t" stroked="f" coordsize="21600,21600">
            <v:path/>
            <v:fill on="f" focussize="0,0"/>
            <v:stroke on="f" joinstyle="miter"/>
            <v:imagedata r:id="rId212" o:title="eqIde12f2a66225354cd28179da6a46fcb8b"/>
            <o:lock v:ext="edit" aspectratio="t"/>
            <w10:wrap type="none"/>
            <w10:anchorlock/>
          </v:shape>
          <o:OLEObject Type="Embed" ProgID="Equation.DSMT4" ShapeID="_x0000_i1076" DrawAspect="Content" ObjectID="_1468075776" r:id="rId211">
            <o:LockedField>false</o:LockedField>
          </o:OLEObject>
        </w:object>
      </w:r>
      <w:r>
        <w:rPr>
          <w:sz w:val="21"/>
        </w:rPr>
        <w:t xml:space="preserve">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33475" cy="552450"/>
            <wp:effectExtent l="0" t="0" r="9525" b="0"/>
            <wp:docPr id="176258901" name="图片 176258901" descr="@@@95fdb218-4b03-4ff5-abf4-b858516a5a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58901" name="图片 176258901" descr="@@@95fdb218-4b03-4ff5-abf4-b858516a5a27"/>
                    <pic:cNvPicPr>
                      <a:picLocks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+CH</w:t>
      </w:r>
      <w:r>
        <w:rPr>
          <w:sz w:val="21"/>
          <w:vertAlign w:val="subscript"/>
        </w:rPr>
        <w:t>3</w:t>
      </w:r>
      <w:r>
        <w:rPr>
          <w:sz w:val="21"/>
        </w:rPr>
        <w:t>COOH</w:t>
      </w:r>
    </w:p>
    <w:p w14:paraId="1A79E35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 xml:space="preserve">(5)     6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62100" cy="962025"/>
            <wp:effectExtent l="0" t="0" r="0" b="9525"/>
            <wp:docPr id="1226990490" name="图片 1226990490" descr="@@@fd3f318b-471b-4ac3-8bcb-7bf4ecc68f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990490" name="图片 1226990490" descr="@@@fd3f318b-471b-4ac3-8bcb-7bf4ecc68f8d"/>
                    <pic:cNvPicPr>
                      <a:picLocks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</w:p>
    <w:p w14:paraId="3C07AFF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(6)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705225" cy="819150"/>
            <wp:effectExtent l="0" t="0" r="0" b="0"/>
            <wp:docPr id="1093969332" name="图片 1093969332" descr="@@@a07dbe46-3c0a-40f3-a37b-31cc032a74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969332" name="图片 1093969332" descr="@@@a07dbe46-3c0a-40f3-a37b-31cc032a74ad"/>
                    <pic:cNvPicPr>
                      <a:picLocks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</w:p>
    <w:p w14:paraId="289EB79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【分析】根据框图可知：①A-B发生酯化反应，②B-C发生取代反应，生成C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85875" cy="533400"/>
            <wp:effectExtent l="0" t="0" r="9525" b="0"/>
            <wp:docPr id="813972168" name="图片 813972168" descr="@@@8220dd14-fa2f-4554-8e05-fa2d4a5c36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972168" name="图片 813972168" descr="@@@8220dd14-fa2f-4554-8e05-fa2d4a5c36af"/>
                    <pic:cNvPicPr>
                      <a:picLocks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，在酸性高锰酸钾作用下，发生氧化反应生成D，则D的结构简式为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85875" cy="495300"/>
            <wp:effectExtent l="0" t="0" r="9525" b="0"/>
            <wp:docPr id="1969414722" name="图片 1969414722" descr="@@@b9706459-5fa5-49c1-bd21-e8867b5c8c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14722" name="图片 1969414722" descr="@@@b9706459-5fa5-49c1-bd21-e8867b5c8ce4"/>
                    <pic:cNvPicPr>
                      <a:picLocks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，④在酸性条件下加热水解生成E，在Fe和HCl的条件下，发生还原反应生成F。</w:t>
      </w:r>
    </w:p>
    <w:p w14:paraId="018F1AA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【详解】（1）有机物A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57275" cy="552450"/>
            <wp:effectExtent l="0" t="0" r="9525" b="0"/>
            <wp:docPr id="1048901746" name="图片 1048901746" descr="@@@a89539b7-8f8a-4723-962b-93c36fe816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901746" name="图片 1048901746" descr="@@@a89539b7-8f8a-4723-962b-93c36fe8161a"/>
                    <pic:cNvPicPr>
                      <a:picLocks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的名称为对甲基苯酚，F中含氧官能团的名称为羧基、羟基。故答案为：对甲基苯酚；羧基、羟基；</w:t>
      </w:r>
    </w:p>
    <w:p w14:paraId="0764451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（2）由分析，在①~⑧各步反应中属于取代反应类型的是①②④。故答案为：①②④；</w:t>
      </w:r>
    </w:p>
    <w:p w14:paraId="748ECE0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（3）C的结构简式为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52550" cy="561975"/>
            <wp:effectExtent l="0" t="0" r="0" b="9525"/>
            <wp:docPr id="798518295" name="图片 798518295" descr="@@@62a3c029-bdc9-425a-8cd9-a2ce7aa51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518295" name="图片 798518295" descr="@@@62a3c029-bdc9-425a-8cd9-a2ce7aa51de9"/>
                    <pic:cNvPicPr>
                      <a:picLocks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，设计①、④两步的目的是保护酚羟基。故答案为：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00175" cy="581025"/>
            <wp:effectExtent l="0" t="0" r="9525" b="9525"/>
            <wp:docPr id="1815578355" name="图片 1815578355" descr="@@@122b8360-6525-4b2a-ad9d-a86e23a9f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578355" name="图片 1815578355" descr="@@@122b8360-6525-4b2a-ad9d-a86e23a9f424"/>
                    <pic:cNvPicPr>
                      <a:picLocks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；保护酚羟基；</w:t>
      </w:r>
    </w:p>
    <w:p w14:paraId="5BE3E6F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（4）D的结构简式为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76350" cy="485775"/>
            <wp:effectExtent l="0" t="0" r="0" b="9525"/>
            <wp:docPr id="2085278789" name="图片 2085278789" descr="@@@70962cff-8f5c-4c6b-a424-06170c1072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278789" name="图片 2085278789" descr="@@@70962cff-8f5c-4c6b-a424-06170c10727c"/>
                    <pic:cNvPicPr>
                      <a:picLocks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，④在酸性条件下加热水解生成E，由D→E的化学方程式为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66850" cy="561975"/>
            <wp:effectExtent l="0" t="0" r="0" b="9525"/>
            <wp:docPr id="1576023410" name="图片 1576023410" descr="@@@7576050d-5407-492a-8477-f504c099fa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23410" name="图片 1576023410" descr="@@@7576050d-5407-492a-8477-f504c099fa8b"/>
                    <pic:cNvPicPr>
                      <a:picLocks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+H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object>
          <v:shape id="_x0000_i1077" o:spt="75" alt="eqIde12f2a66225354cd28179da6a46fcb8b" type="#_x0000_t75" style="height:18.35pt;width:32.55pt;" o:ole="t" filled="f" o:preferrelative="t" stroked="f" coordsize="21600,21600">
            <v:path/>
            <v:fill on="f" focussize="0,0"/>
            <v:stroke on="f" joinstyle="miter"/>
            <v:imagedata r:id="rId212" o:title="eqIde12f2a66225354cd28179da6a46fcb8b"/>
            <o:lock v:ext="edit" aspectratio="t"/>
            <w10:wrap type="none"/>
            <w10:anchorlock/>
          </v:shape>
          <o:OLEObject Type="Embed" ProgID="Equation.DSMT4" ShapeID="_x0000_i1077" DrawAspect="Content" ObjectID="_1468075777" r:id="rId220">
            <o:LockedField>false</o:LockedField>
          </o:OLEObject>
        </w:object>
      </w:r>
      <w:r>
        <w:rPr>
          <w:sz w:val="21"/>
        </w:rPr>
        <w:t xml:space="preserve">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90600" cy="485775"/>
            <wp:effectExtent l="0" t="0" r="0" b="9525"/>
            <wp:docPr id="1465592560" name="图片 1465592560" descr="@@@3b40bd9f-6d10-4fe8-a38f-9ff4956746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592560" name="图片 1465592560" descr="@@@3b40bd9f-6d10-4fe8-a38f-9ff49567465f"/>
                    <pic:cNvPicPr>
                      <a:picLocks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+CH</w:t>
      </w:r>
      <w:r>
        <w:rPr>
          <w:sz w:val="21"/>
          <w:vertAlign w:val="subscript"/>
        </w:rPr>
        <w:t>3</w:t>
      </w:r>
      <w:r>
        <w:rPr>
          <w:sz w:val="21"/>
        </w:rPr>
        <w:t>COOH。故答案为：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90650" cy="533400"/>
            <wp:effectExtent l="0" t="0" r="0" b="0"/>
            <wp:docPr id="1889079915" name="图片 1889079915" descr="@@@b87f94f6-3961-4fa8-ba1c-09a701fdd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079915" name="图片 1889079915" descr="@@@b87f94f6-3961-4fa8-ba1c-09a701fdd4a3"/>
                    <pic:cNvPicPr>
                      <a:picLocks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+H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object>
          <v:shape id="_x0000_i1078" o:spt="75" alt="eqIde12f2a66225354cd28179da6a46fcb8b" type="#_x0000_t75" style="height:18.35pt;width:32.55pt;" o:ole="t" filled="f" o:preferrelative="t" stroked="f" coordsize="21600,21600">
            <v:path/>
            <v:fill on="f" focussize="0,0"/>
            <v:stroke on="f" joinstyle="miter"/>
            <v:imagedata r:id="rId212" o:title="eqIde12f2a66225354cd28179da6a46fcb8b"/>
            <o:lock v:ext="edit" aspectratio="t"/>
            <w10:wrap type="none"/>
            <w10:anchorlock/>
          </v:shape>
          <o:OLEObject Type="Embed" ProgID="Equation.DSMT4" ShapeID="_x0000_i1078" DrawAspect="Content" ObjectID="_1468075778" r:id="rId222">
            <o:LockedField>false</o:LockedField>
          </o:OLEObject>
        </w:object>
      </w:r>
      <w:r>
        <w:rPr>
          <w:sz w:val="21"/>
        </w:rPr>
        <w:t xml:space="preserve">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52525" cy="561975"/>
            <wp:effectExtent l="0" t="0" r="9525" b="9525"/>
            <wp:docPr id="958886411" name="图片 958886411" descr="@@@06d2a31e-4aee-4e65-bc31-cd1a0b5694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886411" name="图片 958886411" descr="@@@06d2a31e-4aee-4e65-bc31-cd1a0b5694d6"/>
                    <pic:cNvPicPr>
                      <a:picLocks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+CH</w:t>
      </w:r>
      <w:r>
        <w:rPr>
          <w:sz w:val="21"/>
          <w:vertAlign w:val="subscript"/>
        </w:rPr>
        <w:t>3</w:t>
      </w:r>
      <w:r>
        <w:rPr>
          <w:sz w:val="21"/>
        </w:rPr>
        <w:t>COOH；</w:t>
      </w:r>
    </w:p>
    <w:p w14:paraId="3CB8981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（5）由B的结构简式为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66800" cy="438150"/>
            <wp:effectExtent l="0" t="0" r="0" b="0"/>
            <wp:docPr id="1122505113" name="图片 1122505113" descr="@@@638a13f0-749f-42f4-8187-4972a153f2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505113" name="图片 1122505113" descr="@@@638a13f0-749f-42f4-8187-4972a153f2fd"/>
                    <pic:cNvPicPr>
                      <a:picLocks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，B的同分异构体有多种，仅符合下列条件①苯环上有两个取代基；②能发生银镜反应说明有醛基；③遇FeCl</w:t>
      </w:r>
      <w:r>
        <w:rPr>
          <w:sz w:val="21"/>
          <w:vertAlign w:val="subscript"/>
        </w:rPr>
        <w:t>3</w:t>
      </w:r>
      <w:r>
        <w:rPr>
          <w:sz w:val="21"/>
        </w:rPr>
        <w:t>溶液显紫色说明苯环上有酚羟基，除酚羟基外，另一种取代基可能为-CH</w:t>
      </w:r>
      <w:r>
        <w:rPr>
          <w:sz w:val="21"/>
          <w:vertAlign w:val="subscript"/>
        </w:rPr>
        <w:t>2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CHO,或-CH(CH</w:t>
      </w:r>
      <w:r>
        <w:rPr>
          <w:sz w:val="21"/>
          <w:vertAlign w:val="subscript"/>
        </w:rPr>
        <w:t>3</w:t>
      </w:r>
      <w:r>
        <w:rPr>
          <w:sz w:val="21"/>
        </w:rPr>
        <w:t>)CHO，两种取代基在苯环上的位置有邻、间、对3种，B的芳香族同分异构体有2×3=6种(不考虑立体异构)；又满足①苯环上有两个取代基，且苯环上的一氯代物有两种，取代基为苯环的对位；②能发生银镜反应说明有醛基；③遇FeCl</w:t>
      </w:r>
      <w:r>
        <w:rPr>
          <w:sz w:val="21"/>
          <w:vertAlign w:val="subscript"/>
        </w:rPr>
        <w:t>3</w:t>
      </w:r>
      <w:r>
        <w:rPr>
          <w:sz w:val="21"/>
        </w:rPr>
        <w:t>溶液显紫色说明苯环上有酚羟基，所以符合条件的同分异构体的结构简式为：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95425" cy="923925"/>
            <wp:effectExtent l="0" t="0" r="9525" b="9525"/>
            <wp:docPr id="837228410" name="图片 837228410" descr="@@@6e8b49bf-f1b8-47f1-99c4-0b0ebe32fb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228410" name="图片 837228410" descr="@@@6e8b49bf-f1b8-47f1-99c4-0b0ebe32fbdf"/>
                    <pic:cNvPicPr>
                      <a:picLocks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。</w:t>
      </w:r>
    </w:p>
    <w:p w14:paraId="4623D3C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故答案为：6；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33550" cy="1076325"/>
            <wp:effectExtent l="0" t="0" r="0" b="9525"/>
            <wp:docPr id="1923928011" name="图片 1923928011" descr="@@@a9df0f01-d849-4cdf-8b43-bb8461a19e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928011" name="图片 1923928011" descr="@@@a9df0f01-d849-4cdf-8b43-bb8461a19eb3"/>
                    <pic:cNvPicPr>
                      <a:picLocks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；</w:t>
      </w:r>
    </w:p>
    <w:p w14:paraId="7D6942F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（6）由苯甲醚(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42900" cy="428625"/>
            <wp:effectExtent l="0" t="0" r="0" b="9525"/>
            <wp:docPr id="1389876531" name="图片 1389876531" descr="@@@b384dd89-5c62-40d4-95af-6351296f4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76531" name="图片 1389876531" descr="@@@b384dd89-5c62-40d4-95af-6351296f4453"/>
                    <pic:cNvPicPr>
                      <a:picLocks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)与乙酰氯(CH</w:t>
      </w:r>
      <w:r>
        <w:rPr>
          <w:sz w:val="21"/>
          <w:vertAlign w:val="subscript"/>
        </w:rPr>
        <w:t>3</w:t>
      </w:r>
      <w:r>
        <w:rPr>
          <w:sz w:val="21"/>
        </w:rPr>
        <w:t>COCl )制备4—甲氧基乙酰苯胺的合成路线为：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971800" cy="657225"/>
            <wp:effectExtent l="0" t="0" r="0" b="8890"/>
            <wp:docPr id="1718244076" name="图片 1718244076" descr="@@@41807d9e-966c-461d-bdb7-e15b9950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244076" name="图片 1718244076" descr="@@@41807d9e-966c-461d-bdb7-e15b99501298"/>
                    <pic:cNvPicPr>
                      <a:picLocks noChangeAspect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；故答案：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24225" cy="733425"/>
            <wp:effectExtent l="0" t="0" r="0" b="8890"/>
            <wp:docPr id="1780878794" name="图片 1780878794" descr="@@@2782a7c5-a0f6-4ad6-ba67-6bce23851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878794" name="图片 1780878794" descr="@@@2782a7c5-a0f6-4ad6-ba67-6bce23851e86"/>
                    <pic:cNvPicPr>
                      <a:picLocks noChangeAspect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。</w:t>
      </w:r>
    </w:p>
    <w:p w14:paraId="04B18A8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13．(1)+3</w:t>
      </w:r>
    </w:p>
    <w:p w14:paraId="35A43AF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(2)苯甲醚(或甲苯醚)</w:t>
      </w:r>
    </w:p>
    <w:p w14:paraId="329623D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(3)     酮羰基     羧基</w:t>
      </w:r>
    </w:p>
    <w:p w14:paraId="260EFB2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(4)     还原反应     消去反应</w:t>
      </w:r>
    </w:p>
    <w:p w14:paraId="1F45259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(5)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67150" cy="552450"/>
            <wp:effectExtent l="0" t="0" r="0" b="0"/>
            <wp:docPr id="871750108" name="图片 871750108" descr="@@@57d94ed6-a101-4711-bfea-a55cdf7921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750108" name="图片 871750108" descr="@@@57d94ed6-a101-4711-bfea-a55cdf79215c"/>
                    <pic:cNvPicPr>
                      <a:picLocks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79" o:spt="75" alt="eqId19d07bafe99f6633fa6487ac51ed5a6a" type="#_x0000_t75" style="height:14.05pt;width:28.1pt;" o:ole="t" filled="f" o:preferrelative="t" stroked="f" coordsize="21600,21600">
            <v:path/>
            <v:fill on="f" focussize="0,0"/>
            <v:stroke on="f" joinstyle="miter"/>
            <v:imagedata r:id="rId19" o:title="eqId19d07bafe99f6633fa6487ac51ed5a6a"/>
            <o:lock v:ext="edit" aspectratio="t"/>
            <w10:wrap type="none"/>
            <w10:anchorlock/>
          </v:shape>
          <o:OLEObject Type="Embed" ProgID="Equation.DSMT4" ShapeID="_x0000_i1079" DrawAspect="Content" ObjectID="_1468075779" r:id="rId228">
            <o:LockedField>false</o:LockedField>
          </o:OLEObject>
        </w:objec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00275" cy="561975"/>
            <wp:effectExtent l="0" t="0" r="9525" b="9525"/>
            <wp:docPr id="8831396" name="图片 8831396" descr="@@@b7e99690-16b6-43ce-b890-884a40e58e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1396" name="图片 8831396" descr="@@@b7e99690-16b6-43ce-b890-884a40e58ed8"/>
                    <pic:cNvPicPr>
                      <a:picLocks noChangeAspect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70D5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 xml:space="preserve">(6)     36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85925" cy="1323975"/>
            <wp:effectExtent l="0" t="0" r="9525" b="9525"/>
            <wp:docPr id="1562488945" name="图片 1562488945" descr="@@@2dca4fce-34a9-4759-9e05-a9683c05be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88945" name="图片 1562488945" descr="@@@2dca4fce-34a9-4759-9e05-a9683c05bef3"/>
                    <pic:cNvPicPr>
                      <a:picLocks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或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95450" cy="962025"/>
            <wp:effectExtent l="0" t="0" r="0" b="9525"/>
            <wp:docPr id="1405431152" name="图片 1405431152" descr="@@@88d22c19-6c59-40dd-9c20-eb32a414a1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31152" name="图片 1405431152" descr="@@@88d22c19-6c59-40dd-9c20-eb32a414a13d"/>
                    <pic:cNvPicPr>
                      <a:picLocks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9313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【分析】</w:t>
      </w:r>
    </w:p>
    <w:p w14:paraId="7D28DEC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both"/>
        <w:textAlignment w:val="center"/>
        <w:rPr>
          <w:sz w:val="21"/>
        </w:rPr>
      </w:pPr>
      <w:r>
        <w:rPr>
          <w:sz w:val="21"/>
        </w:rPr>
        <w:t>苯酚和一碘甲烷发生取代反应得到HI和B，则B为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81050" cy="438150"/>
            <wp:effectExtent l="0" t="0" r="0" b="0"/>
            <wp:docPr id="1996286745" name="图片 1996286745" descr="@@@f00625e2-e87e-45d7-9c79-00b5eb1ee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286745" name="图片 1996286745" descr="@@@f00625e2-e87e-45d7-9c79-00b5eb1eee97"/>
                    <pic:cNvPicPr>
                      <a:picLocks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，B和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81050" cy="342900"/>
            <wp:effectExtent l="0" t="0" r="0" b="0"/>
            <wp:docPr id="653511258" name="图片 653511258" descr="@@@1c76bff6-9b01-42c2-a70b-e7614c166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511258" name="图片 653511258" descr="@@@1c76bff6-9b01-42c2-a70b-e7614c1666d8"/>
                    <pic:cNvPicPr>
                      <a:picLocks noChangeAspect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发生反应得到D，D中羧基和SOCl</w:t>
      </w:r>
      <w:r>
        <w:rPr>
          <w:sz w:val="21"/>
          <w:vertAlign w:val="subscript"/>
        </w:rPr>
        <w:t>2</w:t>
      </w:r>
      <w:r>
        <w:rPr>
          <w:sz w:val="21"/>
        </w:rPr>
        <w:t>反应生成酰氯(-COCl)，根据D和F的结构可推知E为含甲氧基的苯类化合物(1,2,4-三甲氧基苯)，F经两步反应得到G，对比F和G结构知，F先被NaBH</w:t>
      </w:r>
      <w:r>
        <w:rPr>
          <w:sz w:val="21"/>
          <w:vertAlign w:val="subscript"/>
        </w:rPr>
        <w:t>4</w:t>
      </w:r>
      <w:r>
        <w:rPr>
          <w:sz w:val="21"/>
        </w:rPr>
        <w:t>还原为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62175" cy="676275"/>
            <wp:effectExtent l="0" t="0" r="9525" b="9525"/>
            <wp:docPr id="374142597" name="图片 374142597" descr="@@@b1293c70-7dd2-45be-a858-0143b2605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42597" name="图片 374142597" descr="@@@b1293c70-7dd2-45be-a858-0143b2605e69"/>
                    <pic:cNvPicPr>
                      <a:picLocks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62175" cy="676275"/>
            <wp:effectExtent l="0" t="0" r="9525" b="9525"/>
            <wp:docPr id="1173175970" name="图片 1173175970" descr="@@@1db94f0e-5d54-4bdb-ba01-9fe1721577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175970" name="图片 1173175970" descr="@@@1db94f0e-5d54-4bdb-ba01-9fe17215771c"/>
                    <pic:cNvPicPr>
                      <a:picLocks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再在</w:t>
      </w:r>
      <w:r>
        <w:object>
          <v:shape id="_x0000_i1080" o:spt="75" alt="eqIda8b6ede55013761f0df50ef4854cb9d4" type="#_x0000_t75" style="height:13pt;width:14.95pt;" o:ole="t" filled="f" o:preferrelative="t" stroked="f" coordsize="21600,21600">
            <v:path/>
            <v:fill on="f" focussize="0,0"/>
            <v:stroke on="f" joinstyle="miter"/>
            <v:imagedata r:id="rId236" o:title="eqIda8b6ede55013761f0df50ef4854cb9d4"/>
            <o:lock v:ext="edit" aspectratio="t"/>
            <w10:wrap type="none"/>
            <w10:anchorlock/>
          </v:shape>
          <o:OLEObject Type="Embed" ProgID="Equation.DSMT4" ShapeID="_x0000_i1080" DrawAspect="Content" ObjectID="_1468075780" r:id="rId235">
            <o:LockedField>false</o:LockedField>
          </o:OLEObject>
        </w:object>
      </w:r>
      <w:r>
        <w:rPr>
          <w:sz w:val="21"/>
        </w:rPr>
        <w:t>、加热条件下发生消去反应生成G，G和H发生已知信息中的狄尔斯-阿尔德反应得到H，H芳构化(普通六元环转化为苯环)得到I，结合I的结构可知H为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314575" cy="590550"/>
            <wp:effectExtent l="0" t="0" r="9525" b="0"/>
            <wp:docPr id="1751769977" name="图片 1751769977" descr="@@@c9e7dc74-ec95-46eb-8e98-f7bb3aff0c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769977" name="图片 1751769977" descr="@@@c9e7dc74-ec95-46eb-8e98-f7bb3aff0c7b"/>
                    <pic:cNvPicPr>
                      <a:picLocks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，以此分析解答。</w:t>
      </w:r>
    </w:p>
    <w:p w14:paraId="78BD54B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【详解】（1）</w:t>
      </w:r>
      <w:r>
        <w:object>
          <v:shape id="_x0000_i1081" o:spt="75" alt="eqIdae9f3073f08e89da7be9aa8834a9737b" type="#_x0000_t75" style="height:16.25pt;width:34.3pt;" o:ole="t" filled="f" o:preferrelative="t" stroked="f" coordsize="21600,21600">
            <v:path/>
            <v:fill on="f" focussize="0,0"/>
            <v:stroke on="f" joinstyle="miter"/>
            <v:imagedata r:id="rId96" o:title="eqIdae9f3073f08e89da7be9aa8834a9737b"/>
            <o:lock v:ext="edit" aspectratio="t"/>
            <w10:wrap type="none"/>
            <w10:anchorlock/>
          </v:shape>
          <o:OLEObject Type="Embed" ProgID="Equation.DSMT4" ShapeID="_x0000_i1081" DrawAspect="Content" ObjectID="_1468075781" r:id="rId238">
            <o:LockedField>false</o:LockedField>
          </o:OLEObject>
        </w:object>
      </w:r>
      <w:r>
        <w:rPr>
          <w:sz w:val="21"/>
        </w:rPr>
        <w:t>中Na元素化合价为+1，由于H的电负性大于B，所以H显-1价，由正负化合价代数和为0知，B的化合价为+3价；</w:t>
      </w:r>
    </w:p>
    <w:p w14:paraId="1B72251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（2）根据物质D的结构简式，可推知苯酚中的</w:t>
      </w:r>
      <w:r>
        <w:object>
          <v:shape id="_x0000_i1082" o:spt="75" alt="eqId8fb9766b2ceb1db40835ea152606c7ad" type="#_x0000_t75" style="height:12.65pt;width:24.6pt;" o:ole="t" filled="f" o:preferrelative="t" stroked="f" coordsize="21600,21600">
            <v:path/>
            <v:fill on="f" focussize="0,0"/>
            <v:stroke on="f" joinstyle="miter"/>
            <v:imagedata r:id="rId240" o:title="eqId8fb9766b2ceb1db40835ea152606c7ad"/>
            <o:lock v:ext="edit" aspectratio="t"/>
            <w10:wrap type="none"/>
            <w10:anchorlock/>
          </v:shape>
          <o:OLEObject Type="Embed" ProgID="Equation.DSMT4" ShapeID="_x0000_i1082" DrawAspect="Content" ObjectID="_1468075782" r:id="rId239">
            <o:LockedField>false</o:LockedField>
          </o:OLEObject>
        </w:object>
      </w:r>
      <w:r>
        <w:rPr>
          <w:sz w:val="21"/>
        </w:rPr>
        <w:t>和</w:t>
      </w:r>
      <w:r>
        <w:object>
          <v:shape id="_x0000_i1083" o:spt="75" alt="eqId7361cc61310900ceba387dc6bde8ed52" type="#_x0000_t75" style="height:16.05pt;width:25.5pt;" o:ole="t" filled="f" o:preferrelative="t" stroked="f" coordsize="21600,21600">
            <v:path/>
            <v:fill on="f" focussize="0,0"/>
            <v:stroke on="f" joinstyle="miter"/>
            <v:imagedata r:id="rId242" o:title="eqId7361cc61310900ceba387dc6bde8ed52"/>
            <o:lock v:ext="edit" aspectratio="t"/>
            <w10:wrap type="none"/>
            <w10:anchorlock/>
          </v:shape>
          <o:OLEObject Type="Embed" ProgID="Equation.DSMT4" ShapeID="_x0000_i1083" DrawAspect="Content" ObjectID="_1468075783" r:id="rId241">
            <o:LockedField>false</o:LockedField>
          </o:OLEObject>
        </w:object>
      </w:r>
      <w:r>
        <w:rPr>
          <w:sz w:val="21"/>
        </w:rPr>
        <w:t>发生取代反应生成苯甲醚，B为苯甲醚(或甲苯醚)；</w:t>
      </w:r>
    </w:p>
    <w:p w14:paraId="3B6D2AD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（3）观察有机物D的结构知，其含有醚键、酮羰基、羧基三种官能团，故答案为：酮羰基、羧基；</w:t>
      </w:r>
    </w:p>
    <w:p w14:paraId="186C5D9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（4）</w:t>
      </w:r>
    </w:p>
    <w:p w14:paraId="334E3C3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F经两步反应得到G，对比F和G结构知，F先被NaBH</w:t>
      </w:r>
      <w:r>
        <w:rPr>
          <w:sz w:val="21"/>
          <w:vertAlign w:val="subscript"/>
        </w:rPr>
        <w:t>4</w:t>
      </w:r>
      <w:r>
        <w:rPr>
          <w:sz w:val="21"/>
        </w:rPr>
        <w:t>还原为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19325" cy="695325"/>
            <wp:effectExtent l="0" t="0" r="9525" b="9525"/>
            <wp:docPr id="877388756" name="图片 877388756" descr="@@@02343e99-6496-4e37-88f2-4e3b46795f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388756" name="图片 877388756" descr="@@@02343e99-6496-4e37-88f2-4e3b46795f58"/>
                    <pic:cNvPicPr>
                      <a:picLocks noChangeAspect="1"/>
                    </pic:cNvPicPr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(</w:t>
      </w:r>
      <w:r>
        <w:object>
          <v:shape id="_x0000_i1084" o:spt="75" alt="eqId65b36f1e0550c5fbdf134c7e6e6fd0a7" type="#_x0000_t75" style="height:12.6pt;width:28.1pt;" o:ole="t" filled="f" o:preferrelative="t" stroked="f" coordsize="21600,21600">
            <v:path/>
            <v:fill on="f" focussize="0,0"/>
            <v:stroke on="f" joinstyle="miter"/>
            <v:imagedata r:id="rId245" o:title="eqId65b36f1e0550c5fbdf134c7e6e6fd0a7"/>
            <o:lock v:ext="edit" aspectratio="t"/>
            <w10:wrap type="none"/>
            <w10:anchorlock/>
          </v:shape>
          <o:OLEObject Type="Embed" ProgID="Equation.DSMT4" ShapeID="_x0000_i1084" DrawAspect="Content" ObjectID="_1468075784" r:id="rId244">
            <o:LockedField>false</o:LockedField>
          </o:OLEObject>
        </w:object>
      </w:r>
      <w:r>
        <w:rPr>
          <w:sz w:val="21"/>
        </w:rPr>
        <w:t>被还原为</w:t>
      </w:r>
      <w:r>
        <w:object>
          <v:shape id="_x0000_i1085" o:spt="75" alt="eqId8fb9766b2ceb1db40835ea152606c7ad" type="#_x0000_t75" style="height:12.65pt;width:24.6pt;" o:ole="t" filled="f" o:preferrelative="t" stroked="f" coordsize="21600,21600">
            <v:path/>
            <v:fill on="f" focussize="0,0"/>
            <v:stroke on="f" joinstyle="miter"/>
            <v:imagedata r:id="rId240" o:title="eqId8fb9766b2ceb1db40835ea152606c7ad"/>
            <o:lock v:ext="edit" aspectratio="t"/>
            <w10:wrap type="none"/>
            <w10:anchorlock/>
          </v:shape>
          <o:OLEObject Type="Embed" ProgID="Equation.DSMT4" ShapeID="_x0000_i1085" DrawAspect="Content" ObjectID="_1468075785" r:id="rId246">
            <o:LockedField>false</o:LockedField>
          </o:OLEObject>
        </w:object>
      </w:r>
      <w:r>
        <w:rPr>
          <w:sz w:val="21"/>
        </w:rPr>
        <w:t>)，第一步的反应类型为还原反应；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52650" cy="676275"/>
            <wp:effectExtent l="0" t="0" r="0" b="9525"/>
            <wp:docPr id="268119795" name="图片 268119795" descr="@@@34f6e14b-915f-40ae-ac58-85df47254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19795" name="图片 268119795" descr="@@@34f6e14b-915f-40ae-ac58-85df47254552"/>
                    <pic:cNvPicPr>
                      <a:picLocks noChangeAspect="1"/>
                    </pic:cNvPicPr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再在</w:t>
      </w:r>
      <w:r>
        <w:object>
          <v:shape id="_x0000_i1086" o:spt="75" alt="eqIda8b6ede55013761f0df50ef4854cb9d4" type="#_x0000_t75" style="height:13pt;width:14.95pt;" o:ole="t" filled="f" o:preferrelative="t" stroked="f" coordsize="21600,21600">
            <v:path/>
            <v:fill on="f" focussize="0,0"/>
            <v:stroke on="f" joinstyle="miter"/>
            <v:imagedata r:id="rId236" o:title="eqIda8b6ede55013761f0df50ef4854cb9d4"/>
            <o:lock v:ext="edit" aspectratio="t"/>
            <w10:wrap type="none"/>
            <w10:anchorlock/>
          </v:shape>
          <o:OLEObject Type="Embed" ProgID="Equation.DSMT4" ShapeID="_x0000_i1086" DrawAspect="Content" ObjectID="_1468075786" r:id="rId247">
            <o:LockedField>false</o:LockedField>
          </o:OLEObject>
        </w:object>
      </w:r>
      <w:r>
        <w:rPr>
          <w:sz w:val="21"/>
        </w:rPr>
        <w:t>、加热条件下发生消去反应(分子内脱水引入两个</w:t>
      </w:r>
      <w:r>
        <w:object>
          <v:shape id="_x0000_i1087" o:spt="75" alt="eqId905fe72caa5d7646df7666d5d9239a81" type="#_x0000_t75" style="height:12.6pt;width:27.25pt;" o:ole="t" filled="f" o:preferrelative="t" stroked="f" coordsize="21600,21600">
            <v:path/>
            <v:fill on="f" focussize="0,0"/>
            <v:stroke on="f" joinstyle="miter"/>
            <v:imagedata r:id="rId249" o:title="eqId905fe72caa5d7646df7666d5d9239a81"/>
            <o:lock v:ext="edit" aspectratio="t"/>
            <w10:wrap type="none"/>
            <w10:anchorlock/>
          </v:shape>
          <o:OLEObject Type="Embed" ProgID="Equation.DSMT4" ShapeID="_x0000_i1087" DrawAspect="Content" ObjectID="_1468075787" r:id="rId248">
            <o:LockedField>false</o:LockedField>
          </o:OLEObject>
        </w:object>
      </w:r>
      <w:r>
        <w:rPr>
          <w:sz w:val="21"/>
        </w:rPr>
        <w:t>)生成G，第二步的反应类型为消去反应，故答案为：还原反应；消去反应；</w:t>
      </w:r>
    </w:p>
    <w:p w14:paraId="7FC06AD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（5）</w:t>
      </w:r>
    </w:p>
    <w:p w14:paraId="46E36E2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G和H发生已知信息中的狄尔斯-阿尔德反应得到H，结合分析知，G→H的化学方程式为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105275" cy="581025"/>
            <wp:effectExtent l="0" t="0" r="9525" b="9525"/>
            <wp:docPr id="22175122" name="图片 22175122" descr="@@@c47fe9eb-04c5-41b9-a736-595a100b82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5122" name="图片 22175122" descr="@@@c47fe9eb-04c5-41b9-a736-595a100b82b8"/>
                    <pic:cNvPicPr>
                      <a:picLocks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88" o:spt="75" alt="eqId797e5ced9940310acfbc2ea650f6d8cf" type="#_x0000_t75" style="height:13.85pt;width:29pt;" o:ole="t" filled="f" o:preferrelative="t" stroked="f" coordsize="21600,21600">
            <v:path/>
            <v:fill on="f" focussize="0,0"/>
            <v:stroke on="f" joinstyle="miter"/>
            <v:imagedata r:id="rId252" o:title="eqId797e5ced9940310acfbc2ea650f6d8cf"/>
            <o:lock v:ext="edit" aspectratio="t"/>
            <w10:wrap type="none"/>
            <w10:anchorlock/>
          </v:shape>
          <o:OLEObject Type="Embed" ProgID="Equation.DSMT4" ShapeID="_x0000_i1088" DrawAspect="Content" ObjectID="_1468075788" r:id="rId251">
            <o:LockedField>false</o:LockedField>
          </o:OLEObject>
        </w:objec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62175" cy="552450"/>
            <wp:effectExtent l="0" t="0" r="9525" b="0"/>
            <wp:docPr id="78234515" name="图片 78234515" descr="@@@2cf82d41-c9d5-4661-95cd-5290e462b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34515" name="图片 78234515" descr="@@@2cf82d41-c9d5-4661-95cd-5290e462b870"/>
                    <pic:cNvPicPr>
                      <a:picLocks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4B2D254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（6）</w:t>
      </w:r>
    </w:p>
    <w:p w14:paraId="1F68055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D为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71650" cy="685800"/>
            <wp:effectExtent l="0" t="0" r="0" b="0"/>
            <wp:docPr id="408990191" name="图片 408990191" descr="@@@f912abaf-12e6-4e8b-9362-c3eea28a71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90191" name="图片 408990191" descr="@@@f912abaf-12e6-4e8b-9362-c3eea28a71d5"/>
                    <pic:cNvPicPr>
                      <a:picLocks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，X是D的同系物(比D少一个CH</w:t>
      </w:r>
      <w:r>
        <w:rPr>
          <w:sz w:val="21"/>
          <w:vertAlign w:val="subscript"/>
        </w:rPr>
        <w:t>2</w:t>
      </w:r>
      <w:r>
        <w:rPr>
          <w:sz w:val="21"/>
        </w:rPr>
        <w:t>原子团)，则X的分子式为</w:t>
      </w:r>
      <w:r>
        <w:object>
          <v:shape id="_x0000_i1089" o:spt="75" alt="eqIda3c75b088a1ffe280be9d79187c16177" type="#_x0000_t75" style="height:15.75pt;width:41.35pt;" o:ole="t" filled="f" o:preferrelative="t" stroked="f" coordsize="21600,21600">
            <v:path/>
            <v:fill on="f" focussize="0,0"/>
            <v:stroke on="f" joinstyle="miter"/>
            <v:imagedata r:id="rId255" o:title="eqIda3c75b088a1ffe280be9d79187c16177"/>
            <o:lock v:ext="edit" aspectratio="t"/>
            <w10:wrap type="none"/>
            <w10:anchorlock/>
          </v:shape>
          <o:OLEObject Type="Embed" ProgID="Equation.DSMT4" ShapeID="_x0000_i1089" DrawAspect="Content" ObjectID="_1468075789" r:id="rId254">
            <o:LockedField>false</o:LockedField>
          </o:OLEObject>
        </w:object>
      </w:r>
      <w:r>
        <w:rPr>
          <w:sz w:val="21"/>
        </w:rPr>
        <w:t>且X的同分异构体满足①含有苯环；②苯环上有三个支链，并且两个是酯基，根据题目的条件限制，苯环上的三个支链共有4种组合，分别是①</w:t>
      </w:r>
      <w:r>
        <w:object>
          <v:shape id="_x0000_i1090" o:spt="75" alt="eqIdaf12025cc2e56961c59a18808c744013" type="#_x0000_t75" style="height:15.9pt;width:45.75pt;" o:ole="t" filled="f" o:preferrelative="t" stroked="f" coordsize="21600,21600">
            <v:path/>
            <v:fill on="f" focussize="0,0"/>
            <v:stroke on="f" joinstyle="miter"/>
            <v:imagedata r:id="rId257" o:title="eqIdaf12025cc2e56961c59a18808c744013"/>
            <o:lock v:ext="edit" aspectratio="t"/>
            <w10:wrap type="none"/>
            <w10:anchorlock/>
          </v:shape>
          <o:OLEObject Type="Embed" ProgID="Equation.DSMT4" ShapeID="_x0000_i1090" DrawAspect="Content" ObjectID="_1468075790" r:id="rId256">
            <o:LockedField>false</o:LockedField>
          </o:OLEObject>
        </w:object>
      </w:r>
      <w:r>
        <w:rPr>
          <w:sz w:val="21"/>
        </w:rPr>
        <w:t>、</w:t>
      </w:r>
      <w:r>
        <w:object>
          <v:shape id="_x0000_i1091" o:spt="75" alt="eqIdb166b90e4aa090ca57e9d31ebcb352ac" type="#_x0000_t75" style="height:12.6pt;width:40.4pt;" o:ole="t" filled="f" o:preferrelative="t" stroked="f" coordsize="21600,21600">
            <v:path/>
            <v:fill on="f" focussize="0,0"/>
            <v:stroke on="f" joinstyle="miter"/>
            <v:imagedata r:id="rId259" o:title="eqIdb166b90e4aa090ca57e9d31ebcb352ac"/>
            <o:lock v:ext="edit" aspectratio="t"/>
            <w10:wrap type="none"/>
            <w10:anchorlock/>
          </v:shape>
          <o:OLEObject Type="Embed" ProgID="Equation.DSMT4" ShapeID="_x0000_i1091" DrawAspect="Content" ObjectID="_1468075791" r:id="rId258">
            <o:LockedField>false</o:LockedField>
          </o:OLEObject>
        </w:object>
      </w:r>
      <w:r>
        <w:rPr>
          <w:sz w:val="21"/>
        </w:rPr>
        <w:t>、</w:t>
      </w:r>
      <w:r>
        <w:object>
          <v:shape id="_x0000_i1092" o:spt="75" alt="eqIdb166b90e4aa090ca57e9d31ebcb352ac" type="#_x0000_t75" style="height:12.6pt;width:40.4pt;" o:ole="t" filled="f" o:preferrelative="t" stroked="f" coordsize="21600,21600">
            <v:path/>
            <v:fill on="f" focussize="0,0"/>
            <v:stroke on="f" joinstyle="miter"/>
            <v:imagedata r:id="rId259" o:title="eqIdb166b90e4aa090ca57e9d31ebcb352ac"/>
            <o:lock v:ext="edit" aspectratio="t"/>
            <w10:wrap type="none"/>
            <w10:anchorlock/>
          </v:shape>
          <o:OLEObject Type="Embed" ProgID="Equation.DSMT4" ShapeID="_x0000_i1092" DrawAspect="Content" ObjectID="_1468075792" r:id="rId260">
            <o:LockedField>false</o:LockedField>
          </o:OLEObject>
        </w:object>
      </w:r>
      <w:r>
        <w:rPr>
          <w:sz w:val="21"/>
        </w:rPr>
        <w:t>，有6种同分异构体；②</w:t>
      </w:r>
      <w:r>
        <w:object>
          <v:shape id="_x0000_i1093" o:spt="75" alt="eqId9540c2dffb64adba8fb171103556ea58" type="#_x0000_t75" style="height:15.7pt;width:27.25pt;" o:ole="t" filled="f" o:preferrelative="t" stroked="f" coordsize="21600,21600">
            <v:path/>
            <v:fill on="f" focussize="0,0"/>
            <v:stroke on="f" joinstyle="miter"/>
            <v:imagedata r:id="rId93" o:title="eqId9540c2dffb64adba8fb171103556ea58"/>
            <o:lock v:ext="edit" aspectratio="t"/>
            <w10:wrap type="none"/>
            <w10:anchorlock/>
          </v:shape>
          <o:OLEObject Type="Embed" ProgID="Equation.DSMT4" ShapeID="_x0000_i1093" DrawAspect="Content" ObjectID="_1468075793" r:id="rId261">
            <o:LockedField>false</o:LockedField>
          </o:OLEObject>
        </w:object>
      </w:r>
      <w:r>
        <w:rPr>
          <w:sz w:val="21"/>
        </w:rPr>
        <w:t>、</w:t>
      </w:r>
      <w:r>
        <w:object>
          <v:shape id="_x0000_i1094" o:spt="75" alt="eqIdb166b90e4aa090ca57e9d31ebcb352ac" type="#_x0000_t75" style="height:12.6pt;width:40.4pt;" o:ole="t" filled="f" o:preferrelative="t" stroked="f" coordsize="21600,21600">
            <v:path/>
            <v:fill on="f" focussize="0,0"/>
            <v:stroke on="f" joinstyle="miter"/>
            <v:imagedata r:id="rId259" o:title="eqIdb166b90e4aa090ca57e9d31ebcb352ac"/>
            <o:lock v:ext="edit" aspectratio="t"/>
            <w10:wrap type="none"/>
            <w10:anchorlock/>
          </v:shape>
          <o:OLEObject Type="Embed" ProgID="Equation.DSMT4" ShapeID="_x0000_i1094" DrawAspect="Content" ObjectID="_1468075794" r:id="rId262">
            <o:LockedField>false</o:LockedField>
          </o:OLEObject>
        </w:object>
      </w:r>
      <w:r>
        <w:rPr>
          <w:sz w:val="21"/>
        </w:rPr>
        <w:t>、</w:t>
      </w:r>
      <w:r>
        <w:object>
          <v:shape id="_x0000_i1095" o:spt="75" alt="eqId50513c4f13a2dfc8ae4ae089be0eeb96" type="#_x0000_t75" style="height:15.75pt;width:49.25pt;" o:ole="t" filled="f" o:preferrelative="t" stroked="f" coordsize="21600,21600">
            <v:path/>
            <v:fill on="f" focussize="0,0"/>
            <v:stroke on="f" joinstyle="miter"/>
            <v:imagedata r:id="rId264" o:title="eqId50513c4f13a2dfc8ae4ae089be0eeb96"/>
            <o:lock v:ext="edit" aspectratio="t"/>
            <w10:wrap type="none"/>
            <w10:anchorlock/>
          </v:shape>
          <o:OLEObject Type="Embed" ProgID="Equation.DSMT4" ShapeID="_x0000_i1095" DrawAspect="Content" ObjectID="_1468075795" r:id="rId263">
            <o:LockedField>false</o:LockedField>
          </o:OLEObject>
        </w:object>
      </w:r>
      <w:r>
        <w:rPr>
          <w:sz w:val="21"/>
        </w:rPr>
        <w:t>，有10种同分异构体；③</w:t>
      </w:r>
      <w:r>
        <w:object>
          <v:shape id="_x0000_i1096" o:spt="75" alt="eqId9540c2dffb64adba8fb171103556ea58" type="#_x0000_t75" style="height:15.7pt;width:27.25pt;" o:ole="t" filled="f" o:preferrelative="t" stroked="f" coordsize="21600,21600">
            <v:path/>
            <v:fill on="f" focussize="0,0"/>
            <v:stroke on="f" joinstyle="miter"/>
            <v:imagedata r:id="rId93" o:title="eqId9540c2dffb64adba8fb171103556ea58"/>
            <o:lock v:ext="edit" aspectratio="t"/>
            <w10:wrap type="none"/>
            <w10:anchorlock/>
          </v:shape>
          <o:OLEObject Type="Embed" ProgID="Equation.DSMT4" ShapeID="_x0000_i1096" DrawAspect="Content" ObjectID="_1468075796" r:id="rId265">
            <o:LockedField>false</o:LockedField>
          </o:OLEObject>
        </w:object>
      </w:r>
      <w:r>
        <w:rPr>
          <w:sz w:val="21"/>
        </w:rPr>
        <w:t>、</w:t>
      </w:r>
      <w:r>
        <w:object>
          <v:shape id="_x0000_i1097" o:spt="75" alt="eqIdb166b90e4aa090ca57e9d31ebcb352ac" type="#_x0000_t75" style="height:12.6pt;width:40.4pt;" o:ole="t" filled="f" o:preferrelative="t" stroked="f" coordsize="21600,21600">
            <v:path/>
            <v:fill on="f" focussize="0,0"/>
            <v:stroke on="f" joinstyle="miter"/>
            <v:imagedata r:id="rId259" o:title="eqIdb166b90e4aa090ca57e9d31ebcb352ac"/>
            <o:lock v:ext="edit" aspectratio="t"/>
            <w10:wrap type="none"/>
            <w10:anchorlock/>
          </v:shape>
          <o:OLEObject Type="Embed" ProgID="Equation.DSMT4" ShapeID="_x0000_i1097" DrawAspect="Content" ObjectID="_1468075797" r:id="rId266">
            <o:LockedField>false</o:LockedField>
          </o:OLEObject>
        </w:object>
      </w:r>
      <w:r>
        <w:rPr>
          <w:sz w:val="21"/>
        </w:rPr>
        <w:t>、</w:t>
      </w:r>
      <w:r>
        <w:object>
          <v:shape id="_x0000_i1098" o:spt="75" alt="eqId8fa5059569bda94dce5325be26eae133" type="#_x0000_t75" style="height:15.8pt;width:58.05pt;" o:ole="t" filled="f" o:preferrelative="t" stroked="f" coordsize="21600,21600">
            <v:path/>
            <v:fill on="f" focussize="0,0"/>
            <v:stroke on="f" joinstyle="miter"/>
            <v:imagedata r:id="rId268" o:title="eqId8fa5059569bda94dce5325be26eae133"/>
            <o:lock v:ext="edit" aspectratio="t"/>
            <w10:wrap type="none"/>
            <w10:anchorlock/>
          </v:shape>
          <o:OLEObject Type="Embed" ProgID="Equation.DSMT4" ShapeID="_x0000_i1098" DrawAspect="Content" ObjectID="_1468075798" r:id="rId267">
            <o:LockedField>false</o:LockedField>
          </o:OLEObject>
        </w:object>
      </w:r>
      <w:r>
        <w:rPr>
          <w:sz w:val="21"/>
        </w:rPr>
        <w:t>，有10种同分异构体；④</w:t>
      </w:r>
      <w:r>
        <w:object>
          <v:shape id="_x0000_i1099" o:spt="75" alt="eqId9540c2dffb64adba8fb171103556ea58" type="#_x0000_t75" style="height:15.7pt;width:27.25pt;" o:ole="t" filled="f" o:preferrelative="t" stroked="f" coordsize="21600,21600">
            <v:path/>
            <v:fill on="f" focussize="0,0"/>
            <v:stroke on="f" joinstyle="miter"/>
            <v:imagedata r:id="rId93" o:title="eqId9540c2dffb64adba8fb171103556ea58"/>
            <o:lock v:ext="edit" aspectratio="t"/>
            <w10:wrap type="none"/>
            <w10:anchorlock/>
          </v:shape>
          <o:OLEObject Type="Embed" ProgID="Equation.DSMT4" ShapeID="_x0000_i1099" DrawAspect="Content" ObjectID="_1468075799" r:id="rId269">
            <o:LockedField>false</o:LockedField>
          </o:OLEObject>
        </w:object>
      </w:r>
      <w:r>
        <w:rPr>
          <w:sz w:val="21"/>
        </w:rPr>
        <w:t>、</w:t>
      </w:r>
      <w:r>
        <w:object>
          <v:shape id="_x0000_i1100" o:spt="75" alt="eqIdb166b90e4aa090ca57e9d31ebcb352ac" type="#_x0000_t75" style="height:12.6pt;width:40.4pt;" o:ole="t" filled="f" o:preferrelative="t" stroked="f" coordsize="21600,21600">
            <v:path/>
            <v:fill on="f" focussize="0,0"/>
            <v:stroke on="f" joinstyle="miter"/>
            <v:imagedata r:id="rId259" o:title="eqIdb166b90e4aa090ca57e9d31ebcb352ac"/>
            <o:lock v:ext="edit" aspectratio="t"/>
            <w10:wrap type="none"/>
            <w10:anchorlock/>
          </v:shape>
          <o:OLEObject Type="Embed" ProgID="Equation.DSMT4" ShapeID="_x0000_i1100" DrawAspect="Content" ObjectID="_1468075800" r:id="rId270">
            <o:LockedField>false</o:LockedField>
          </o:OLEObject>
        </w:object>
      </w:r>
      <w:r>
        <w:rPr>
          <w:sz w:val="21"/>
        </w:rPr>
        <w:t>、</w:t>
      </w:r>
      <w:r>
        <w:object>
          <v:shape id="_x0000_i1101" o:spt="75" alt="eqId7c8cf9946ca9eb0fa37d2ddf9ebec24f" type="#_x0000_t75" style="height:15.75pt;width:49.25pt;" o:ole="t" filled="f" o:preferrelative="t" stroked="f" coordsize="21600,21600">
            <v:path/>
            <v:fill on="f" focussize="0,0"/>
            <v:stroke on="f" joinstyle="miter"/>
            <v:imagedata r:id="rId272" o:title="eqId7c8cf9946ca9eb0fa37d2ddf9ebec24f"/>
            <o:lock v:ext="edit" aspectratio="t"/>
            <w10:wrap type="none"/>
            <w10:anchorlock/>
          </v:shape>
          <o:OLEObject Type="Embed" ProgID="Equation.DSMT4" ShapeID="_x0000_i1101" DrawAspect="Content" ObjectID="_1468075801" r:id="rId271">
            <o:LockedField>false</o:LockedField>
          </o:OLEObject>
        </w:object>
      </w:r>
      <w:r>
        <w:rPr>
          <w:sz w:val="21"/>
        </w:rPr>
        <w:t>，有10种同分异构体；所以一共有36种符合条件的同分异构体。其中，核磁共振氢谱显示有5组峰，说明含有五种H，结构较对称，峰面积之比为</w:t>
      </w:r>
      <w:r>
        <w:object>
          <v:shape id="_x0000_i1102" o:spt="75" alt="eqIdeb33843b475befb2e73cb3f279ab2a7e" type="#_x0000_t75" style="height:12.55pt;width:51pt;" o:ole="t" filled="f" o:preferrelative="t" stroked="f" coordsize="21600,21600">
            <v:path/>
            <v:fill on="f" focussize="0,0"/>
            <v:stroke on="f" joinstyle="miter"/>
            <v:imagedata r:id="rId98" o:title="eqIdeb33843b475befb2e73cb3f279ab2a7e"/>
            <o:lock v:ext="edit" aspectratio="t"/>
            <w10:wrap type="none"/>
            <w10:anchorlock/>
          </v:shape>
          <o:OLEObject Type="Embed" ProgID="Equation.DSMT4" ShapeID="_x0000_i1102" DrawAspect="Content" ObjectID="_1468075802" r:id="rId273">
            <o:LockedField>false</o:LockedField>
          </o:OLEObject>
        </w:object>
      </w:r>
      <w:r>
        <w:rPr>
          <w:sz w:val="21"/>
        </w:rPr>
        <w:t>，说明这五种H的个数分别为1、2、2、2、3，则符合题意的同分异构体的结构简式为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90675" cy="1247775"/>
            <wp:effectExtent l="0" t="0" r="9525" b="9525"/>
            <wp:docPr id="1956903129" name="图片 1956903129" descr="@@@f580a280-82bc-4ad0-9740-2e1c31a6d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903129" name="图片 1956903129" descr="@@@f580a280-82bc-4ad0-9740-2e1c31a6d729"/>
                    <pic:cNvPicPr>
                      <a:picLocks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04975" cy="962025"/>
            <wp:effectExtent l="0" t="0" r="9525" b="9525"/>
            <wp:docPr id="1561942174" name="图片 1561942174" descr="@@@40076b94-3c22-49d9-95b6-dba707e5c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942174" name="图片 1561942174" descr="@@@40076b94-3c22-49d9-95b6-dba707e5ceba"/>
                    <pic:cNvPicPr>
                      <a:picLocks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1A683B3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14．(1)CD</w:t>
      </w:r>
    </w:p>
    <w:p w14:paraId="31B5871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71550" cy="828675"/>
            <wp:effectExtent l="0" t="0" r="0" b="9525"/>
            <wp:docPr id="101691830" name="图片 101691830" descr="@@@e5eeb19c-3266-4a5a-bf6b-0cab413f8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91830" name="图片 101691830" descr="@@@e5eeb19c-3266-4a5a-bf6b-0cab413f8839"/>
                    <pic:cNvPicPr>
                      <a:picLocks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5C2C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(3)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914650" cy="638175"/>
            <wp:effectExtent l="0" t="0" r="0" b="9525"/>
            <wp:docPr id="1715659239" name="图片 1715659239" descr="@@@61008dbf-c21c-400d-b00d-6d7a4c2a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659239" name="图片 1715659239" descr="@@@61008dbf-c21c-400d-b00d-6d7a4c2a2819"/>
                    <pic:cNvPicPr>
                      <a:picLocks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B292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(4)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897890"/>
            <wp:effectExtent l="0" t="0" r="635" b="16510"/>
            <wp:docPr id="1379102484" name="图片 1379102484" descr="@@@a8424bd4-0ecf-4e7e-ab33-ac23f8e2c5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102484" name="图片 1379102484" descr="@@@a8424bd4-0ecf-4e7e-ab33-ac23f8e2c53b"/>
                    <pic:cNvPicPr>
                      <a:picLocks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89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29E4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(5)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57225" cy="904875"/>
            <wp:effectExtent l="0" t="0" r="9525" b="9525"/>
            <wp:docPr id="956203487" name="图片 956203487" descr="@@@b1f0c633-f755-48da-bb60-97a646fe1b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203487" name="图片 956203487" descr="@@@b1f0c633-f755-48da-bb60-97a646fe1b57"/>
                    <pic:cNvPicPr>
                      <a:picLocks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47700" cy="895350"/>
            <wp:effectExtent l="0" t="0" r="0" b="0"/>
            <wp:docPr id="100175" name="图片 100175" descr="@@@26fdb17b-c5be-4ee2-b8a1-f71a529da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5" name="图片 100175" descr="@@@26fdb17b-c5be-4ee2-b8a1-f71a529da324"/>
                    <pic:cNvPicPr>
                      <a:picLocks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47725" cy="676275"/>
            <wp:effectExtent l="0" t="0" r="9525" b="9525"/>
            <wp:docPr id="100177" name="图片 100177" descr="@@@42ca9bf2-7975-45c1-9713-aae742a08a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7" name="图片 100177" descr="@@@42ca9bf2-7975-45c1-9713-aae742a08a60"/>
                    <pic:cNvPicPr>
                      <a:picLocks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14400" cy="714375"/>
            <wp:effectExtent l="0" t="0" r="0" b="9525"/>
            <wp:docPr id="100179" name="图片 100179" descr="@@@dc6b469e-5370-45fe-a656-e949529b1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9" name="图片 100179" descr="@@@dc6b469e-5370-45fe-a656-e949529b128a"/>
                    <pic:cNvPicPr>
                      <a:picLocks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A519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【分析】</w:t>
      </w:r>
    </w:p>
    <w:p w14:paraId="4C74A03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both"/>
        <w:textAlignment w:val="center"/>
        <w:rPr>
          <w:sz w:val="21"/>
        </w:rPr>
      </w:pPr>
      <w:r>
        <w:rPr>
          <w:sz w:val="21"/>
        </w:rPr>
        <w:t>异丙苯发生硝化反应生成A，A发生还原反应生成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04825" cy="1047750"/>
            <wp:effectExtent l="0" t="0" r="9525" b="0"/>
            <wp:docPr id="100181" name="图片 100181" descr="@@@f538fb7b-8cd0-43ef-ab66-80ecdd5dd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1" name="图片 100181" descr="@@@f538fb7b-8cd0-43ef-ab66-80ecdd5ddc24"/>
                    <pic:cNvPicPr>
                      <a:picLocks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(B)。根据信息(1)，由花青醛的结构简式逆推，可知E是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47725" cy="714375"/>
            <wp:effectExtent l="0" t="0" r="9525" b="9525"/>
            <wp:docPr id="100183" name="图片 100183" descr="@@@fce1fd55-1a56-4cbf-b4ec-adec2d80db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3" name="图片 100183" descr="@@@fce1fd55-1a56-4cbf-b4ec-adec2d80db67"/>
                    <pic:cNvPicPr>
                      <a:picLocks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、F是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85850" cy="304800"/>
            <wp:effectExtent l="0" t="0" r="0" b="0"/>
            <wp:docPr id="100185" name="图片 100185" descr="@@@7eedf02b-dfe6-4e18-b7f1-8aba5b0198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5" name="图片 100185" descr="@@@7eedf02b-dfe6-4e18-b7f1-8aba5b0198a1"/>
                    <pic:cNvPicPr>
                      <a:picLocks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；由E逆推，D是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81050" cy="790575"/>
            <wp:effectExtent l="0" t="0" r="0" b="9525"/>
            <wp:docPr id="100187" name="图片 100187" descr="@@@12b6bd48-4753-4131-8672-3f552e2012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7" name="图片 100187" descr="@@@12b6bd48-4753-4131-8672-3f552e2012fb"/>
                    <pic:cNvPicPr>
                      <a:picLocks noChangeAspect="1"/>
                    </pic:cNvPicPr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、C是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23900" cy="1028700"/>
            <wp:effectExtent l="0" t="0" r="0" b="0"/>
            <wp:docPr id="100189" name="图片 100189" descr="@@@f22fc153-22eb-4703-9db5-cdf16abcd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9" name="图片 100189" descr="@@@f22fc153-22eb-4703-9db5-cdf16abcd817"/>
                    <pic:cNvPicPr>
                      <a:picLocks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675E02A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【详解】（1）</w:t>
      </w:r>
    </w:p>
    <w:p w14:paraId="555B34B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A. 异丙苯发生取代反应生成A，A发生还原反应生成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85775" cy="1009650"/>
            <wp:effectExtent l="0" t="0" r="9525" b="0"/>
            <wp:docPr id="100191" name="图片 100191" descr="@@@f62fd4ec-e13a-4637-a198-d2a2e7121a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1" name="图片 100191" descr="@@@f62fd4ec-e13a-4637-a198-d2a2e7121a0f"/>
                    <pic:cNvPicPr>
                      <a:picLocks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85775" cy="1009650"/>
            <wp:effectExtent l="0" t="0" r="9525" b="0"/>
            <wp:docPr id="100193" name="图片 100193" descr="@@@0eef3580-89ea-4c18-8ebe-9bcb955c7f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3" name="图片 100193" descr="@@@0eef3580-89ea-4c18-8ebe-9bcb955c7f3f"/>
                    <pic:cNvPicPr>
                      <a:picLocks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发生取代反应生成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95325" cy="981075"/>
            <wp:effectExtent l="0" t="0" r="9525" b="9525"/>
            <wp:docPr id="100195" name="图片 100195" descr="@@@e3412f3e-308e-463a-81e2-dce73924a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5" name="图片 100195" descr="@@@e3412f3e-308e-463a-81e2-dce73924a552"/>
                    <pic:cNvPicPr>
                      <a:picLocks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，故A错误；</w:t>
      </w:r>
    </w:p>
    <w:p w14:paraId="0693842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B. D是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33425" cy="742950"/>
            <wp:effectExtent l="0" t="0" r="9525" b="0"/>
            <wp:docPr id="100197" name="图片 100197" descr="@@@cfdaad23-1e1e-4816-aebb-9b3c9947c1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7" name="图片 100197" descr="@@@cfdaad23-1e1e-4816-aebb-9b3c9947c19d"/>
                    <pic:cNvPicPr>
                      <a:picLocks noChangeAspect="1"/>
                    </pic:cNvPicPr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，D与氢氧化钠反应生成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76300" cy="752475"/>
            <wp:effectExtent l="0" t="0" r="0" b="9525"/>
            <wp:docPr id="100199" name="图片 100199" descr="@@@c332b346-cd5c-4301-98c3-34a780ad4f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9" name="图片 100199" descr="@@@c332b346-cd5c-4301-98c3-34a780ad4f35"/>
                    <pic:cNvPicPr>
                      <a:picLocks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、NaBr，1mol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85800" cy="695325"/>
            <wp:effectExtent l="0" t="0" r="0" b="9525"/>
            <wp:docPr id="100201" name="图片 100201" descr="@@@62cc29de-4af6-4413-9232-469eee706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1" name="图片 100201" descr="@@@62cc29de-4af6-4413-9232-469eee706170"/>
                    <pic:cNvPicPr>
                      <a:picLocks noChangeAspect="1"/>
                    </pic:cNvPicPr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最多能与</w:t>
      </w:r>
      <w:r>
        <w:object>
          <v:shape id="_x0000_i1103" o:spt="75" alt="eqId43adad715199b2ab360bd7e30be7e2fd" type="#_x0000_t75" style="height:13pt;width:52.8pt;" o:ole="t" filled="f" o:preferrelative="t" stroked="f" coordsize="21600,21600">
            <v:path/>
            <v:fill on="f" focussize="0,0"/>
            <v:stroke on="f" joinstyle="miter"/>
            <v:imagedata r:id="rId288" o:title="eqId43adad715199b2ab360bd7e30be7e2fd"/>
            <o:lock v:ext="edit" aspectratio="t"/>
            <w10:wrap type="none"/>
            <w10:anchorlock/>
          </v:shape>
          <o:OLEObject Type="Embed" ProgID="Equation.DSMT4" ShapeID="_x0000_i1103" DrawAspect="Content" ObjectID="_1468075803" r:id="rId287">
            <o:LockedField>false</o:LockedField>
          </o:OLEObject>
        </w:object>
      </w:r>
      <w:r>
        <w:rPr>
          <w:sz w:val="21"/>
        </w:rPr>
        <w:t>溶液反应，故B错误；</w:t>
      </w:r>
    </w:p>
    <w:p w14:paraId="2F247B1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C. 烃基是推电子基，异丙基使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14350" cy="1066800"/>
            <wp:effectExtent l="0" t="0" r="0" b="0"/>
            <wp:docPr id="100203" name="图片 100203" descr="@@@19d94e74-8b82-49a2-9325-b821184dc2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3" name="图片 100203" descr="@@@19d94e74-8b82-49a2-9325-b821184dc2ad"/>
                    <pic:cNvPicPr>
                      <a:picLocks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中N原子电子云密度增大，吸引氢离子能力增强； F电负性大，吸引电子能力强，F原子使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95300" cy="1057275"/>
            <wp:effectExtent l="0" t="0" r="0" b="9525"/>
            <wp:docPr id="100205" name="图片 100205" descr="@@@afb2e170-aa8e-4c68-a58a-64827e7b1f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5" name="图片 100205" descr="@@@afb2e170-aa8e-4c68-a58a-64827e7b1f5c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中N原子电子云密度减小，吸引氢离子能力降低；所以碱性化合物B&gt;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42925" cy="1162050"/>
            <wp:effectExtent l="0" t="0" r="9525" b="0"/>
            <wp:docPr id="100207" name="图片 100207" descr="@@@78ba4d5e-c354-436b-b9e9-1a9d70a391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7" name="图片 100207" descr="@@@78ba4d5e-c354-436b-b9e9-1a9d70a391ba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，故C正确；</w:t>
      </w:r>
    </w:p>
    <w:p w14:paraId="283A742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D. 花青醛的结构简式，可知其分子式是</w:t>
      </w:r>
      <w:r>
        <w:object>
          <v:shape id="_x0000_i1104" o:spt="75" alt="eqId8566adac47072d4eb4dbe4e6c07901b3" type="#_x0000_t75" style="height:15.75pt;width:37.8pt;" o:ole="t" filled="f" o:preferrelative="t" stroked="f" coordsize="21600,21600">
            <v:path/>
            <v:fill on="f" focussize="0,0"/>
            <v:stroke on="f" joinstyle="miter"/>
            <v:imagedata r:id="rId111" o:title="eqId8566adac47072d4eb4dbe4e6c07901b3"/>
            <o:lock v:ext="edit" aspectratio="t"/>
            <w10:wrap type="none"/>
            <w10:anchorlock/>
          </v:shape>
          <o:OLEObject Type="Embed" ProgID="Equation.DSMT4" ShapeID="_x0000_i1104" DrawAspect="Content" ObjectID="_1468075804" r:id="rId289">
            <o:LockedField>false</o:LockedField>
          </o:OLEObject>
        </w:object>
      </w:r>
      <w:r>
        <w:rPr>
          <w:sz w:val="21"/>
        </w:rPr>
        <w:t>，故D正确；</w:t>
      </w:r>
    </w:p>
    <w:p w14:paraId="5BB29E5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选CD。</w:t>
      </w:r>
    </w:p>
    <w:p w14:paraId="690E3CE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（2）</w:t>
      </w:r>
    </w:p>
    <w:p w14:paraId="62D9E5F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根据信息(1)，由花青醛的结构简式逆推，可知E是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81075" cy="838200"/>
            <wp:effectExtent l="0" t="0" r="9525" b="0"/>
            <wp:docPr id="100209" name="图片 100209" descr="@@@34cfb3f8-ed87-4170-9ac4-693ac83b78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9" name="图片 100209" descr="@@@34cfb3f8-ed87-4170-9ac4-693ac83b78d3"/>
                    <pic:cNvPicPr>
                      <a:picLocks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、F是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47750" cy="295275"/>
            <wp:effectExtent l="0" t="0" r="0" b="9525"/>
            <wp:docPr id="100211" name="图片 100211" descr="@@@cda3b36f-520e-4fff-804d-9687c2bccc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1" name="图片 100211" descr="@@@cda3b36f-520e-4fff-804d-9687c2bcccf8"/>
                    <pic:cNvPicPr>
                      <a:picLocks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38F8286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（3）</w:t>
      </w:r>
    </w:p>
    <w:p w14:paraId="573321F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F是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04900" cy="304800"/>
            <wp:effectExtent l="0" t="0" r="0" b="0"/>
            <wp:docPr id="100213" name="图片 100213" descr="@@@0e26a9d4-ad88-4f50-a5c3-fbf2478b64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3" name="图片 100213" descr="@@@0e26a9d4-ad88-4f50-a5c3-fbf2478b64c3"/>
                    <pic:cNvPicPr>
                      <a:picLocks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；根据第尔斯—阿尔德反应，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00125" cy="276225"/>
            <wp:effectExtent l="0" t="0" r="9525" b="9525"/>
            <wp:docPr id="100215" name="图片 100215" descr="@@@dff4a833-2bb1-417a-bcb9-b2e7409d5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5" name="图片 100215" descr="@@@dff4a833-2bb1-417a-bcb9-b2e7409d5e58"/>
                    <pic:cNvPicPr>
                      <a:picLocks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与2-甲基-1，3-丁二烯形成六元环状化合物的化学方程式为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314575" cy="504825"/>
            <wp:effectExtent l="0" t="0" r="9525" b="9525"/>
            <wp:docPr id="100217" name="图片 100217" descr="@@@5dd2577a-1259-4b34-84e2-f2f0f45d27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7" name="图片 100217" descr="@@@5dd2577a-1259-4b34-84e2-f2f0f45d278a"/>
                    <pic:cNvPicPr>
                      <a:picLocks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65FEC46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（4）</w:t>
      </w:r>
    </w:p>
    <w:p w14:paraId="25F0B81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乙烯和水发生加成反应生成乙醇，乙醇发生催化氧化生成乙醛，2分子乙醛在碱性条件下生成CH</w:t>
      </w:r>
      <w:r>
        <w:rPr>
          <w:sz w:val="21"/>
          <w:vertAlign w:val="subscript"/>
        </w:rPr>
        <w:t>3</w:t>
      </w:r>
      <w:r>
        <w:rPr>
          <w:sz w:val="21"/>
        </w:rPr>
        <w:t>CH=CHCHO；乙烯和HCl发生加成反应生成氯乙烷，氯乙烷和Mg反应生成CH</w:t>
      </w:r>
      <w:r>
        <w:rPr>
          <w:sz w:val="21"/>
          <w:vertAlign w:val="subscript"/>
        </w:rPr>
        <w:t>3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MgCl，CH</w:t>
      </w:r>
      <w:r>
        <w:rPr>
          <w:sz w:val="21"/>
          <w:vertAlign w:val="subscript"/>
        </w:rPr>
        <w:t>3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MgCl和CH</w:t>
      </w:r>
      <w:r>
        <w:rPr>
          <w:sz w:val="21"/>
          <w:vertAlign w:val="subscript"/>
        </w:rPr>
        <w:t>3</w:t>
      </w:r>
      <w:r>
        <w:rPr>
          <w:sz w:val="21"/>
        </w:rPr>
        <w:t>CH=CHCHO反应生成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52600" cy="571500"/>
            <wp:effectExtent l="0" t="0" r="0" b="0"/>
            <wp:docPr id="100219" name="图片 100219" descr="@@@1813335e-4a3d-49a8-ab6b-04f9f27dec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9" name="图片 100219" descr="@@@1813335e-4a3d-49a8-ab6b-04f9f27dec71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，合成路线为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896620"/>
            <wp:effectExtent l="0" t="0" r="635" b="17780"/>
            <wp:docPr id="100221" name="图片 100221" descr="@@@35b36078-9148-4bd5-b397-6ee6b97974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1" name="图片 100221" descr="@@@35b36078-9148-4bd5-b397-6ee6b97974a8"/>
                    <pic:cNvPicPr>
                      <a:picLocks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89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0724F38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（5）①</w:t>
      </w:r>
      <w:r>
        <w:object>
          <v:shape id="_x0000_i1105" o:spt="75" alt="eqId39dc50aed652157e0b02347d4ef53634" type="#_x0000_t75" style="height:14.35pt;width:49.25pt;" o:ole="t" filled="f" o:preferrelative="t" stroked="f" coordsize="21600,21600">
            <v:path/>
            <v:fill on="f" focussize="0,0"/>
            <v:stroke on="f" joinstyle="miter"/>
            <v:imagedata r:id="rId114" o:title="eqId39dc50aed652157e0b02347d4ef53634"/>
            <o:lock v:ext="edit" aspectratio="t"/>
            <w10:wrap type="none"/>
            <w10:anchorlock/>
          </v:shape>
          <o:OLEObject Type="Embed" ProgID="Equation.DSMT4" ShapeID="_x0000_i1105" DrawAspect="Content" ObjectID="_1468075805" r:id="rId290">
            <o:LockedField>false</o:LockedField>
          </o:OLEObject>
        </w:object>
      </w:r>
      <w:r>
        <w:rPr>
          <w:sz w:val="21"/>
        </w:rPr>
        <w:t>谱和</w:t>
      </w:r>
      <w:r>
        <w:object>
          <v:shape id="_x0000_i1106" o:spt="75" alt="eqId0ebb4e516c2dc4a10ea339e9016932cc" type="#_x0000_t75" style="height:11.35pt;width:14.05pt;" o:ole="t" filled="f" o:preferrelative="t" stroked="f" coordsize="21600,21600">
            <v:path/>
            <v:fill on="f" focussize="0,0"/>
            <v:stroke on="f" joinstyle="miter"/>
            <v:imagedata r:id="rId116" o:title="eqId0ebb4e516c2dc4a10ea339e9016932cc"/>
            <o:lock v:ext="edit" aspectratio="t"/>
            <w10:wrap type="none"/>
            <w10:anchorlock/>
          </v:shape>
          <o:OLEObject Type="Embed" ProgID="Equation.DSMT4" ShapeID="_x0000_i1106" DrawAspect="Content" ObjectID="_1468075806" r:id="rId291">
            <o:LockedField>false</o:LockedField>
          </o:OLEObject>
        </w:object>
      </w:r>
      <w:r>
        <w:rPr>
          <w:sz w:val="21"/>
        </w:rPr>
        <w:t>谱检测表明分子中共有4种氢原子，有氮氢键；</w:t>
      </w:r>
    </w:p>
    <w:p w14:paraId="116A87F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②除苯环外不含其它环状结构，且无氮氧键、碳氮双键和氧氢键。同时符合条件的A的同分异构体有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38175" cy="876300"/>
            <wp:effectExtent l="0" t="0" r="9525" b="0"/>
            <wp:docPr id="100223" name="图片 100223" descr="@@@561e1241-11b7-4aa1-b5c3-508d2fb9db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3" name="图片 100223" descr="@@@561e1241-11b7-4aa1-b5c3-508d2fb9dbaf"/>
                    <pic:cNvPicPr>
                      <a:picLocks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47700" cy="895350"/>
            <wp:effectExtent l="0" t="0" r="0" b="0"/>
            <wp:docPr id="100225" name="图片 100225" descr="@@@5743ae8e-2931-455d-9466-1ad2190f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5" name="图片 100225" descr="@@@5743ae8e-2931-455d-9466-1ad2190f2118"/>
                    <pic:cNvPicPr>
                      <a:picLocks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81050" cy="619125"/>
            <wp:effectExtent l="0" t="0" r="0" b="9525"/>
            <wp:docPr id="100227" name="图片 100227" descr="@@@3e5d03a5-3569-4c88-ba14-d9751adea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7" name="图片 100227" descr="@@@3e5d03a5-3569-4c88-ba14-d9751adea1f7"/>
                    <pic:cNvPicPr>
                      <a:picLocks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85825" cy="695325"/>
            <wp:effectExtent l="0" t="0" r="9525" b="9525"/>
            <wp:docPr id="100229" name="图片 100229" descr="@@@ac657ccb-eedc-4f2a-b8aa-20f5c087f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9" name="图片 100229" descr="@@@ac657ccb-eedc-4f2a-b8aa-20f5c087ffc2"/>
                    <pic:cNvPicPr>
                      <a:picLocks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59208C3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15．(1)     C</w:t>
      </w:r>
      <w:r>
        <w:rPr>
          <w:sz w:val="21"/>
          <w:vertAlign w:val="subscript"/>
        </w:rPr>
        <w:t>7</w:t>
      </w:r>
      <w:r>
        <w:rPr>
          <w:sz w:val="21"/>
        </w:rPr>
        <w:t>H</w:t>
      </w:r>
      <w:r>
        <w:rPr>
          <w:sz w:val="21"/>
          <w:vertAlign w:val="subscript"/>
        </w:rPr>
        <w:t>9</w:t>
      </w:r>
      <w:r>
        <w:rPr>
          <w:sz w:val="21"/>
        </w:rPr>
        <w:t>N     取代反应</w:t>
      </w:r>
    </w:p>
    <w:p w14:paraId="61FEB39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(2)4</w:t>
      </w:r>
    </w:p>
    <w:p w14:paraId="7A39BBB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(3)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95350" cy="600075"/>
            <wp:effectExtent l="0" t="0" r="0" b="9525"/>
            <wp:docPr id="100231" name="图片 100231" descr="@@@65400151dace443597e07df98aa93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1" name="图片 100231" descr="@@@65400151dace443597e07df98aa931b8"/>
                    <pic:cNvPicPr>
                      <a:picLocks noChangeAspect="1"/>
                    </pic:cNvPicPr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+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71525" cy="542925"/>
            <wp:effectExtent l="0" t="0" r="9525" b="9525"/>
            <wp:docPr id="100233" name="图片 100233" descr="@@@d41a92e0565746a9886196d8741d46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3" name="图片 100233" descr="@@@d41a92e0565746a9886196d8741d465d"/>
                    <pic:cNvPicPr>
                      <a:picLocks noChangeAspect="1"/>
                    </pic:cNvPicPr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</w:t>
      </w:r>
      <w:r>
        <w:object>
          <v:shape id="_x0000_i1107" o:spt="75" alt="eqIdd0108546d68279d59acca7773d33e162" type="#_x0000_t75" style="height:13.85pt;width:95pt;" o:ole="t" filled="f" o:preferrelative="t" stroked="f" coordsize="21600,21600">
            <v:path/>
            <v:fill on="f" focussize="0,0"/>
            <v:stroke on="f" joinstyle="miter"/>
            <v:imagedata r:id="rId295" o:title="eqIdd0108546d68279d59acca7773d33e162"/>
            <o:lock v:ext="edit" aspectratio="t"/>
            <w10:wrap type="none"/>
            <w10:anchorlock/>
          </v:shape>
          <o:OLEObject Type="Embed" ProgID="Equation.DSMT4" ShapeID="_x0000_i1107" DrawAspect="Content" ObjectID="_1468075807" r:id="rId294">
            <o:LockedField>false</o:LockedField>
          </o:OLEObject>
        </w:object>
      </w:r>
      <w:r>
        <w:rPr>
          <w:sz w:val="21"/>
        </w:rPr>
        <w:t xml:space="preserve">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85875" cy="685800"/>
            <wp:effectExtent l="0" t="0" r="9525" b="0"/>
            <wp:docPr id="100235" name="图片 100235" descr="@@@f8238807c620413994c7d4f7d24bfe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5" name="图片 100235" descr="@@@f8238807c620413994c7d4f7d24bfef0"/>
                    <pic:cNvPicPr>
                      <a:picLocks noChangeAspect="1"/>
                    </pic:cNvPicPr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B7B7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 xml:space="preserve">(4)     13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14375" cy="771525"/>
            <wp:effectExtent l="0" t="0" r="9525" b="9525"/>
            <wp:docPr id="100237" name="图片 100237" descr="@@@066592fbe90e4798a8314731cfd4a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7" name="图片 100237" descr="@@@066592fbe90e4798a8314731cfd4aafe"/>
                    <pic:cNvPicPr>
                      <a:picLocks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57250" cy="657225"/>
            <wp:effectExtent l="0" t="0" r="0" b="9525"/>
            <wp:docPr id="100239" name="图片 100239" descr="@@@9253b873acc44e15b6589e5b3c8013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9" name="图片 100239" descr="@@@9253b873acc44e15b6589e5b3c80134b"/>
                    <pic:cNvPicPr>
                      <a:picLocks noChangeAspect="1"/>
                    </pic:cNvPicPr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90575" cy="628650"/>
            <wp:effectExtent l="0" t="0" r="9525" b="0"/>
            <wp:docPr id="100241" name="图片 100241" descr="@@@a86a3d0c97c4422f971add2b50ab7d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1" name="图片 100241" descr="@@@a86a3d0c97c4422f971add2b50ab7d5e"/>
                    <pic:cNvPicPr>
                      <a:picLocks noChangeAspect="1"/>
                    </pic:cNvPicPr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52475" cy="704850"/>
            <wp:effectExtent l="0" t="0" r="9525" b="0"/>
            <wp:docPr id="100243" name="图片 100243" descr="@@@51722ff181d24b70afd9d302086db8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3" name="图片 100243" descr="@@@51722ff181d24b70afd9d302086db84e"/>
                    <pic:cNvPicPr>
                      <a:picLocks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5FCF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 xml:space="preserve">(5)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57250" cy="419100"/>
            <wp:effectExtent l="0" t="0" r="0" b="0"/>
            <wp:docPr id="100245" name="图片 100245" descr="@@@e875b24f2d8f4a48b67e798fec50d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5" name="图片 100245" descr="@@@e875b24f2d8f4a48b67e798fec50d371"/>
                    <pic:cNvPicPr>
                      <a:picLocks noChangeAspect="1"/>
                    </pic:cNvPicPr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28700" cy="762000"/>
            <wp:effectExtent l="0" t="0" r="0" b="0"/>
            <wp:docPr id="100247" name="图片 100247" descr="@@@2772394073bd4b8abc25937855f2e4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7" name="图片 100247" descr="@@@2772394073bd4b8abc25937855f2e48b"/>
                    <pic:cNvPicPr>
                      <a:picLocks noChangeAspect="1"/>
                    </pic:cNvPicPr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BE66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【分析】</w:t>
      </w:r>
    </w:p>
    <w:p w14:paraId="2A4CC64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both"/>
        <w:textAlignment w:val="center"/>
        <w:rPr>
          <w:sz w:val="21"/>
        </w:rPr>
      </w:pPr>
      <w:r>
        <w:rPr>
          <w:sz w:val="21"/>
        </w:rPr>
        <w:t>合成药物伊波加因的流程为：将A与CbzCl/NaBH</w:t>
      </w:r>
      <w:r>
        <w:rPr>
          <w:sz w:val="21"/>
          <w:vertAlign w:val="subscript"/>
        </w:rPr>
        <w:t>3</w:t>
      </w:r>
      <w:r>
        <w:rPr>
          <w:sz w:val="21"/>
        </w:rPr>
        <w:t>CN和CH</w:t>
      </w:r>
      <w:r>
        <w:rPr>
          <w:sz w:val="21"/>
          <w:vertAlign w:val="subscript"/>
        </w:rPr>
        <w:t>2</w:t>
      </w:r>
      <w:r>
        <w:rPr>
          <w:sz w:val="21"/>
        </w:rPr>
        <w:t>Cl</w:t>
      </w:r>
      <w:r>
        <w:rPr>
          <w:sz w:val="21"/>
          <w:vertAlign w:val="subscript"/>
        </w:rPr>
        <w:t>2</w:t>
      </w:r>
      <w:r>
        <w:rPr>
          <w:sz w:val="21"/>
        </w:rPr>
        <w:t>/CH</w:t>
      </w:r>
      <w:r>
        <w:rPr>
          <w:sz w:val="21"/>
          <w:vertAlign w:val="subscript"/>
        </w:rPr>
        <w:t>3</w:t>
      </w:r>
      <w:r>
        <w:rPr>
          <w:sz w:val="21"/>
        </w:rPr>
        <w:t>COOH共同作用下转化为B，B先和Br</w:t>
      </w:r>
      <w:r>
        <w:rPr>
          <w:sz w:val="21"/>
          <w:vertAlign w:val="subscript"/>
        </w:rPr>
        <w:t>2</w:t>
      </w:r>
      <w:r>
        <w:rPr>
          <w:sz w:val="21"/>
        </w:rPr>
        <w:t>发生加成反应，然后再发生消去反应生成C，C和D发生加成反应生成E，结合E的结构简式和D的分子式可知D为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14375" cy="504825"/>
            <wp:effectExtent l="0" t="0" r="9525" b="9525"/>
            <wp:docPr id="100249" name="图片 100249" descr="@@@ead07969-63b5-4ea2-960d-6ea82f011b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9" name="图片 100249" descr="@@@ead07969-63b5-4ea2-960d-6ea82f011b4d"/>
                    <pic:cNvPicPr>
                      <a:picLocks noChangeAspect="1"/>
                    </pic:cNvPicPr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，E和H</w:t>
      </w:r>
      <w:r>
        <w:rPr>
          <w:sz w:val="21"/>
          <w:vertAlign w:val="subscript"/>
        </w:rPr>
        <w:t>2</w:t>
      </w:r>
      <w:r>
        <w:rPr>
          <w:sz w:val="21"/>
        </w:rPr>
        <w:t>先发生加成反应，然后和CH</w:t>
      </w:r>
      <w:r>
        <w:rPr>
          <w:sz w:val="21"/>
          <w:vertAlign w:val="subscript"/>
        </w:rPr>
        <w:t>3</w:t>
      </w:r>
      <w:r>
        <w:rPr>
          <w:sz w:val="21"/>
        </w:rPr>
        <w:t>OH发生取代反应生成F，F发生反应⑤生成G，步骤⑤经历了两步反应实现转化，即先发生开环后发生取代反应，G和H反应生成I，以此解答。</w:t>
      </w:r>
    </w:p>
    <w:p w14:paraId="70B702E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【详解】（1）由A的结构简式可知，A的分子式为C</w:t>
      </w:r>
      <w:r>
        <w:rPr>
          <w:sz w:val="21"/>
          <w:vertAlign w:val="subscript"/>
        </w:rPr>
        <w:t>7</w:t>
      </w:r>
      <w:r>
        <w:rPr>
          <w:sz w:val="21"/>
        </w:rPr>
        <w:t>H</w:t>
      </w:r>
      <w:r>
        <w:rPr>
          <w:sz w:val="21"/>
          <w:vertAlign w:val="subscript"/>
        </w:rPr>
        <w:t>9</w:t>
      </w:r>
      <w:r>
        <w:rPr>
          <w:sz w:val="21"/>
        </w:rPr>
        <w:t>N，由F和G的结构简式可以推知，步骤⑤经历了两步反应实现转化，请推测该步2)的化学反应类型为取代反应。</w:t>
      </w:r>
    </w:p>
    <w:p w14:paraId="4CB41ED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（2）</w:t>
      </w:r>
    </w:p>
    <w:p w14:paraId="7921A4B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手性碳原子是指与四个各不相同原子或基团相连的碳原子，I分子中含有的手性碳原子如图所示：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66925" cy="828675"/>
            <wp:effectExtent l="0" t="0" r="9525" b="9525"/>
            <wp:docPr id="100251" name="图片 100251" descr="@@@7a4062d5-3017-4f9f-bbf9-dd69cbc8a2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1" name="图片 100251" descr="@@@7a4062d5-3017-4f9f-bbf9-dd69cbc8a2c5"/>
                    <pic:cNvPicPr>
                      <a:picLocks noChangeAspect="1"/>
                    </pic:cNvPicPr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，共有4个手性碳原子。</w:t>
      </w:r>
    </w:p>
    <w:p w14:paraId="47C5977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（3）</w:t>
      </w:r>
    </w:p>
    <w:p w14:paraId="0D2ADE4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根据C的结构和E的结构之间的差异可知D的结构为：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14375" cy="504825"/>
            <wp:effectExtent l="0" t="0" r="9525" b="9525"/>
            <wp:docPr id="100253" name="图片 100253" descr="@@@ead07969-63b5-4ea2-960d-6ea82f011b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3" name="图片 100253" descr="@@@ead07969-63b5-4ea2-960d-6ea82f011b4d"/>
                    <pic:cNvPicPr>
                      <a:picLocks noChangeAspect="1"/>
                    </pic:cNvPicPr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，反应③属于狄尔斯-阿尔德反应，则该反应的化学方程式为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14400" cy="609600"/>
            <wp:effectExtent l="0" t="0" r="0" b="0"/>
            <wp:docPr id="100255" name="图片 100255" descr="@@@65400151dace443597e07df98aa93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5" name="图片 100255" descr="@@@65400151dace443597e07df98aa931b8"/>
                    <pic:cNvPicPr>
                      <a:picLocks noChangeAspect="1"/>
                    </pic:cNvPicPr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+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14375" cy="504825"/>
            <wp:effectExtent l="0" t="0" r="9525" b="9525"/>
            <wp:docPr id="100257" name="图片 100257" descr="@@@ead07969-63b5-4ea2-960d-6ea82f011b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7" name="图片 100257" descr="@@@ead07969-63b5-4ea2-960d-6ea82f011b4d"/>
                    <pic:cNvPicPr>
                      <a:picLocks noChangeAspect="1"/>
                    </pic:cNvPicPr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08" o:spt="75" alt="eqIdd0108546d68279d59acca7773d33e162" type="#_x0000_t75" style="height:13.85pt;width:95pt;" o:ole="t" filled="f" o:preferrelative="t" stroked="f" coordsize="21600,21600">
            <v:path/>
            <v:fill on="f" focussize="0,0"/>
            <v:stroke on="f" joinstyle="miter"/>
            <v:imagedata r:id="rId295" o:title="eqIdd0108546d68279d59acca7773d33e162"/>
            <o:lock v:ext="edit" aspectratio="t"/>
            <w10:wrap type="none"/>
            <w10:anchorlock/>
          </v:shape>
          <o:OLEObject Type="Embed" ProgID="Equation.DSMT4" ShapeID="_x0000_i1108" DrawAspect="Content" ObjectID="_1468075808" r:id="rId305">
            <o:LockedField>false</o:LockedField>
          </o:OLEObject>
        </w:object>
      </w:r>
      <w:r>
        <w:rPr>
          <w:sz w:val="21"/>
        </w:rPr>
        <w:t xml:space="preserve">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81125" cy="733425"/>
            <wp:effectExtent l="0" t="0" r="9525" b="9525"/>
            <wp:docPr id="100259" name="图片 100259" descr="@@@f8238807c620413994c7d4f7d24bfe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9" name="图片 100259" descr="@@@f8238807c620413994c7d4f7d24bfef0"/>
                    <pic:cNvPicPr>
                      <a:picLocks noChangeAspect="1"/>
                    </pic:cNvPicPr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563B1B6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（4）</w:t>
      </w:r>
    </w:p>
    <w:p w14:paraId="712951D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CbzCl的结构为：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09675" cy="704850"/>
            <wp:effectExtent l="0" t="0" r="9525" b="0"/>
            <wp:docPr id="100261" name="图片 100261" descr="@@@a6eb66e89207485795a21bd1365673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1" name="图片 100261" descr="@@@a6eb66e89207485795a21bd1365673aa"/>
                    <pic:cNvPicPr>
                      <a:picLocks noChangeAspect="1"/>
                    </pic:cNvPicPr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，其同分异构体满足条件：①遇FeCl</w:t>
      </w:r>
      <w:r>
        <w:rPr>
          <w:sz w:val="21"/>
          <w:vertAlign w:val="subscript"/>
        </w:rPr>
        <w:t>3</w:t>
      </w:r>
      <w:r>
        <w:rPr>
          <w:sz w:val="21"/>
        </w:rPr>
        <w:t>溶液发生显色反应，说明含酚羟基；②能发生水解反应且水解产物包含羧基，则取代基可能含：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09600" cy="419100"/>
            <wp:effectExtent l="0" t="0" r="0" b="0"/>
            <wp:docPr id="100263" name="图片 100263" descr="@@@0d9ccecd0c23423092ccea30a258bb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3" name="图片 100263" descr="@@@0d9ccecd0c23423092ccea30a258bb45"/>
                    <pic:cNvPicPr>
                      <a:picLocks noChangeAspect="1"/>
                    </pic:cNvPicPr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和-CH</w:t>
      </w:r>
      <w:r>
        <w:rPr>
          <w:sz w:val="21"/>
          <w:vertAlign w:val="subscript"/>
        </w:rPr>
        <w:t>3</w:t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28700" cy="542925"/>
            <wp:effectExtent l="0" t="0" r="0" b="9525"/>
            <wp:docPr id="100265" name="图片 100265" descr="@@@6c3bb64cad074706a489f8165c54d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5" name="图片 100265" descr="@@@6c3bb64cad074706a489f8165c54de58"/>
                    <pic:cNvPicPr>
                      <a:picLocks noChangeAspect="1"/>
                    </pic:cNvPicPr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；若苯环含有2个取代基，可以为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23950" cy="752475"/>
            <wp:effectExtent l="0" t="0" r="0" b="9525"/>
            <wp:docPr id="100267" name="图片 100267" descr="@@@5ada51bcde4b480197a6c5dbe007e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7" name="图片 100267" descr="@@@5ada51bcde4b480197a6c5dbe007ee33"/>
                    <pic:cNvPicPr>
                      <a:picLocks noChangeAspect="1"/>
                    </pic:cNvPicPr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，有邻、间、对三种结构；三个取代基可以为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95350" cy="733425"/>
            <wp:effectExtent l="0" t="0" r="0" b="9525"/>
            <wp:docPr id="100269" name="图片 100269" descr="@@@8c9c531a1e4b4c7e9dde0a5e445a2d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9" name="图片 100269" descr="@@@8c9c531a1e4b4c7e9dde0a5e445a2d4a"/>
                    <pic:cNvPicPr>
                      <a:picLocks noChangeAspect="1"/>
                    </pic:cNvPicPr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，有10种结构，则共有13种同分异构体；则水解产物与水杨酸互为同系物的同分异构体的结构简式分别为：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85825" cy="981075"/>
            <wp:effectExtent l="0" t="0" r="9525" b="9525"/>
            <wp:docPr id="100271" name="图片 100271" descr="@@@066592fbe90e4798a8314731cfd4a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1" name="图片 100271" descr="@@@066592fbe90e4798a8314731cfd4aafe"/>
                    <pic:cNvPicPr>
                      <a:picLocks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52525" cy="914400"/>
            <wp:effectExtent l="0" t="0" r="9525" b="0"/>
            <wp:docPr id="100273" name="图片 100273" descr="@@@9253b873acc44e15b6589e5b3c8013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3" name="图片 100273" descr="@@@9253b873acc44e15b6589e5b3c80134b"/>
                    <pic:cNvPicPr>
                      <a:picLocks noChangeAspect="1"/>
                    </pic:cNvPicPr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81100" cy="962025"/>
            <wp:effectExtent l="0" t="0" r="0" b="9525"/>
            <wp:docPr id="100275" name="图片 100275" descr="@@@a86a3d0c97c4422f971add2b50ab7d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5" name="图片 100275" descr="@@@a86a3d0c97c4422f971add2b50ab7d5e"/>
                    <pic:cNvPicPr>
                      <a:picLocks noChangeAspect="1"/>
                    </pic:cNvPicPr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85850" cy="1047750"/>
            <wp:effectExtent l="0" t="0" r="0" b="0"/>
            <wp:docPr id="100277" name="图片 100277" descr="@@@51722ff181d24b70afd9d302086db8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7" name="图片 100277" descr="@@@51722ff181d24b70afd9d302086db84e"/>
                    <pic:cNvPicPr>
                      <a:picLocks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4B3861B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（5）</w:t>
      </w:r>
    </w:p>
    <w:p w14:paraId="4C04267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根据合成J的路线：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199515"/>
            <wp:effectExtent l="0" t="0" r="635" b="635"/>
            <wp:docPr id="100279" name="图片 100279" descr="@@@c718eba22315432b8b460707b50a19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9" name="图片 100279" descr="@@@c718eba22315432b8b460707b50a190f"/>
                    <pic:cNvPicPr>
                      <a:picLocks noChangeAspect="1"/>
                    </pic:cNvPicPr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20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，结合题目中的转化原理，由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33400" cy="685800"/>
            <wp:effectExtent l="0" t="0" r="0" b="0"/>
            <wp:docPr id="100281" name="图片 100281" descr="@@@ffa7877549bc4dd3b7713c1148f77e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1" name="图片 100281" descr="@@@ffa7877549bc4dd3b7713c1148f77ea6"/>
                    <pic:cNvPicPr>
                      <a:picLocks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转化为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52575" cy="695325"/>
            <wp:effectExtent l="0" t="0" r="9525" b="9525"/>
            <wp:docPr id="100283" name="图片 100283" descr="@@@fe4e93a924d34897a38691cbdb83f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3" name="图片 100283" descr="@@@fe4e93a924d34897a38691cbdb83fe89"/>
                    <pic:cNvPicPr>
                      <a:picLocks noChangeAspect="1"/>
                    </pic:cNvPicPr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的结构差异可知M为：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04900" cy="542925"/>
            <wp:effectExtent l="0" t="0" r="0" b="9525"/>
            <wp:docPr id="100285" name="图片 100285" descr="@@@e875b24f2d8f4a48b67e798fec50d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5" name="图片 100285" descr="@@@e875b24f2d8f4a48b67e798fec50d371"/>
                    <pic:cNvPicPr>
                      <a:picLocks noChangeAspect="1"/>
                    </pic:cNvPicPr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；再由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19250" cy="723900"/>
            <wp:effectExtent l="0" t="0" r="0" b="0"/>
            <wp:docPr id="100287" name="图片 100287" descr="@@@7a12db1ec7b94860905112daf45eb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7" name="图片 100287" descr="@@@7a12db1ec7b94860905112daf45eb498"/>
                    <pic:cNvPicPr>
                      <a:picLocks noChangeAspect="1"/>
                    </pic:cNvPicPr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转化为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81100" cy="1543050"/>
            <wp:effectExtent l="0" t="0" r="0" b="0"/>
            <wp:docPr id="100289" name="图片 100289" descr="@@@34629e2dac1242a2930e42084ca5e1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9" name="图片 100289" descr="@@@34629e2dac1242a2930e42084ca5e1cb"/>
                    <pic:cNvPicPr>
                      <a:picLocks noChangeAspect="1"/>
                    </pic:cNvPicPr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的结构差异可知N为：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04925" cy="981075"/>
            <wp:effectExtent l="0" t="0" r="9525" b="9525"/>
            <wp:docPr id="100291" name="图片 100291" descr="@@@2772394073bd4b8abc25937855f2e4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1" name="图片 100291" descr="@@@2772394073bd4b8abc25937855f2e48b"/>
                    <pic:cNvPicPr>
                      <a:picLocks noChangeAspect="1"/>
                    </pic:cNvPicPr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4B96930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16．(1)</w:t>
      </w:r>
      <w:r>
        <w:object>
          <v:shape id="_x0000_i1109" o:spt="75" alt="eqId2cd7a3ceda6b5453b71561200e0c8e2d" type="#_x0000_t75" style="height:17.85pt;width:122.3pt;" o:ole="t" filled="f" o:preferrelative="t" stroked="f" coordsize="21600,21600">
            <v:path/>
            <v:fill on="f" focussize="0,0"/>
            <v:stroke on="f" joinstyle="miter"/>
            <v:imagedata r:id="rId317" o:title="eqId2cd7a3ceda6b5453b71561200e0c8e2d"/>
            <o:lock v:ext="edit" aspectratio="t"/>
            <w10:wrap type="none"/>
            <w10:anchorlock/>
          </v:shape>
          <o:OLEObject Type="Embed" ProgID="Equation.DSMT4" ShapeID="_x0000_i1109" DrawAspect="Content" ObjectID="_1468075809" r:id="rId316">
            <o:LockedField>false</o:LockedField>
          </o:OLEObject>
        </w:object>
      </w:r>
    </w:p>
    <w:p w14:paraId="4B921B8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14725" cy="647700"/>
            <wp:effectExtent l="0" t="0" r="9525" b="0"/>
            <wp:docPr id="100293" name="图片 100293" descr="@@@b3f1ea89-2b7d-40ff-a4ce-7201ae0c31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3" name="图片 100293" descr="@@@b3f1ea89-2b7d-40ff-a4ce-7201ae0c31b3"/>
                    <pic:cNvPicPr>
                      <a:picLocks noChangeAspect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8FA3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(3)ac</w:t>
      </w:r>
    </w:p>
    <w:p w14:paraId="37955CB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(4)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752850" cy="590550"/>
            <wp:effectExtent l="0" t="0" r="0" b="0"/>
            <wp:docPr id="100295" name="图片 100295" descr="@@@ec00a06a-40ab-4348-b238-ed8840d8c5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5" name="图片 100295" descr="@@@ec00a06a-40ab-4348-b238-ed8840d8c5f3"/>
                    <pic:cNvPicPr>
                      <a:picLocks noChangeAspect="1"/>
                    </pic:cNvPicPr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或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33525" cy="428625"/>
            <wp:effectExtent l="0" t="0" r="9525" b="8890"/>
            <wp:docPr id="100297" name="图片 100297" descr="@@@527a11b9-022a-4fde-89ef-5368a18c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7" name="图片 100297" descr="@@@527a11b9-022a-4fde-89ef-5368a18c2613"/>
                    <pic:cNvPicPr>
                      <a:picLocks noChangeAspect="1"/>
                    </pic:cNvPicPr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4A28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 xml:space="preserve">(5)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76250" cy="1114425"/>
            <wp:effectExtent l="0" t="0" r="0" b="8890"/>
            <wp:docPr id="100299" name="图片 100299" descr="@@@2bc7d6b9-bfba-4358-a1ef-61073fde38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9" name="图片 100299" descr="@@@2bc7d6b9-bfba-4358-a1ef-61073fde383c"/>
                    <pic:cNvPicPr>
                      <a:picLocks noChangeAspect="1"/>
                    </pic:cNvPicPr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    羧基</w:t>
      </w:r>
    </w:p>
    <w:p w14:paraId="695B69F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(6)     酸性</w:t>
      </w:r>
      <w:r>
        <w:object>
          <v:shape id="_x0000_i1110" o:spt="75" alt="eqId7a63afc18472bb4f4d6388cf207da8b4" type="#_x0000_t75" style="height:15.8pt;width:36.9pt;" o:ole="t" filled="f" o:preferrelative="t" stroked="f" coordsize="21600,21600">
            <v:path/>
            <v:fill on="f" focussize="0,0"/>
            <v:stroke on="f" joinstyle="miter"/>
            <v:imagedata r:id="rId125" o:title="eqId7a63afc18472bb4f4d6388cf207da8b4"/>
            <o:lock v:ext="edit" aspectratio="t"/>
            <w10:wrap type="none"/>
            <w10:anchorlock/>
          </v:shape>
          <o:OLEObject Type="Embed" ProgID="Equation.DSMT4" ShapeID="_x0000_i1110" DrawAspect="Content" ObjectID="_1468075810" r:id="rId322">
            <o:LockedField>false</o:LockedField>
          </o:OLEObject>
        </w:object>
      </w:r>
      <w:r>
        <w:rPr>
          <w:sz w:val="21"/>
        </w:rPr>
        <w:t>溶液     保护氨基（</w:t>
      </w:r>
      <w:r>
        <w:object>
          <v:shape id="_x0000_i1111" o:spt="75" alt="eqId8166c3a158fb0f57a49c437d1fd6c851" type="#_x0000_t75" style="height:15.8pt;width:29pt;" o:ole="t" filled="f" o:preferrelative="t" stroked="f" coordsize="21600,21600">
            <v:path/>
            <v:fill on="f" focussize="0,0"/>
            <v:stroke on="f" joinstyle="miter"/>
            <v:imagedata r:id="rId140" o:title="eqId8166c3a158fb0f57a49c437d1fd6c851"/>
            <o:lock v:ext="edit" aspectratio="t"/>
            <w10:wrap type="none"/>
            <w10:anchorlock/>
          </v:shape>
          <o:OLEObject Type="Embed" ProgID="Equation.DSMT4" ShapeID="_x0000_i1111" DrawAspect="Content" ObjectID="_1468075811" r:id="rId323">
            <o:LockedField>false</o:LockedField>
          </o:OLEObject>
        </w:object>
      </w:r>
      <w:r>
        <w:rPr>
          <w:sz w:val="21"/>
        </w:rPr>
        <w:t>），避免氨基被酸性</w:t>
      </w:r>
      <w:r>
        <w:object>
          <v:shape id="_x0000_i1112" o:spt="75" alt="eqId7a63afc18472bb4f4d6388cf207da8b4" type="#_x0000_t75" style="height:15.8pt;width:36.9pt;" o:ole="t" filled="f" o:preferrelative="t" stroked="f" coordsize="21600,21600">
            <v:path/>
            <v:fill on="f" focussize="0,0"/>
            <v:stroke on="f" joinstyle="miter"/>
            <v:imagedata r:id="rId125" o:title="eqId7a63afc18472bb4f4d6388cf207da8b4"/>
            <o:lock v:ext="edit" aspectratio="t"/>
            <w10:wrap type="none"/>
            <w10:anchorlock/>
          </v:shape>
          <o:OLEObject Type="Embed" ProgID="Equation.DSMT4" ShapeID="_x0000_i1112" DrawAspect="Content" ObjectID="_1468075812" r:id="rId324">
            <o:LockedField>false</o:LockedField>
          </o:OLEObject>
        </w:object>
      </w:r>
      <w:r>
        <w:rPr>
          <w:sz w:val="21"/>
        </w:rPr>
        <w:t>溶液氧化</w:t>
      </w:r>
    </w:p>
    <w:p w14:paraId="0522B0E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(7)</w:t>
      </w:r>
      <w:r>
        <w:object>
          <v:shape id="_x0000_i1113" o:spt="75" alt="eqId2c5c8e562eb3abb1d2b4978ddc7228ef" type="#_x0000_t75" style="height:18.6pt;width:270.15pt;" o:ole="t" filled="f" o:preferrelative="t" stroked="f" coordsize="21600,21600">
            <v:path/>
            <v:fill on="f" focussize="0,0"/>
            <v:stroke on="f" joinstyle="miter"/>
            <v:imagedata r:id="rId326" o:title="eqId2c5c8e562eb3abb1d2b4978ddc7228ef"/>
            <o:lock v:ext="edit" aspectratio="t"/>
            <w10:wrap type="none"/>
            <w10:anchorlock/>
          </v:shape>
          <o:OLEObject Type="Embed" ProgID="Equation.DSMT4" ShapeID="_x0000_i1113" DrawAspect="Content" ObjectID="_1468075813" r:id="rId325">
            <o:LockedField>false</o:LockedField>
          </o:OLEObject>
        </w:object>
      </w:r>
    </w:p>
    <w:p w14:paraId="1C70C55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 xml:space="preserve">(8)     取代反应     </w:t>
      </w:r>
      <w:r>
        <w:object>
          <v:shape id="_x0000_i1114" o:spt="75" alt="eqId8edeb81262588907bfac754016cd78d0" type="#_x0000_t75" style="height:15.6pt;width:33.4pt;" o:ole="t" filled="f" o:preferrelative="t" stroked="f" coordsize="21600,21600">
            <v:path/>
            <v:fill on="f" focussize="0,0"/>
            <v:stroke on="f" joinstyle="miter"/>
            <v:imagedata r:id="rId142" o:title="eqId8edeb81262588907bfac754016cd78d0"/>
            <o:lock v:ext="edit" aspectratio="t"/>
            <w10:wrap type="none"/>
            <w10:anchorlock/>
          </v:shape>
          <o:OLEObject Type="Embed" ProgID="Equation.DSMT4" ShapeID="_x0000_i1114" DrawAspect="Content" ObjectID="_1468075814" r:id="rId327">
            <o:LockedField>false</o:LockedField>
          </o:OLEObject>
        </w:object>
      </w:r>
      <w:r>
        <w:rPr>
          <w:sz w:val="21"/>
        </w:rPr>
        <w:t>消耗生成的HCl，促使反应正向进行，提高产率</w:t>
      </w:r>
    </w:p>
    <w:p w14:paraId="4E853F2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【分析】</w:t>
      </w:r>
    </w:p>
    <w:p w14:paraId="25FF634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both"/>
        <w:textAlignment w:val="center"/>
        <w:rPr>
          <w:sz w:val="21"/>
        </w:rPr>
      </w:pPr>
      <w:r>
        <w:rPr>
          <w:sz w:val="21"/>
        </w:rPr>
        <w:t>W与乙烯发生反应生成C</w:t>
      </w:r>
      <w:r>
        <w:rPr>
          <w:sz w:val="21"/>
          <w:vertAlign w:val="subscript"/>
        </w:rPr>
        <w:t>7</w:t>
      </w:r>
      <w:r>
        <w:rPr>
          <w:sz w:val="21"/>
        </w:rPr>
        <w:t>H</w:t>
      </w:r>
      <w:r>
        <w:rPr>
          <w:sz w:val="21"/>
          <w:vertAlign w:val="subscript"/>
        </w:rPr>
        <w:t>12</w:t>
      </w:r>
      <w:r>
        <w:rPr>
          <w:sz w:val="21"/>
        </w:rPr>
        <w:t>，根据信息I可知，W是共轭二烯烃；W发生加聚产物与天然橡胶的成分相同，则W是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19250" cy="581025"/>
            <wp:effectExtent l="0" t="0" r="0" b="8890"/>
            <wp:docPr id="100301" name="图片 100301" descr="@@@3e71efe1-5f08-4cb3-be2a-9c73504fb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1" name="图片 100301" descr="@@@3e71efe1-5f08-4cb3-be2a-9c73504fb029"/>
                    <pic:cNvPicPr>
                      <a:picLocks noChangeAspect="1"/>
                    </pic:cNvPicPr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，W与溴1:1发生加成反应生成C</w:t>
      </w:r>
      <w:r>
        <w:rPr>
          <w:sz w:val="21"/>
          <w:vertAlign w:val="subscript"/>
        </w:rPr>
        <w:t>5</w:t>
      </w:r>
      <w:r>
        <w:rPr>
          <w:sz w:val="21"/>
        </w:rPr>
        <w:t>H</w:t>
      </w:r>
      <w:r>
        <w:rPr>
          <w:sz w:val="21"/>
          <w:vertAlign w:val="subscript"/>
        </w:rPr>
        <w:t>8</w:t>
      </w:r>
      <w:r>
        <w:rPr>
          <w:sz w:val="21"/>
        </w:rPr>
        <w:t>Br</w:t>
      </w:r>
      <w:r>
        <w:rPr>
          <w:sz w:val="21"/>
          <w:vertAlign w:val="subscript"/>
        </w:rPr>
        <w:t>2</w:t>
      </w:r>
      <w:r>
        <w:rPr>
          <w:sz w:val="21"/>
        </w:rPr>
        <w:t>，C</w:t>
      </w:r>
      <w:r>
        <w:rPr>
          <w:sz w:val="21"/>
          <w:vertAlign w:val="subscript"/>
        </w:rPr>
        <w:t>5</w:t>
      </w:r>
      <w:r>
        <w:rPr>
          <w:sz w:val="21"/>
        </w:rPr>
        <w:t>H</w:t>
      </w:r>
      <w:r>
        <w:rPr>
          <w:sz w:val="21"/>
          <w:vertAlign w:val="subscript"/>
        </w:rPr>
        <w:t>8</w:t>
      </w:r>
      <w:r>
        <w:rPr>
          <w:sz w:val="21"/>
        </w:rPr>
        <w:t>Br</w:t>
      </w:r>
      <w:r>
        <w:rPr>
          <w:sz w:val="21"/>
          <w:vertAlign w:val="subscript"/>
        </w:rPr>
        <w:t>2</w:t>
      </w:r>
      <w:r>
        <w:rPr>
          <w:sz w:val="21"/>
        </w:rPr>
        <w:t>存在顺反异构，则A结构简式为</w:t>
      </w:r>
      <w:r>
        <w:object>
          <v:shape id="_x0000_i1115" o:spt="75" alt="eqId2cd7a3ceda6b5453b71561200e0c8e2d" type="#_x0000_t75" style="height:17.85pt;width:122.3pt;" o:ole="t" filled="f" o:preferrelative="t" stroked="f" coordsize="21600,21600">
            <v:path/>
            <v:fill on="f" focussize="0,0"/>
            <v:stroke on="f" joinstyle="miter"/>
            <v:imagedata r:id="rId317" o:title="eqId2cd7a3ceda6b5453b71561200e0c8e2d"/>
            <o:lock v:ext="edit" aspectratio="t"/>
            <w10:wrap type="none"/>
            <w10:anchorlock/>
          </v:shape>
          <o:OLEObject Type="Embed" ProgID="Equation.DSMT4" ShapeID="_x0000_i1115" DrawAspect="Content" ObjectID="_1468075815" r:id="rId329">
            <o:LockedField>false</o:LockedField>
          </o:OLEObject>
        </w:object>
      </w:r>
      <w:r>
        <w:rPr>
          <w:sz w:val="21"/>
        </w:rPr>
        <w:t>；</w:t>
      </w:r>
    </w:p>
    <w:p w14:paraId="212DBAA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【详解】（1）</w:t>
      </w:r>
    </w:p>
    <w:p w14:paraId="7031E81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47800" cy="514350"/>
            <wp:effectExtent l="0" t="0" r="0" b="0"/>
            <wp:docPr id="100303" name="图片 100303" descr="@@@dbbf1843-26a6-4836-ba46-23af6eb7f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3" name="图片 100303" descr="@@@dbbf1843-26a6-4836-ba46-23af6eb7f811"/>
                    <pic:cNvPicPr>
                      <a:picLocks noChangeAspect="1"/>
                    </pic:cNvPicPr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与溴1:1发生加成反应生成C</w:t>
      </w:r>
      <w:r>
        <w:rPr>
          <w:sz w:val="21"/>
          <w:vertAlign w:val="subscript"/>
        </w:rPr>
        <w:t>5</w:t>
      </w:r>
      <w:r>
        <w:rPr>
          <w:sz w:val="21"/>
        </w:rPr>
        <w:t>H</w:t>
      </w:r>
      <w:r>
        <w:rPr>
          <w:sz w:val="21"/>
          <w:vertAlign w:val="subscript"/>
        </w:rPr>
        <w:t>8</w:t>
      </w:r>
      <w:r>
        <w:rPr>
          <w:sz w:val="21"/>
        </w:rPr>
        <w:t>Br</w:t>
      </w:r>
      <w:r>
        <w:rPr>
          <w:sz w:val="21"/>
          <w:vertAlign w:val="subscript"/>
        </w:rPr>
        <w:t>2</w:t>
      </w:r>
      <w:r>
        <w:rPr>
          <w:sz w:val="21"/>
        </w:rPr>
        <w:t>，C</w:t>
      </w:r>
      <w:r>
        <w:rPr>
          <w:sz w:val="21"/>
          <w:vertAlign w:val="subscript"/>
        </w:rPr>
        <w:t>5</w:t>
      </w:r>
      <w:r>
        <w:rPr>
          <w:sz w:val="21"/>
        </w:rPr>
        <w:t>H</w:t>
      </w:r>
      <w:r>
        <w:rPr>
          <w:sz w:val="21"/>
          <w:vertAlign w:val="subscript"/>
        </w:rPr>
        <w:t>8</w:t>
      </w:r>
      <w:r>
        <w:rPr>
          <w:sz w:val="21"/>
        </w:rPr>
        <w:t>Br</w:t>
      </w:r>
      <w:r>
        <w:rPr>
          <w:sz w:val="21"/>
          <w:vertAlign w:val="subscript"/>
        </w:rPr>
        <w:t>2</w:t>
      </w:r>
      <w:r>
        <w:rPr>
          <w:sz w:val="21"/>
        </w:rPr>
        <w:t>存在顺反异构，则A结构简式为</w:t>
      </w:r>
      <w:r>
        <w:object>
          <v:shape id="_x0000_i1116" o:spt="75" alt="eqId2cd7a3ceda6b5453b71561200e0c8e2d" type="#_x0000_t75" style="height:17.85pt;width:122.3pt;" o:ole="t" filled="f" o:preferrelative="t" stroked="f" coordsize="21600,21600">
            <v:path/>
            <v:fill on="f" focussize="0,0"/>
            <v:stroke on="f" joinstyle="miter"/>
            <v:imagedata r:id="rId317" o:title="eqId2cd7a3ceda6b5453b71561200e0c8e2d"/>
            <o:lock v:ext="edit" aspectratio="t"/>
            <w10:wrap type="none"/>
            <w10:anchorlock/>
          </v:shape>
          <o:OLEObject Type="Embed" ProgID="Equation.DSMT4" ShapeID="_x0000_i1116" DrawAspect="Content" ObjectID="_1468075816" r:id="rId330">
            <o:LockedField>false</o:LockedField>
          </o:OLEObject>
        </w:object>
      </w:r>
      <w:r>
        <w:rPr>
          <w:sz w:val="21"/>
        </w:rPr>
        <w:t>；</w:t>
      </w:r>
    </w:p>
    <w:p w14:paraId="51E44F2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（2）</w:t>
      </w:r>
    </w:p>
    <w:p w14:paraId="2904E32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根据信息I，2－甲基－1，3－丁二烯与乙烯反应生成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66750" cy="523875"/>
            <wp:effectExtent l="0" t="0" r="0" b="8890"/>
            <wp:docPr id="100305" name="图片 100305" descr="@@@c6c3a35a-756a-4132-8418-16586bf45c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5" name="图片 100305" descr="@@@c6c3a35a-756a-4132-8418-16586bf45c69"/>
                    <pic:cNvPicPr>
                      <a:picLocks noChangeAspect="1"/>
                    </pic:cNvPicPr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，反应的化学方程式为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76550" cy="533400"/>
            <wp:effectExtent l="0" t="0" r="0" b="0"/>
            <wp:docPr id="100307" name="图片 100307" descr="@@@c47db7fb-8e87-4640-b3da-b474a54af1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7" name="图片 100307" descr="@@@c47db7fb-8e87-4640-b3da-b474a54af17d"/>
                    <pic:cNvPicPr>
                      <a:picLocks noChangeAspect="1"/>
                    </pic:cNvPicPr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71AD1B1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（3）ac不是共轭二烯烃，AC不能与乙烯发生Diels－Alder反应；bd是共轭二烯烃，bd能与乙烯发生Diels－Alder反应；</w:t>
      </w:r>
    </w:p>
    <w:p w14:paraId="7C8FA6B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（4）根据信息II，双键碳上有1个H被氧化为羧基、没有H被氧化为酮羰基，</w:t>
      </w:r>
    </w:p>
    <w:p w14:paraId="6C18DA2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W的一种同系物H用酸性</w:t>
      </w:r>
      <w:r>
        <w:object>
          <v:shape id="_x0000_i1117" o:spt="75" alt="eqId7a63afc18472bb4f4d6388cf207da8b4" type="#_x0000_t75" style="height:15.8pt;width:36.9pt;" o:ole="t" filled="f" o:preferrelative="t" stroked="f" coordsize="21600,21600">
            <v:path/>
            <v:fill on="f" focussize="0,0"/>
            <v:stroke on="f" joinstyle="miter"/>
            <v:imagedata r:id="rId125" o:title="eqId7a63afc18472bb4f4d6388cf207da8b4"/>
            <o:lock v:ext="edit" aspectratio="t"/>
            <w10:wrap type="none"/>
            <w10:anchorlock/>
          </v:shape>
          <o:OLEObject Type="Embed" ProgID="Equation.DSMT4" ShapeID="_x0000_i1117" DrawAspect="Content" ObjectID="_1468075817" r:id="rId333">
            <o:LockedField>false</o:LockedField>
          </o:OLEObject>
        </w:object>
      </w:r>
      <w:r>
        <w:rPr>
          <w:sz w:val="21"/>
        </w:rPr>
        <w:t>溶液氧化，得到乙酸（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43025" cy="628650"/>
            <wp:effectExtent l="0" t="0" r="0" b="0"/>
            <wp:docPr id="100309" name="图片 100309" descr="@@@dc615d8e-8d09-485e-bb43-86ddc932d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9" name="图片 100309" descr="@@@dc615d8e-8d09-485e-bb43-86ddc932d749"/>
                    <pic:cNvPicPr>
                      <a:picLocks noChangeAspect="1"/>
                    </pic:cNvPicPr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）琥珀酸（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90750" cy="495300"/>
            <wp:effectExtent l="0" t="0" r="0" b="0"/>
            <wp:docPr id="100311" name="图片 100311" descr="@@@3abd9c1f-e2a6-47bc-9825-cdd876251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1" name="图片 100311" descr="@@@3abd9c1f-e2a6-47bc-9825-cdd876251cc0"/>
                    <pic:cNvPicPr>
                      <a:picLocks noChangeAspect="1"/>
                    </pic:cNvPicPr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）丙酮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71600" cy="619125"/>
            <wp:effectExtent l="0" t="0" r="0" b="7620"/>
            <wp:docPr id="100313" name="图片 100313" descr="@@@ba37dd6b-df76-49e7-b7bb-ea7b8e49b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3" name="图片 100313" descr="@@@ba37dd6b-df76-49e7-b7bb-ea7b8e49b739"/>
                    <pic:cNvPicPr>
                      <a:picLocks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三者的混合物，则H的结构简式为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28800" cy="514350"/>
            <wp:effectExtent l="0" t="0" r="0" b="0"/>
            <wp:docPr id="100315" name="图片 100315" descr="@@@c20e62bc-c762-4bd8-b6e9-42a8c5dd7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5" name="图片 100315" descr="@@@c20e62bc-c762-4bd8-b6e9-42a8c5dd7eed"/>
                    <pic:cNvPicPr>
                      <a:picLocks noChangeAspect="1"/>
                    </pic:cNvPicPr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0D25B1C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（5）</w:t>
      </w:r>
    </w:p>
    <w:p w14:paraId="03C290D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根据已知①，由C逆推，可知B是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38150" cy="1019175"/>
            <wp:effectExtent l="0" t="0" r="0" b="9525"/>
            <wp:docPr id="100317" name="图片 100317" descr="@@@ac1cd86c-1366-4811-b6a0-c542715736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7" name="图片 100317" descr="@@@ac1cd86c-1366-4811-b6a0-c5427157363b"/>
                    <pic:cNvPicPr>
                      <a:picLocks noChangeAspect="1"/>
                    </pic:cNvPicPr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；F中含氧官能团的名称为羧基；</w:t>
      </w:r>
    </w:p>
    <w:p w14:paraId="0396D37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（6）D→E是甲基被氧化为羧基，转化需加入的试剂为酸性高锰酸钾；氨基易被氧化，设计C→D步骤的目的是保护氨基（</w:t>
      </w:r>
      <w:r>
        <w:object>
          <v:shape id="_x0000_i1118" o:spt="75" alt="eqId8166c3a158fb0f57a49c437d1fd6c851" type="#_x0000_t75" style="height:15.8pt;width:29pt;" o:ole="t" filled="f" o:preferrelative="t" stroked="f" coordsize="21600,21600">
            <v:path/>
            <v:fill on="f" focussize="0,0"/>
            <v:stroke on="f" joinstyle="miter"/>
            <v:imagedata r:id="rId140" o:title="eqId8166c3a158fb0f57a49c437d1fd6c851"/>
            <o:lock v:ext="edit" aspectratio="t"/>
            <w10:wrap type="none"/>
            <w10:anchorlock/>
          </v:shape>
          <o:OLEObject Type="Embed" ProgID="Equation.DSMT4" ShapeID="_x0000_i1118" DrawAspect="Content" ObjectID="_1468075818" r:id="rId339">
            <o:LockedField>false</o:LockedField>
          </o:OLEObject>
        </w:object>
      </w:r>
      <w:r>
        <w:rPr>
          <w:sz w:val="21"/>
        </w:rPr>
        <w:t>），避免氨基被酸性</w:t>
      </w:r>
      <w:r>
        <w:object>
          <v:shape id="_x0000_i1119" o:spt="75" alt="eqId7a63afc18472bb4f4d6388cf207da8b4" type="#_x0000_t75" style="height:15.8pt;width:36.9pt;" o:ole="t" filled="f" o:preferrelative="t" stroked="f" coordsize="21600,21600">
            <v:path/>
            <v:fill on="f" focussize="0,0"/>
            <v:stroke on="f" joinstyle="miter"/>
            <v:imagedata r:id="rId125" o:title="eqId7a63afc18472bb4f4d6388cf207da8b4"/>
            <o:lock v:ext="edit" aspectratio="t"/>
            <w10:wrap type="none"/>
            <w10:anchorlock/>
          </v:shape>
          <o:OLEObject Type="Embed" ProgID="Equation.DSMT4" ShapeID="_x0000_i1119" DrawAspect="Content" ObjectID="_1468075819" r:id="rId340">
            <o:LockedField>false</o:LockedField>
          </o:OLEObject>
        </w:object>
      </w:r>
      <w:r>
        <w:rPr>
          <w:sz w:val="21"/>
        </w:rPr>
        <w:t>溶液氧化。</w:t>
      </w:r>
    </w:p>
    <w:p w14:paraId="4449650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（7）</w:t>
      </w:r>
    </w:p>
    <w:p w14:paraId="2C24079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F、N反应生成P，由P逆推，可知N是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43050" cy="542925"/>
            <wp:effectExtent l="0" t="0" r="0" b="8890"/>
            <wp:docPr id="100319" name="图片 100319" descr="@@@5c924d52-fb8f-4bc5-8ffb-3eb9cd47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9" name="图片 100319" descr="@@@5c924d52-fb8f-4bc5-8ffb-3eb9cd472200"/>
                    <pic:cNvPicPr>
                      <a:picLocks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，1，3－丁二烯与HCl发生加成反应生成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95450" cy="590550"/>
            <wp:effectExtent l="0" t="0" r="0" b="0"/>
            <wp:docPr id="100321" name="图片 100321" descr="@@@588266a0-d2f6-4e83-a425-abf9ff936a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1" name="图片 100321" descr="@@@588266a0-d2f6-4e83-a425-abf9ff936a53"/>
                    <pic:cNvPicPr>
                      <a:picLocks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，反应方程式为</w:t>
      </w:r>
      <w:r>
        <w:object>
          <v:shape id="_x0000_i1120" o:spt="75" alt="eqId2c5c8e562eb3abb1d2b4978ddc7228ef" type="#_x0000_t75" style="height:18.6pt;width:270.15pt;" o:ole="t" filled="f" o:preferrelative="t" stroked="f" coordsize="21600,21600">
            <v:path/>
            <v:fill on="f" focussize="0,0"/>
            <v:stroke on="f" joinstyle="miter"/>
            <v:imagedata r:id="rId326" o:title="eqId2c5c8e562eb3abb1d2b4978ddc7228ef"/>
            <o:lock v:ext="edit" aspectratio="t"/>
            <w10:wrap type="none"/>
            <w10:anchorlock/>
          </v:shape>
          <o:OLEObject Type="Embed" ProgID="Equation.DSMT4" ShapeID="_x0000_i1120" DrawAspect="Content" ObjectID="_1468075820" r:id="rId342">
            <o:LockedField>false</o:LockedField>
          </o:OLEObject>
        </w:object>
      </w:r>
      <w:r>
        <w:rPr>
          <w:sz w:val="21"/>
        </w:rPr>
        <w:t>；</w:t>
      </w:r>
    </w:p>
    <w:p w14:paraId="350F1D3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（8）N、F合成P有副产物HCl生成，反应属类型为取代反应，合成过程中还需加入适量</w:t>
      </w:r>
      <w:r>
        <w:object>
          <v:shape id="_x0000_i1121" o:spt="75" alt="eqId8edeb81262588907bfac754016cd78d0" type="#_x0000_t75" style="height:15.6pt;width:33.4pt;" o:ole="t" filled="f" o:preferrelative="t" stroked="f" coordsize="21600,21600">
            <v:path/>
            <v:fill on="f" focussize="0,0"/>
            <v:stroke on="f" joinstyle="miter"/>
            <v:imagedata r:id="rId142" o:title="eqId8edeb81262588907bfac754016cd78d0"/>
            <o:lock v:ext="edit" aspectratio="t"/>
            <w10:wrap type="none"/>
            <w10:anchorlock/>
          </v:shape>
          <o:OLEObject Type="Embed" ProgID="Equation.DSMT4" ShapeID="_x0000_i1121" DrawAspect="Content" ObjectID="_1468075821" r:id="rId343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122" o:spt="75" alt="eqId8edeb81262588907bfac754016cd78d0" type="#_x0000_t75" style="height:15.6pt;width:33.4pt;" o:ole="t" filled="f" o:preferrelative="t" stroked="f" coordsize="21600,21600">
            <v:path/>
            <v:fill on="f" focussize="0,0"/>
            <v:stroke on="f" joinstyle="miter"/>
            <v:imagedata r:id="rId142" o:title="eqId8edeb81262588907bfac754016cd78d0"/>
            <o:lock v:ext="edit" aspectratio="t"/>
            <w10:wrap type="none"/>
            <w10:anchorlock/>
          </v:shape>
          <o:OLEObject Type="Embed" ProgID="Equation.DSMT4" ShapeID="_x0000_i1122" DrawAspect="Content" ObjectID="_1468075822" r:id="rId344">
            <o:LockedField>false</o:LockedField>
          </o:OLEObject>
        </w:object>
      </w:r>
      <w:r>
        <w:rPr>
          <w:sz w:val="21"/>
        </w:rPr>
        <w:t>消耗生成的HCl，促使反应正向进行，提高产率。</w:t>
      </w:r>
    </w:p>
    <w:p w14:paraId="7D6071B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17．(1)     加成反应     —OH或羟基</w:t>
      </w:r>
    </w:p>
    <w:p w14:paraId="04B5B95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(2)nHOCH</w:t>
      </w:r>
      <w:r>
        <w:rPr>
          <w:sz w:val="21"/>
          <w:vertAlign w:val="subscript"/>
        </w:rPr>
        <w:t>2</w:t>
      </w:r>
      <w:r>
        <w:rPr>
          <w:sz w:val="21"/>
        </w:rPr>
        <w:t>C≡CCH</w:t>
      </w:r>
      <w:r>
        <w:rPr>
          <w:sz w:val="21"/>
          <w:vertAlign w:val="subscript"/>
        </w:rPr>
        <w:t>2</w:t>
      </w:r>
      <w:r>
        <w:rPr>
          <w:sz w:val="21"/>
        </w:rPr>
        <w:t>OH+nCH</w:t>
      </w:r>
      <w:r>
        <w:rPr>
          <w:sz w:val="21"/>
          <w:vertAlign w:val="subscript"/>
        </w:rPr>
        <w:t>2</w:t>
      </w:r>
      <w:r>
        <w:rPr>
          <w:sz w:val="21"/>
        </w:rPr>
        <w:t>=CH—CH=CH</w:t>
      </w:r>
      <w:r>
        <w:rPr>
          <w:sz w:val="21"/>
          <w:vertAlign w:val="subscript"/>
        </w:rPr>
        <w:t>2</w:t>
      </w:r>
      <w:r>
        <w:object>
          <v:shape id="_x0000_i1123" o:spt="75" alt="eqId582383c1f8ded8b2c1ce288a01c80b61" type="#_x0000_t75" style="height:15.1pt;width:70.35pt;" o:ole="t" filled="f" o:preferrelative="t" stroked="f" coordsize="21600,21600">
            <v:path/>
            <v:fill on="f" focussize="0,0"/>
            <v:stroke on="f" joinstyle="miter"/>
            <v:imagedata r:id="rId346" o:title="eqId582383c1f8ded8b2c1ce288a01c80b61"/>
            <o:lock v:ext="edit" aspectratio="t"/>
            <w10:wrap type="none"/>
            <w10:anchorlock/>
          </v:shape>
          <o:OLEObject Type="Embed" ProgID="Equation.DSMT4" ShapeID="_x0000_i1123" DrawAspect="Content" ObjectID="_1468075823" r:id="rId345">
            <o:LockedField>false</o:LockedField>
          </o:OLEObject>
        </w:objec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086100" cy="1009650"/>
            <wp:effectExtent l="0" t="0" r="0" b="0"/>
            <wp:docPr id="100323" name="图片 100323" descr="@@@a72b7b1bdd234c868a2c0d816f541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3" name="图片 100323" descr="@@@a72b7b1bdd234c868a2c0d816f541dca"/>
                    <pic:cNvPicPr>
                      <a:picLocks noChangeAspect="1"/>
                    </pic:cNvPicPr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3B2F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 xml:space="preserve">(3)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14375" cy="685800"/>
            <wp:effectExtent l="0" t="0" r="9525" b="0"/>
            <wp:docPr id="100325" name="图片 100325" descr="@@@2533c84e24c74be1a6515d1e64381f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5" name="图片 100325" descr="@@@2533c84e24c74be1a6515d1e64381f15"/>
                    <pic:cNvPicPr>
                      <a:picLocks noChangeAspect="1"/>
                    </pic:cNvPicPr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90575" cy="571500"/>
            <wp:effectExtent l="0" t="0" r="9525" b="0"/>
            <wp:docPr id="100327" name="图片 100327" descr="@@@00ee6094fc7148108760f31d167895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7" name="图片 100327" descr="@@@00ee6094fc7148108760f31d167895bc"/>
                    <pic:cNvPicPr>
                      <a:picLocks noChangeAspect="1"/>
                    </pic:cNvPicPr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19300" cy="857250"/>
            <wp:effectExtent l="0" t="0" r="0" b="0"/>
            <wp:docPr id="100329" name="图片 100329" descr="@@@1e7385e989c943c98f4bbf2115ade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9" name="图片 100329" descr="@@@1e7385e989c943c98f4bbf2115adede2"/>
                    <pic:cNvPicPr>
                      <a:picLocks noChangeAspect="1"/>
                    </pic:cNvPicPr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19350" cy="647700"/>
            <wp:effectExtent l="0" t="0" r="0" b="0"/>
            <wp:docPr id="100331" name="图片 100331" descr="@@@06f2f442839642fd9f56c406e6b0ca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1" name="图片 100331" descr="@@@06f2f442839642fd9f56c406e6b0ca98"/>
                    <pic:cNvPicPr>
                      <a:picLocks noChangeAspect="1"/>
                    </pic:cNvPicPr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715F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(4)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951990"/>
            <wp:effectExtent l="0" t="0" r="635" b="10160"/>
            <wp:docPr id="100333" name="图片 100333" descr="@@@8b26d4e17b01405aa17726d738d84f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3" name="图片 100333" descr="@@@8b26d4e17b01405aa17726d738d84f0f"/>
                    <pic:cNvPicPr>
                      <a:picLocks noChangeAspect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9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BFAD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【分析】甲醛和乙炔通过加成反应得到HOCH</w:t>
      </w:r>
      <w:r>
        <w:rPr>
          <w:sz w:val="21"/>
          <w:vertAlign w:val="subscript"/>
        </w:rPr>
        <w:t>2</w:t>
      </w:r>
      <w:r>
        <w:rPr>
          <w:sz w:val="21"/>
        </w:rPr>
        <w:t>C≡CCH</w:t>
      </w:r>
      <w:r>
        <w:rPr>
          <w:sz w:val="21"/>
          <w:vertAlign w:val="subscript"/>
        </w:rPr>
        <w:t>2</w:t>
      </w:r>
      <w:r>
        <w:rPr>
          <w:sz w:val="21"/>
        </w:rPr>
        <w:t>OH，HOCH</w:t>
      </w:r>
      <w:r>
        <w:rPr>
          <w:sz w:val="21"/>
          <w:vertAlign w:val="subscript"/>
        </w:rPr>
        <w:t>2</w:t>
      </w:r>
      <w:r>
        <w:rPr>
          <w:sz w:val="21"/>
        </w:rPr>
        <w:t>C≡CCH</w:t>
      </w:r>
      <w:r>
        <w:rPr>
          <w:sz w:val="21"/>
          <w:vertAlign w:val="subscript"/>
        </w:rPr>
        <w:t>2</w:t>
      </w:r>
      <w:r>
        <w:rPr>
          <w:sz w:val="21"/>
        </w:rPr>
        <w:t>OH通过和H</w:t>
      </w:r>
      <w:r>
        <w:rPr>
          <w:sz w:val="21"/>
          <w:vertAlign w:val="subscript"/>
        </w:rPr>
        <w:t>2</w:t>
      </w:r>
      <w:r>
        <w:rPr>
          <w:sz w:val="21"/>
        </w:rPr>
        <w:t>加成反应得到X(HOCH</w:t>
      </w:r>
      <w:r>
        <w:rPr>
          <w:sz w:val="21"/>
          <w:vertAlign w:val="subscript"/>
        </w:rPr>
        <w:t>2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-CH</w:t>
      </w:r>
      <w:r>
        <w:rPr>
          <w:sz w:val="21"/>
          <w:vertAlign w:val="subscript"/>
        </w:rPr>
        <w:t>2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OH)，X通过分子内脱水发生消去反应生成1，3—丁二烯(CH</w:t>
      </w:r>
      <w:r>
        <w:rPr>
          <w:sz w:val="21"/>
          <w:vertAlign w:val="subscript"/>
        </w:rPr>
        <w:t>2</w:t>
      </w:r>
      <w:r>
        <w:rPr>
          <w:sz w:val="21"/>
        </w:rPr>
        <w:t>=CH-CH=CH</w:t>
      </w:r>
      <w:r>
        <w:rPr>
          <w:sz w:val="21"/>
          <w:vertAlign w:val="subscript"/>
        </w:rPr>
        <w:t>2</w:t>
      </w:r>
      <w:r>
        <w:rPr>
          <w:sz w:val="21"/>
        </w:rPr>
        <w:t>)，HOCH</w:t>
      </w:r>
      <w:r>
        <w:rPr>
          <w:sz w:val="21"/>
          <w:vertAlign w:val="subscript"/>
        </w:rPr>
        <w:t>2</w:t>
      </w:r>
      <w:r>
        <w:rPr>
          <w:sz w:val="21"/>
        </w:rPr>
        <w:t>C≡CCH</w:t>
      </w:r>
      <w:r>
        <w:rPr>
          <w:sz w:val="21"/>
          <w:vertAlign w:val="subscript"/>
        </w:rPr>
        <w:t>2</w:t>
      </w:r>
      <w:r>
        <w:rPr>
          <w:sz w:val="21"/>
        </w:rPr>
        <w:t>OH和1，3—丁二烯(CH</w:t>
      </w:r>
      <w:r>
        <w:rPr>
          <w:sz w:val="21"/>
          <w:vertAlign w:val="subscript"/>
        </w:rPr>
        <w:t>2</w:t>
      </w:r>
      <w:r>
        <w:rPr>
          <w:sz w:val="21"/>
        </w:rPr>
        <w:t>=CH-CH=CH</w:t>
      </w:r>
      <w:r>
        <w:rPr>
          <w:sz w:val="21"/>
          <w:vertAlign w:val="subscript"/>
        </w:rPr>
        <w:t>2</w:t>
      </w:r>
      <w:r>
        <w:rPr>
          <w:sz w:val="21"/>
        </w:rPr>
        <w:t>)在一定条件下通过加聚反应生成高分子化合物Y：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38450" cy="923925"/>
            <wp:effectExtent l="0" t="0" r="0" b="9525"/>
            <wp:docPr id="100335" name="图片 100335" descr="@@@0ef9eef7f7464e4b8b99d1e31a607e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5" name="图片 100335" descr="@@@0ef9eef7f7464e4b8b99d1e31a607ee7"/>
                    <pic:cNvPicPr>
                      <a:picLocks noChangeAspect="1"/>
                    </pic:cNvPicPr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，据此分析解答。</w:t>
      </w:r>
    </w:p>
    <w:p w14:paraId="3C09B07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【详解】（1）反应①是甲醛和乙炔通过加成反应生成HOCH</w:t>
      </w:r>
      <w:r>
        <w:rPr>
          <w:sz w:val="21"/>
          <w:vertAlign w:val="subscript"/>
        </w:rPr>
        <w:t>2</w:t>
      </w:r>
      <w:r>
        <w:rPr>
          <w:sz w:val="21"/>
        </w:rPr>
        <w:t>C≡CCH</w:t>
      </w:r>
      <w:r>
        <w:rPr>
          <w:sz w:val="21"/>
          <w:vertAlign w:val="subscript"/>
        </w:rPr>
        <w:t>2</w:t>
      </w:r>
      <w:r>
        <w:rPr>
          <w:sz w:val="21"/>
        </w:rPr>
        <w:t>OH，故反应①的类型是加成反应，经分析，X的结构简式是HOCH</w:t>
      </w:r>
      <w:r>
        <w:rPr>
          <w:sz w:val="21"/>
          <w:vertAlign w:val="subscript"/>
        </w:rPr>
        <w:t>2</w:t>
      </w:r>
      <w:r>
        <w:rPr>
          <w:sz w:val="21"/>
        </w:rPr>
        <w:t>H</w:t>
      </w:r>
      <w:r>
        <w:rPr>
          <w:sz w:val="21"/>
          <w:vertAlign w:val="subscript"/>
        </w:rPr>
        <w:t>2</w:t>
      </w:r>
      <w:r>
        <w:rPr>
          <w:sz w:val="21"/>
        </w:rPr>
        <w:t>C-CH</w:t>
      </w:r>
      <w:r>
        <w:rPr>
          <w:sz w:val="21"/>
          <w:vertAlign w:val="subscript"/>
        </w:rPr>
        <w:t>2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OH，所以其含有的官能团是—OH或羟基。</w:t>
      </w:r>
    </w:p>
    <w:p w14:paraId="7FB7F7E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（2）反应④是HOCH</w:t>
      </w:r>
      <w:r>
        <w:rPr>
          <w:sz w:val="21"/>
          <w:vertAlign w:val="subscript"/>
        </w:rPr>
        <w:t>2</w:t>
      </w:r>
      <w:r>
        <w:rPr>
          <w:sz w:val="21"/>
        </w:rPr>
        <w:t>C≡CCH</w:t>
      </w:r>
      <w:r>
        <w:rPr>
          <w:sz w:val="21"/>
          <w:vertAlign w:val="subscript"/>
        </w:rPr>
        <w:t>2</w:t>
      </w:r>
      <w:r>
        <w:rPr>
          <w:sz w:val="21"/>
        </w:rPr>
        <w:t>OH和CH</w:t>
      </w:r>
      <w:r>
        <w:rPr>
          <w:sz w:val="21"/>
          <w:vertAlign w:val="subscript"/>
        </w:rPr>
        <w:t>2</w:t>
      </w:r>
      <w:r>
        <w:rPr>
          <w:sz w:val="21"/>
        </w:rPr>
        <w:t>=CH—CH=CH发生加聚反应，故其反应的化学方程式是nHOCH</w:t>
      </w:r>
      <w:r>
        <w:rPr>
          <w:sz w:val="21"/>
          <w:vertAlign w:val="subscript"/>
        </w:rPr>
        <w:t>2</w:t>
      </w:r>
      <w:r>
        <w:rPr>
          <w:sz w:val="21"/>
        </w:rPr>
        <w:t>C≡CCH</w:t>
      </w:r>
      <w:r>
        <w:rPr>
          <w:sz w:val="21"/>
          <w:vertAlign w:val="subscript"/>
        </w:rPr>
        <w:t>2</w:t>
      </w:r>
      <w:r>
        <w:rPr>
          <w:sz w:val="21"/>
        </w:rPr>
        <w:t>OH+nCH</w:t>
      </w:r>
      <w:r>
        <w:rPr>
          <w:sz w:val="21"/>
          <w:vertAlign w:val="subscript"/>
        </w:rPr>
        <w:t>2</w:t>
      </w:r>
      <w:r>
        <w:rPr>
          <w:sz w:val="21"/>
        </w:rPr>
        <w:t>=CH—CH=CH</w:t>
      </w:r>
      <w:r>
        <w:rPr>
          <w:sz w:val="21"/>
          <w:vertAlign w:val="subscript"/>
        </w:rPr>
        <w:t>2</w:t>
      </w:r>
      <w:r>
        <w:object>
          <v:shape id="_x0000_i1124" o:spt="75" alt="eqId582383c1f8ded8b2c1ce288a01c80b61" type="#_x0000_t75" style="height:15.1pt;width:70.35pt;" o:ole="t" filled="f" o:preferrelative="t" stroked="f" coordsize="21600,21600">
            <v:path/>
            <v:fill on="f" focussize="0,0"/>
            <v:stroke on="f" joinstyle="miter"/>
            <v:imagedata r:id="rId346" o:title="eqId582383c1f8ded8b2c1ce288a01c80b61"/>
            <o:lock v:ext="edit" aspectratio="t"/>
            <w10:wrap type="none"/>
            <w10:anchorlock/>
          </v:shape>
          <o:OLEObject Type="Embed" ProgID="Equation.DSMT4" ShapeID="_x0000_i1124" DrawAspect="Content" ObjectID="_1468075824" r:id="rId353">
            <o:LockedField>false</o:LockedField>
          </o:OLEObject>
        </w:objec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952750" cy="971550"/>
            <wp:effectExtent l="0" t="0" r="0" b="0"/>
            <wp:docPr id="100337" name="图片 100337" descr="@@@1db5f6ba89814199bb928c423e28c5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7" name="图片 100337" descr="@@@1db5f6ba89814199bb928c423e28c5de"/>
                    <pic:cNvPicPr>
                      <a:picLocks noChangeAspect="1"/>
                    </pic:cNvPicPr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13F23A5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（3）Ⅰ.根据狄尔斯和阿尔德反应可知M：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33500" cy="657225"/>
            <wp:effectExtent l="0" t="0" r="0" b="9525"/>
            <wp:docPr id="100339" name="图片 100339" descr="@@@fbc5f63cc1d1474a93da77fe28940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9" name="图片 100339" descr="@@@fbc5f63cc1d1474a93da77fe28940589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应是由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14375" cy="685800"/>
            <wp:effectExtent l="0" t="0" r="9525" b="0"/>
            <wp:docPr id="100341" name="图片 100341" descr="@@@2533c84e24c74be1a6515d1e64381f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1" name="图片 100341" descr="@@@2533c84e24c74be1a6515d1e64381f15"/>
                    <pic:cNvPicPr>
                      <a:picLocks noChangeAspect="1"/>
                    </pic:cNvPicPr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90575" cy="571500"/>
            <wp:effectExtent l="0" t="0" r="9525" b="0"/>
            <wp:docPr id="100343" name="图片 100343" descr="@@@00ee6094fc7148108760f31d167895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3" name="图片 100343" descr="@@@00ee6094fc7148108760f31d167895bc"/>
                    <pic:cNvPicPr>
                      <a:picLocks noChangeAspect="1"/>
                    </pic:cNvPicPr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反应生成。</w:t>
      </w:r>
    </w:p>
    <w:p w14:paraId="13222ED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Ⅱ.根据M的键线式可知，其分子式为C</w:t>
      </w:r>
      <w:r>
        <w:rPr>
          <w:sz w:val="21"/>
          <w:vertAlign w:val="subscript"/>
        </w:rPr>
        <w:t>11</w:t>
      </w:r>
      <w:r>
        <w:rPr>
          <w:sz w:val="21"/>
        </w:rPr>
        <w:t>H</w:t>
      </w:r>
      <w:r>
        <w:rPr>
          <w:sz w:val="21"/>
          <w:vertAlign w:val="subscript"/>
        </w:rPr>
        <w:t>16</w:t>
      </w:r>
      <w:r>
        <w:rPr>
          <w:sz w:val="21"/>
        </w:rPr>
        <w:t>，M的同分异构体有苯环，且为苯的一元烃基取代物，则可知其一元取代基为-C</w:t>
      </w:r>
      <w:r>
        <w:rPr>
          <w:sz w:val="21"/>
          <w:vertAlign w:val="subscript"/>
        </w:rPr>
        <w:t>5</w:t>
      </w:r>
      <w:r>
        <w:rPr>
          <w:sz w:val="21"/>
        </w:rPr>
        <w:t>H</w:t>
      </w:r>
      <w:r>
        <w:rPr>
          <w:sz w:val="21"/>
          <w:vertAlign w:val="subscript"/>
        </w:rPr>
        <w:t>11</w:t>
      </w:r>
      <w:r>
        <w:rPr>
          <w:sz w:val="21"/>
        </w:rPr>
        <w:t>，根据碳氢原子个数比可知其为饱和的取代基，其结构中含4种不同的氢，则其结构简式为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19225" cy="866775"/>
            <wp:effectExtent l="0" t="0" r="9525" b="9525"/>
            <wp:docPr id="100345" name="图片 100345" descr="@@@8b22b40ab2e746b19efeea941f7390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5" name="图片 100345" descr="@@@8b22b40ab2e746b19efeea941f7390a2"/>
                    <pic:cNvPicPr>
                      <a:picLocks noChangeAspect="1"/>
                    </pic:cNvPicPr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95475" cy="514350"/>
            <wp:effectExtent l="0" t="0" r="9525" b="0"/>
            <wp:docPr id="100347" name="图片 100347" descr="@@@0b74f6cf08b446979a05a07d2ccc0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7" name="图片 100347" descr="@@@0b74f6cf08b446979a05a07d2ccc052b"/>
                    <pic:cNvPicPr>
                      <a:picLocks noChangeAspect="1"/>
                    </pic:cNvPicPr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则符合条件的M的同分异构体是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95500" cy="885825"/>
            <wp:effectExtent l="0" t="0" r="0" b="9525"/>
            <wp:docPr id="100349" name="图片 100349" descr="@@@4665108b7f0349eda17b3bb1a7d9ba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9" name="图片 100349" descr="@@@4665108b7f0349eda17b3bb1a7d9baf9"/>
                    <pic:cNvPicPr>
                      <a:picLocks noChangeAspect="1"/>
                    </pic:cNvPicPr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57475" cy="714375"/>
            <wp:effectExtent l="0" t="0" r="9525" b="9525"/>
            <wp:docPr id="100351" name="图片 100351" descr="@@@51251ae084c44378ab7a881cf0487d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1" name="图片 100351" descr="@@@51251ae084c44378ab7a881cf0487dcd"/>
                    <pic:cNvPicPr>
                      <a:picLocks noChangeAspect="1"/>
                    </pic:cNvPicPr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7DD320A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（4）通过高分子Y的生成流程可知，要合成出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33525" cy="1104900"/>
            <wp:effectExtent l="0" t="0" r="0" b="0"/>
            <wp:docPr id="100353" name="图片 100353" descr="@@@1a8a707f2bb8478b8416cb90bd705f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3" name="图片 100353" descr="@@@1a8a707f2bb8478b8416cb90bd705f2f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，需要合成出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86025" cy="581025"/>
            <wp:effectExtent l="0" t="0" r="9525" b="0"/>
            <wp:docPr id="100355" name="图片 100355" descr="@@@d04b924d91454927b940cdf05464ac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5" name="图片 100355" descr="@@@d04b924d91454927b940cdf05464ac8b"/>
                    <pic:cNvPicPr>
                      <a:picLocks noChangeAspect="1"/>
                    </pic:cNvPicPr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和1，3—丁二烯，要合成出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47925" cy="571500"/>
            <wp:effectExtent l="0" t="0" r="9525" b="0"/>
            <wp:docPr id="100357" name="图片 100357" descr="@@@f518d6c74d79431b988a7369cd06cb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7" name="图片 100357" descr="@@@f518d6c74d79431b988a7369cd06cb60"/>
                    <pic:cNvPicPr>
                      <a:picLocks noChangeAspect="1"/>
                    </pic:cNvPicPr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，就要合成出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28850" cy="571500"/>
            <wp:effectExtent l="0" t="0" r="0" b="0"/>
            <wp:docPr id="100359" name="图片 100359" descr="@@@056d42a29881444091ab48281018cd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9" name="图片 100359" descr="@@@056d42a29881444091ab48281018cd58"/>
                    <pic:cNvPicPr>
                      <a:picLocks noChangeAspect="1"/>
                    </pic:cNvPicPr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，要合成出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305050" cy="590550"/>
            <wp:effectExtent l="0" t="0" r="0" b="0"/>
            <wp:docPr id="100361" name="图片 100361" descr="@@@5ed940443c574418b16a74cc60922a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1" name="图片 100361" descr="@@@5ed940443c574418b16a74cc60922aa5"/>
                    <pic:cNvPicPr>
                      <a:picLocks noChangeAspect="1"/>
                    </pic:cNvPicPr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，就要合成出CH</w:t>
      </w:r>
      <w:r>
        <w:rPr>
          <w:sz w:val="21"/>
          <w:vertAlign w:val="subscript"/>
        </w:rPr>
        <w:t>3</w:t>
      </w:r>
      <w:r>
        <w:rPr>
          <w:sz w:val="21"/>
        </w:rPr>
        <w:t>CHO和CH≡CH，CH</w:t>
      </w:r>
      <w:r>
        <w:rPr>
          <w:sz w:val="21"/>
          <w:vertAlign w:val="subscript"/>
        </w:rPr>
        <w:t>3</w:t>
      </w:r>
      <w:r>
        <w:rPr>
          <w:sz w:val="21"/>
        </w:rPr>
        <w:t>CHO可由CH≡CH和H</w:t>
      </w:r>
      <w:r>
        <w:rPr>
          <w:sz w:val="21"/>
          <w:vertAlign w:val="subscript"/>
        </w:rPr>
        <w:t>2</w:t>
      </w:r>
      <w:r>
        <w:rPr>
          <w:sz w:val="21"/>
        </w:rPr>
        <w:t>O加成反应生成，故反应的合成路线是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955165"/>
            <wp:effectExtent l="0" t="0" r="635" b="6985"/>
            <wp:docPr id="100363" name="图片 100363" descr="@@@0c095431d6dd403d8ae16cc20e5be3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3" name="图片 100363" descr="@@@0c095431d6dd403d8ae16cc20e5be3c1"/>
                    <pic:cNvPicPr>
                      <a:picLocks noChangeAspect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95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022B980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18．(1)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00100" cy="561975"/>
            <wp:effectExtent l="0" t="0" r="0" b="9525"/>
            <wp:docPr id="100365" name="图片 100365" descr="@@@0287eb46-d7e5-47e7-89b5-d9e11c618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5" name="图片 100365" descr="@@@0287eb46-d7e5-47e7-89b5-d9e11c618248"/>
                    <pic:cNvPicPr>
                      <a:picLocks noChangeAspect="1"/>
                    </pic:cNvPicPr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3092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(2)CD</w:t>
      </w:r>
    </w:p>
    <w:p w14:paraId="3290E0F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(3)①②</w:t>
      </w:r>
    </w:p>
    <w:p w14:paraId="72E8414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(4)C</w:t>
      </w:r>
      <w:r>
        <w:rPr>
          <w:sz w:val="21"/>
          <w:vertAlign w:val="subscript"/>
        </w:rPr>
        <w:t>10</w:t>
      </w:r>
      <w:r>
        <w:rPr>
          <w:sz w:val="21"/>
        </w:rPr>
        <w:t>H</w:t>
      </w:r>
      <w:r>
        <w:rPr>
          <w:sz w:val="21"/>
          <w:vertAlign w:val="subscript"/>
        </w:rPr>
        <w:t>17</w:t>
      </w:r>
      <w:r>
        <w:rPr>
          <w:sz w:val="21"/>
        </w:rPr>
        <w:t>N</w:t>
      </w:r>
    </w:p>
    <w:p w14:paraId="0A29BDD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(5)酸式滴定管</w:t>
      </w:r>
    </w:p>
    <w:p w14:paraId="2B228C8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(6)溴原子</w:t>
      </w:r>
    </w:p>
    <w:p w14:paraId="2181449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(7)     2     CH</w:t>
      </w:r>
      <w:r>
        <w:rPr>
          <w:sz w:val="21"/>
          <w:vertAlign w:val="subscript"/>
        </w:rPr>
        <w:t>2</w:t>
      </w:r>
      <w:r>
        <w:rPr>
          <w:sz w:val="21"/>
        </w:rPr>
        <w:t>BrCH</w:t>
      </w:r>
      <w:r>
        <w:rPr>
          <w:sz w:val="21"/>
          <w:vertAlign w:val="subscript"/>
        </w:rPr>
        <w:t>2</w:t>
      </w:r>
      <w:r>
        <w:rPr>
          <w:sz w:val="21"/>
        </w:rPr>
        <w:t>Br+2NaOH</w:t>
      </w:r>
      <w:r>
        <w:object>
          <v:shape id="_x0000_i1125" o:spt="75" alt="eqIdaee9ff2f0bbc9706ac05aa3cc5252a6d" type="#_x0000_t75" style="height:17.75pt;width:57.2pt;" o:ole="t" filled="f" o:preferrelative="t" stroked="f" coordsize="21600,21600">
            <v:path/>
            <v:fill on="f" focussize="0,0"/>
            <v:stroke on="f" joinstyle="miter"/>
            <v:imagedata r:id="rId360" o:title="eqIdaee9ff2f0bbc9706ac05aa3cc5252a6d"/>
            <o:lock v:ext="edit" aspectratio="t"/>
            <w10:wrap type="none"/>
            <w10:anchorlock/>
          </v:shape>
          <o:OLEObject Type="Embed" ProgID="Equation.DSMT4" ShapeID="_x0000_i1125" DrawAspect="Content" ObjectID="_1468075825" r:id="rId359">
            <o:LockedField>false</o:LockedField>
          </o:OLEObject>
        </w:object>
      </w:r>
      <w:r>
        <w:rPr>
          <w:sz w:val="21"/>
        </w:rPr>
        <w:t>CH≡CH+2NaBr+2H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</w:p>
    <w:p w14:paraId="23B22CF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【分析】</w:t>
      </w:r>
    </w:p>
    <w:p w14:paraId="2DF1633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2mol A发生双烯与烯烃的“环加成”生成B，所以B的结构为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71525" cy="542925"/>
            <wp:effectExtent l="0" t="0" r="9525" b="9525"/>
            <wp:docPr id="100367" name="图片 100367" descr="@@@ed66313e-5a43-48fd-a9ab-3abda9fc13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7" name="图片 100367" descr="@@@ed66313e-5a43-48fd-a9ab-3abda9fc139c"/>
                    <pic:cNvPicPr>
                      <a:picLocks noChangeAspect="1"/>
                    </pic:cNvPicPr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，B与氢气发生加成反应生成C，C原子重排生成D，D中的氢原子被溴原子取代生成E，E中的溴原子被氨基取代生成F。</w:t>
      </w:r>
    </w:p>
    <w:p w14:paraId="789ED1F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【详解】（1）</w:t>
      </w:r>
    </w:p>
    <w:p w14:paraId="737A78A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结合C的结构，B由两个环戊二烯分子经第尔斯‐阿德尔(双烯)加成生成，则B的键线式为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90575" cy="561975"/>
            <wp:effectExtent l="0" t="0" r="9525" b="9525"/>
            <wp:docPr id="100369" name="图片 100369" descr="@@@b4fb2d1a-f6fa-4c17-8fb7-3621b8aedc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9" name="图片 100369" descr="@@@b4fb2d1a-f6fa-4c17-8fb7-3621b8aedc3b"/>
                    <pic:cNvPicPr>
                      <a:picLocks noChangeAspect="1"/>
                    </pic:cNvPicPr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，故答案为：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23900" cy="514350"/>
            <wp:effectExtent l="0" t="0" r="0" b="0"/>
            <wp:docPr id="100371" name="图片 100371" descr="@@@28ad036c-9cb4-47fd-abe0-4ff272ea3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1" name="图片 100371" descr="@@@28ad036c-9cb4-47fd-abe0-4ff272ea34fb"/>
                    <pic:cNvPicPr>
                      <a:picLocks noChangeAspect="1"/>
                    </pic:cNvPicPr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3758BA5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（2）由各物质的分子式可知，C和D都是C</w:t>
      </w:r>
      <w:r>
        <w:rPr>
          <w:sz w:val="21"/>
          <w:vertAlign w:val="subscript"/>
        </w:rPr>
        <w:t>10</w:t>
      </w:r>
      <w:r>
        <w:rPr>
          <w:sz w:val="21"/>
        </w:rPr>
        <w:t>H</w:t>
      </w:r>
      <w:r>
        <w:rPr>
          <w:sz w:val="21"/>
          <w:vertAlign w:val="subscript"/>
        </w:rPr>
        <w:t>16</w:t>
      </w:r>
      <w:r>
        <w:rPr>
          <w:sz w:val="21"/>
        </w:rPr>
        <w:t>，互为同分异构体，故答案为：CD；</w:t>
      </w:r>
    </w:p>
    <w:p w14:paraId="7986ADA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3）各步反应中，第①步是双烯与烯烃的“环加成”（典型加成反应），第②步是氢气与碳碳双键的加成反应，第③步是原子重排，第④步为氢原子被溴原子取代，是取代反应，第⑤步是溴原子被氨基取代，是取代反应，故答案为：①②；</w:t>
      </w:r>
    </w:p>
    <w:p w14:paraId="7D8307E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（4）由金刚烷胺的结构可知，其分子式为C</w:t>
      </w:r>
      <w:r>
        <w:rPr>
          <w:sz w:val="21"/>
          <w:vertAlign w:val="subscript"/>
        </w:rPr>
        <w:t>10</w:t>
      </w:r>
      <w:r>
        <w:rPr>
          <w:sz w:val="21"/>
        </w:rPr>
        <w:t>H</w:t>
      </w:r>
      <w:r>
        <w:rPr>
          <w:sz w:val="21"/>
          <w:vertAlign w:val="subscript"/>
        </w:rPr>
        <w:t>17</w:t>
      </w:r>
      <w:r>
        <w:rPr>
          <w:sz w:val="21"/>
        </w:rPr>
        <w:t>N，故答案为：C</w:t>
      </w:r>
      <w:r>
        <w:rPr>
          <w:sz w:val="21"/>
          <w:vertAlign w:val="subscript"/>
        </w:rPr>
        <w:t>10</w:t>
      </w:r>
      <w:r>
        <w:rPr>
          <w:sz w:val="21"/>
        </w:rPr>
        <w:t>H</w:t>
      </w:r>
      <w:r>
        <w:rPr>
          <w:sz w:val="21"/>
          <w:vertAlign w:val="subscript"/>
        </w:rPr>
        <w:t>17</w:t>
      </w:r>
      <w:r>
        <w:rPr>
          <w:sz w:val="21"/>
        </w:rPr>
        <w:t>N；</w:t>
      </w:r>
    </w:p>
    <w:p w14:paraId="04ECC1B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（5）准确量取11.40 mL液体通常用酸式滴定管，故答案为：酸式滴定管；</w:t>
      </w:r>
    </w:p>
    <w:p w14:paraId="06805FC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（6）生成的沉淀呈浅黄色，说明沉淀为AgBr，卤素为溴，故答案为：溴原子；</w:t>
      </w:r>
    </w:p>
    <w:p w14:paraId="13F13A5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  <w:r>
        <w:rPr>
          <w:sz w:val="21"/>
        </w:rPr>
        <w:t>（7）卤代烃蒸气对甲烷的相对密度是11.75，则其相对分子质量为11.75×16=188，11.40mL液体的质量为11.40mL×1.65g/mL=18.81g，其物质的量为0.1mol，最终生成沉淀，即溴化银37.6g，溴化银的物质的量为</w:t>
      </w:r>
      <w:r>
        <w:object>
          <v:shape id="_x0000_i1126" o:spt="75" alt="eqIdf28152c4a7e99b18134ae980328bcab2" type="#_x0000_t75" style="height:29.05pt;width:94.15pt;" o:ole="t" filled="f" o:preferrelative="t" stroked="f" coordsize="21600,21600">
            <v:path/>
            <v:fill on="f" focussize="0,0"/>
            <v:stroke on="f" joinstyle="miter"/>
            <v:imagedata r:id="rId362" o:title="eqIdf28152c4a7e99b18134ae980328bcab2"/>
            <o:lock v:ext="edit" aspectratio="t"/>
            <w10:wrap type="none"/>
            <w10:anchorlock/>
          </v:shape>
          <o:OLEObject Type="Embed" ProgID="Equation.DSMT4" ShapeID="_x0000_i1126" DrawAspect="Content" ObjectID="_1468075826" r:id="rId361">
            <o:LockedField>false</o:LockedField>
          </o:OLEObject>
        </w:object>
      </w:r>
      <w:r>
        <w:rPr>
          <w:sz w:val="21"/>
        </w:rPr>
        <w:t>，可知每个卤代烃分子中含有2个溴原子；结合相对分子质量，可确定其分子式为C</w:t>
      </w:r>
      <w:r>
        <w:rPr>
          <w:sz w:val="21"/>
          <w:vertAlign w:val="subscript"/>
        </w:rPr>
        <w:t>2</w:t>
      </w:r>
      <w:r>
        <w:rPr>
          <w:sz w:val="21"/>
        </w:rPr>
        <w:t>H</w:t>
      </w:r>
      <w:r>
        <w:rPr>
          <w:sz w:val="21"/>
          <w:vertAlign w:val="subscript"/>
        </w:rPr>
        <w:t>4</w:t>
      </w:r>
      <w:r>
        <w:rPr>
          <w:sz w:val="21"/>
        </w:rPr>
        <w:t>Br</w:t>
      </w:r>
      <w:r>
        <w:rPr>
          <w:sz w:val="21"/>
          <w:vertAlign w:val="subscript"/>
        </w:rPr>
        <w:t>2</w:t>
      </w:r>
      <w:r>
        <w:rPr>
          <w:sz w:val="21"/>
        </w:rPr>
        <w:t>，由于该饱和溴代烃的核磁共振氢谱只有一组峰，可推为1,2‐二溴乙烷，它与NaOH的醇溶液共热发生消去反应，化学方程式为：CH</w:t>
      </w:r>
      <w:r>
        <w:rPr>
          <w:sz w:val="21"/>
          <w:vertAlign w:val="subscript"/>
        </w:rPr>
        <w:t>2</w:t>
      </w:r>
      <w:r>
        <w:rPr>
          <w:sz w:val="21"/>
        </w:rPr>
        <w:t>BrCH</w:t>
      </w:r>
      <w:r>
        <w:rPr>
          <w:sz w:val="21"/>
          <w:vertAlign w:val="subscript"/>
        </w:rPr>
        <w:t>2</w:t>
      </w:r>
      <w:r>
        <w:rPr>
          <w:sz w:val="21"/>
        </w:rPr>
        <w:t>Br+2NaOH</w:t>
      </w:r>
      <w:r>
        <w:object>
          <v:shape id="_x0000_i1127" o:spt="75" alt="eqIdaee9ff2f0bbc9706ac05aa3cc5252a6d" type="#_x0000_t75" style="height:17.75pt;width:57.2pt;" o:ole="t" filled="f" o:preferrelative="t" stroked="f" coordsize="21600,21600">
            <v:path/>
            <v:fill on="f" focussize="0,0"/>
            <v:stroke on="f" joinstyle="miter"/>
            <v:imagedata r:id="rId360" o:title="eqIdaee9ff2f0bbc9706ac05aa3cc5252a6d"/>
            <o:lock v:ext="edit" aspectratio="t"/>
            <w10:wrap type="none"/>
            <w10:anchorlock/>
          </v:shape>
          <o:OLEObject Type="Embed" ProgID="Equation.DSMT4" ShapeID="_x0000_i1127" DrawAspect="Content" ObjectID="_1468075827" r:id="rId363">
            <o:LockedField>false</o:LockedField>
          </o:OLEObject>
        </w:object>
      </w:r>
      <w:r>
        <w:rPr>
          <w:sz w:val="21"/>
        </w:rPr>
        <w:t>CH≡CH+2NaBr+2H</w:t>
      </w:r>
      <w:r>
        <w:rPr>
          <w:sz w:val="21"/>
          <w:vertAlign w:val="subscript"/>
        </w:rPr>
        <w:t>2</w:t>
      </w:r>
      <w:r>
        <w:rPr>
          <w:sz w:val="21"/>
        </w:rPr>
        <w:t>O，故答案为：2；CH</w:t>
      </w:r>
      <w:r>
        <w:rPr>
          <w:sz w:val="21"/>
          <w:vertAlign w:val="subscript"/>
        </w:rPr>
        <w:t>2</w:t>
      </w:r>
      <w:r>
        <w:rPr>
          <w:sz w:val="21"/>
        </w:rPr>
        <w:t>BrCH</w:t>
      </w:r>
      <w:r>
        <w:rPr>
          <w:sz w:val="21"/>
          <w:vertAlign w:val="subscript"/>
        </w:rPr>
        <w:t>2</w:t>
      </w:r>
      <w:r>
        <w:rPr>
          <w:sz w:val="21"/>
        </w:rPr>
        <w:t>Br+2NaOH</w:t>
      </w:r>
      <w:r>
        <w:object>
          <v:shape id="_x0000_i1128" o:spt="75" alt="eqIdaee9ff2f0bbc9706ac05aa3cc5252a6d" type="#_x0000_t75" style="height:17.75pt;width:57.2pt;" o:ole="t" filled="f" o:preferrelative="t" stroked="f" coordsize="21600,21600">
            <v:path/>
            <v:fill on="f" focussize="0,0"/>
            <v:stroke on="f" joinstyle="miter"/>
            <v:imagedata r:id="rId360" o:title="eqIdaee9ff2f0bbc9706ac05aa3cc5252a6d"/>
            <o:lock v:ext="edit" aspectratio="t"/>
            <w10:wrap type="none"/>
            <w10:anchorlock/>
          </v:shape>
          <o:OLEObject Type="Embed" ProgID="Equation.DSMT4" ShapeID="_x0000_i1128" DrawAspect="Content" ObjectID="_1468075828" r:id="rId364">
            <o:LockedField>false</o:LockedField>
          </o:OLEObject>
        </w:object>
      </w:r>
      <w:r>
        <w:rPr>
          <w:sz w:val="21"/>
        </w:rPr>
        <w:t>CH≡CH+2NaBr+2H</w:t>
      </w:r>
      <w:r>
        <w:rPr>
          <w:sz w:val="21"/>
          <w:vertAlign w:val="subscript"/>
        </w:rPr>
        <w:t>2</w:t>
      </w:r>
      <w:r>
        <w:rPr>
          <w:sz w:val="21"/>
        </w:rPr>
        <w:t>O。</w:t>
      </w:r>
    </w:p>
    <w:p w14:paraId="0765C4A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jc w:val="left"/>
        <w:textAlignment w:val="center"/>
        <w:rPr>
          <w:sz w:val="21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20636" w:h="14570" w:orient="landscape"/>
      <w:pgMar w:top="794" w:right="794" w:bottom="794" w:left="794" w:header="851" w:footer="992" w:gutter="0"/>
      <w:pgNumType w:start="1"/>
      <w:cols w:space="427" w:num="2"/>
      <w:docGrid w:type="lines" w:linePitch="3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FE5E7">
    <w:pPr>
      <w:jc w:val="center"/>
    </w:pPr>
    <w:r>
      <w:rPr>
        <w:rFonts w:hint="eastAsia"/>
      </w:rPr>
      <w:t>第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rPr>
        <w:rFonts w:hint="eastAsia"/>
      </w:rPr>
      <w:instrText xml:space="preserve">*2-1</w:instrText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 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 </w:instrText>
    </w:r>
    <w:r>
      <w:fldChar w:fldCharType="separate"/>
    </w:r>
    <w:r>
      <w:t>4</w:t>
    </w:r>
    <w:r>
      <w:fldChar w:fldCharType="end"/>
    </w:r>
    <w:r>
      <w:rPr>
        <w:rFonts w:hint="eastAsia"/>
      </w:rPr>
      <w:t xml:space="preserve">页          </w:t>
    </w:r>
    <w:r>
      <w:rPr>
        <w:rFonts w:hint="eastAsia" w:ascii="宋体" w:hAnsi="宋体" w:eastAsia="宋体"/>
      </w:rPr>
      <w:t>◎</w:t>
    </w:r>
    <w:r>
      <w:rPr>
        <w:rFonts w:hint="eastAsia"/>
      </w:rPr>
      <w:t xml:space="preserve">          第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 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</w:t>
    </w:r>
  </w:p>
  <w:p w14:paraId="6E6C2C91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49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0" o:spt="75" alt="学科网 zxxk.com" type="#_x0000_t75" style="position:absolute;left:0pt;margin-left:64.05pt;margin-top:-20.75pt;height:0.05pt;width:0.0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CCB4C6">
    <w:pPr>
      <w:jc w:val="center"/>
    </w:pPr>
    <w:r>
      <w:rPr>
        <w:rFonts w:hint="eastAsia"/>
      </w:rPr>
      <w:t>第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rPr>
        <w:rFonts w:hint="eastAsia"/>
      </w:rPr>
      <w:instrText xml:space="preserve">*2-1</w:instrText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 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 </w:instrText>
    </w:r>
    <w:r>
      <w:fldChar w:fldCharType="separate"/>
    </w:r>
    <w:r>
      <w:t>4</w:t>
    </w:r>
    <w:r>
      <w:fldChar w:fldCharType="end"/>
    </w:r>
    <w:r>
      <w:rPr>
        <w:rFonts w:hint="eastAsia"/>
      </w:rPr>
      <w:t xml:space="preserve">页          </w:t>
    </w:r>
    <w:r>
      <w:rPr>
        <w:rFonts w:hint="eastAsia" w:ascii="宋体" w:hAnsi="宋体" w:eastAsia="宋体"/>
      </w:rPr>
      <w:t>◎</w:t>
    </w:r>
    <w:r>
      <w:rPr>
        <w:rFonts w:hint="eastAsia"/>
      </w:rPr>
      <w:t xml:space="preserve">          第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 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721EC1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  <w:p w14:paraId="42EC390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3" o:spid="_x0000_s2053" o:spt="136" alt="学科网 zxxk.com" type="#_x0000_t136" style="position:absolute;left:0pt;margin-left:158.95pt;margin-top:407.9pt;height:2.85pt;width:2.85pt;mso-position-horizontal-relative:margin;mso-position-vertical-relative:margin;rotation:20643840f;z-index:-251656192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4" o:spid="_x0000_s2054" o:spt="75" alt="学科网 zxxk.com" type="#_x0000_t75" style="position:absolute;left:0pt;margin-left:64.05pt;margin-top:-20.75pt;height:0.05pt;width:0.05pt;z-index:25166233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16F2E4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87A2A4"/>
  <w:p w14:paraId="3EFC9486"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51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129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8CE78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8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30A30058"/>
    <w:rsid w:val="59CA5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74.png"/><Relationship Id="rId98" Type="http://schemas.openxmlformats.org/officeDocument/2006/relationships/image" Target="media/image73.wmf"/><Relationship Id="rId97" Type="http://schemas.openxmlformats.org/officeDocument/2006/relationships/oleObject" Target="embeddings/oleObject17.bin"/><Relationship Id="rId96" Type="http://schemas.openxmlformats.org/officeDocument/2006/relationships/image" Target="media/image72.wmf"/><Relationship Id="rId95" Type="http://schemas.openxmlformats.org/officeDocument/2006/relationships/oleObject" Target="embeddings/oleObject16.bin"/><Relationship Id="rId94" Type="http://schemas.openxmlformats.org/officeDocument/2006/relationships/image" Target="media/image71.png"/><Relationship Id="rId93" Type="http://schemas.openxmlformats.org/officeDocument/2006/relationships/image" Target="media/image70.wmf"/><Relationship Id="rId92" Type="http://schemas.openxmlformats.org/officeDocument/2006/relationships/oleObject" Target="embeddings/oleObject15.bin"/><Relationship Id="rId91" Type="http://schemas.openxmlformats.org/officeDocument/2006/relationships/image" Target="media/image69.wmf"/><Relationship Id="rId90" Type="http://schemas.openxmlformats.org/officeDocument/2006/relationships/oleObject" Target="embeddings/oleObject14.bin"/><Relationship Id="rId9" Type="http://schemas.openxmlformats.org/officeDocument/2006/relationships/theme" Target="theme/theme1.xml"/><Relationship Id="rId89" Type="http://schemas.openxmlformats.org/officeDocument/2006/relationships/image" Target="media/image68.png"/><Relationship Id="rId88" Type="http://schemas.openxmlformats.org/officeDocument/2006/relationships/image" Target="media/image67.wmf"/><Relationship Id="rId87" Type="http://schemas.openxmlformats.org/officeDocument/2006/relationships/oleObject" Target="embeddings/oleObject13.bin"/><Relationship Id="rId86" Type="http://schemas.openxmlformats.org/officeDocument/2006/relationships/image" Target="media/image66.png"/><Relationship Id="rId85" Type="http://schemas.openxmlformats.org/officeDocument/2006/relationships/image" Target="media/image65.png"/><Relationship Id="rId84" Type="http://schemas.openxmlformats.org/officeDocument/2006/relationships/image" Target="media/image64.png"/><Relationship Id="rId83" Type="http://schemas.openxmlformats.org/officeDocument/2006/relationships/image" Target="media/image63.wmf"/><Relationship Id="rId82" Type="http://schemas.openxmlformats.org/officeDocument/2006/relationships/oleObject" Target="embeddings/oleObject12.bin"/><Relationship Id="rId81" Type="http://schemas.openxmlformats.org/officeDocument/2006/relationships/image" Target="media/image62.png"/><Relationship Id="rId80" Type="http://schemas.openxmlformats.org/officeDocument/2006/relationships/image" Target="media/image61.wmf"/><Relationship Id="rId8" Type="http://schemas.openxmlformats.org/officeDocument/2006/relationships/footer" Target="footer4.xml"/><Relationship Id="rId79" Type="http://schemas.openxmlformats.org/officeDocument/2006/relationships/oleObject" Target="embeddings/oleObject11.bin"/><Relationship Id="rId78" Type="http://schemas.openxmlformats.org/officeDocument/2006/relationships/image" Target="media/image60.wmf"/><Relationship Id="rId77" Type="http://schemas.openxmlformats.org/officeDocument/2006/relationships/oleObject" Target="embeddings/oleObject10.bin"/><Relationship Id="rId76" Type="http://schemas.openxmlformats.org/officeDocument/2006/relationships/image" Target="media/image59.wmf"/><Relationship Id="rId75" Type="http://schemas.openxmlformats.org/officeDocument/2006/relationships/oleObject" Target="embeddings/oleObject9.bin"/><Relationship Id="rId74" Type="http://schemas.openxmlformats.org/officeDocument/2006/relationships/image" Target="media/image58.wmf"/><Relationship Id="rId73" Type="http://schemas.openxmlformats.org/officeDocument/2006/relationships/oleObject" Target="embeddings/oleObject8.bin"/><Relationship Id="rId72" Type="http://schemas.openxmlformats.org/officeDocument/2006/relationships/image" Target="media/image57.png"/><Relationship Id="rId71" Type="http://schemas.openxmlformats.org/officeDocument/2006/relationships/image" Target="media/image56.png"/><Relationship Id="rId70" Type="http://schemas.openxmlformats.org/officeDocument/2006/relationships/image" Target="media/image55.png"/><Relationship Id="rId7" Type="http://schemas.openxmlformats.org/officeDocument/2006/relationships/footer" Target="footer3.xml"/><Relationship Id="rId69" Type="http://schemas.openxmlformats.org/officeDocument/2006/relationships/image" Target="media/image54.png"/><Relationship Id="rId68" Type="http://schemas.openxmlformats.org/officeDocument/2006/relationships/image" Target="media/image53.png"/><Relationship Id="rId67" Type="http://schemas.openxmlformats.org/officeDocument/2006/relationships/image" Target="media/image52.png"/><Relationship Id="rId66" Type="http://schemas.openxmlformats.org/officeDocument/2006/relationships/image" Target="media/image51.png"/><Relationship Id="rId65" Type="http://schemas.openxmlformats.org/officeDocument/2006/relationships/image" Target="media/image50.png"/><Relationship Id="rId64" Type="http://schemas.openxmlformats.org/officeDocument/2006/relationships/image" Target="media/image49.png"/><Relationship Id="rId63" Type="http://schemas.openxmlformats.org/officeDocument/2006/relationships/image" Target="media/image48.png"/><Relationship Id="rId62" Type="http://schemas.openxmlformats.org/officeDocument/2006/relationships/image" Target="media/image47.png"/><Relationship Id="rId61" Type="http://schemas.openxmlformats.org/officeDocument/2006/relationships/image" Target="media/image46.png"/><Relationship Id="rId60" Type="http://schemas.openxmlformats.org/officeDocument/2006/relationships/image" Target="media/image45.png"/><Relationship Id="rId6" Type="http://schemas.openxmlformats.org/officeDocument/2006/relationships/header" Target="header2.xml"/><Relationship Id="rId59" Type="http://schemas.openxmlformats.org/officeDocument/2006/relationships/image" Target="media/image44.png"/><Relationship Id="rId58" Type="http://schemas.openxmlformats.org/officeDocument/2006/relationships/image" Target="media/image43.png"/><Relationship Id="rId57" Type="http://schemas.openxmlformats.org/officeDocument/2006/relationships/image" Target="media/image42.png"/><Relationship Id="rId56" Type="http://schemas.openxmlformats.org/officeDocument/2006/relationships/image" Target="media/image41.png"/><Relationship Id="rId55" Type="http://schemas.openxmlformats.org/officeDocument/2006/relationships/oleObject" Target="embeddings/oleObject7.bin"/><Relationship Id="rId54" Type="http://schemas.openxmlformats.org/officeDocument/2006/relationships/image" Target="media/image40.wmf"/><Relationship Id="rId53" Type="http://schemas.openxmlformats.org/officeDocument/2006/relationships/oleObject" Target="embeddings/oleObject6.bin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wmf"/><Relationship Id="rId5" Type="http://schemas.openxmlformats.org/officeDocument/2006/relationships/header" Target="header1.xml"/><Relationship Id="rId49" Type="http://schemas.openxmlformats.org/officeDocument/2006/relationships/oleObject" Target="embeddings/oleObject5.bin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wmf"/><Relationship Id="rId42" Type="http://schemas.openxmlformats.org/officeDocument/2006/relationships/oleObject" Target="embeddings/oleObject4.bin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footer" Target="footer2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6" Type="http://schemas.openxmlformats.org/officeDocument/2006/relationships/fontTable" Target="fontTable.xml"/><Relationship Id="rId365" Type="http://schemas.openxmlformats.org/officeDocument/2006/relationships/customXml" Target="../customXml/item1.xml"/><Relationship Id="rId364" Type="http://schemas.openxmlformats.org/officeDocument/2006/relationships/oleObject" Target="embeddings/oleObject104.bin"/><Relationship Id="rId363" Type="http://schemas.openxmlformats.org/officeDocument/2006/relationships/oleObject" Target="embeddings/oleObject103.bin"/><Relationship Id="rId362" Type="http://schemas.openxmlformats.org/officeDocument/2006/relationships/image" Target="media/image252.wmf"/><Relationship Id="rId361" Type="http://schemas.openxmlformats.org/officeDocument/2006/relationships/oleObject" Target="embeddings/oleObject102.bin"/><Relationship Id="rId360" Type="http://schemas.openxmlformats.org/officeDocument/2006/relationships/image" Target="media/image251.wmf"/><Relationship Id="rId36" Type="http://schemas.openxmlformats.org/officeDocument/2006/relationships/image" Target="media/image25.png"/><Relationship Id="rId359" Type="http://schemas.openxmlformats.org/officeDocument/2006/relationships/oleObject" Target="embeddings/oleObject101.bin"/><Relationship Id="rId358" Type="http://schemas.openxmlformats.org/officeDocument/2006/relationships/image" Target="media/image250.png"/><Relationship Id="rId357" Type="http://schemas.openxmlformats.org/officeDocument/2006/relationships/image" Target="media/image249.png"/><Relationship Id="rId356" Type="http://schemas.openxmlformats.org/officeDocument/2006/relationships/image" Target="media/image248.png"/><Relationship Id="rId355" Type="http://schemas.openxmlformats.org/officeDocument/2006/relationships/image" Target="media/image247.png"/><Relationship Id="rId354" Type="http://schemas.openxmlformats.org/officeDocument/2006/relationships/image" Target="media/image246.png"/><Relationship Id="rId353" Type="http://schemas.openxmlformats.org/officeDocument/2006/relationships/oleObject" Target="embeddings/oleObject100.bin"/><Relationship Id="rId352" Type="http://schemas.openxmlformats.org/officeDocument/2006/relationships/image" Target="media/image245.png"/><Relationship Id="rId351" Type="http://schemas.openxmlformats.org/officeDocument/2006/relationships/image" Target="media/image244.png"/><Relationship Id="rId350" Type="http://schemas.openxmlformats.org/officeDocument/2006/relationships/image" Target="media/image243.png"/><Relationship Id="rId35" Type="http://schemas.openxmlformats.org/officeDocument/2006/relationships/image" Target="media/image24.png"/><Relationship Id="rId349" Type="http://schemas.openxmlformats.org/officeDocument/2006/relationships/image" Target="media/image242.png"/><Relationship Id="rId348" Type="http://schemas.openxmlformats.org/officeDocument/2006/relationships/image" Target="media/image241.png"/><Relationship Id="rId347" Type="http://schemas.openxmlformats.org/officeDocument/2006/relationships/image" Target="media/image240.png"/><Relationship Id="rId346" Type="http://schemas.openxmlformats.org/officeDocument/2006/relationships/image" Target="media/image239.wmf"/><Relationship Id="rId345" Type="http://schemas.openxmlformats.org/officeDocument/2006/relationships/oleObject" Target="embeddings/oleObject99.bin"/><Relationship Id="rId344" Type="http://schemas.openxmlformats.org/officeDocument/2006/relationships/oleObject" Target="embeddings/oleObject98.bin"/><Relationship Id="rId343" Type="http://schemas.openxmlformats.org/officeDocument/2006/relationships/oleObject" Target="embeddings/oleObject97.bin"/><Relationship Id="rId342" Type="http://schemas.openxmlformats.org/officeDocument/2006/relationships/oleObject" Target="embeddings/oleObject96.bin"/><Relationship Id="rId341" Type="http://schemas.openxmlformats.org/officeDocument/2006/relationships/image" Target="media/image238.png"/><Relationship Id="rId340" Type="http://schemas.openxmlformats.org/officeDocument/2006/relationships/oleObject" Target="embeddings/oleObject95.bin"/><Relationship Id="rId34" Type="http://schemas.openxmlformats.org/officeDocument/2006/relationships/image" Target="media/image23.png"/><Relationship Id="rId339" Type="http://schemas.openxmlformats.org/officeDocument/2006/relationships/oleObject" Target="embeddings/oleObject94.bin"/><Relationship Id="rId338" Type="http://schemas.openxmlformats.org/officeDocument/2006/relationships/image" Target="media/image237.png"/><Relationship Id="rId337" Type="http://schemas.openxmlformats.org/officeDocument/2006/relationships/image" Target="media/image236.png"/><Relationship Id="rId336" Type="http://schemas.openxmlformats.org/officeDocument/2006/relationships/image" Target="media/image235.png"/><Relationship Id="rId335" Type="http://schemas.openxmlformats.org/officeDocument/2006/relationships/image" Target="media/image234.png"/><Relationship Id="rId334" Type="http://schemas.openxmlformats.org/officeDocument/2006/relationships/image" Target="media/image233.png"/><Relationship Id="rId333" Type="http://schemas.openxmlformats.org/officeDocument/2006/relationships/oleObject" Target="embeddings/oleObject93.bin"/><Relationship Id="rId332" Type="http://schemas.openxmlformats.org/officeDocument/2006/relationships/image" Target="media/image232.png"/><Relationship Id="rId331" Type="http://schemas.openxmlformats.org/officeDocument/2006/relationships/image" Target="media/image231.png"/><Relationship Id="rId330" Type="http://schemas.openxmlformats.org/officeDocument/2006/relationships/oleObject" Target="embeddings/oleObject92.bin"/><Relationship Id="rId33" Type="http://schemas.openxmlformats.org/officeDocument/2006/relationships/image" Target="media/image22.png"/><Relationship Id="rId329" Type="http://schemas.openxmlformats.org/officeDocument/2006/relationships/oleObject" Target="embeddings/oleObject91.bin"/><Relationship Id="rId328" Type="http://schemas.openxmlformats.org/officeDocument/2006/relationships/image" Target="media/image230.png"/><Relationship Id="rId327" Type="http://schemas.openxmlformats.org/officeDocument/2006/relationships/oleObject" Target="embeddings/oleObject90.bin"/><Relationship Id="rId326" Type="http://schemas.openxmlformats.org/officeDocument/2006/relationships/image" Target="media/image229.wmf"/><Relationship Id="rId325" Type="http://schemas.openxmlformats.org/officeDocument/2006/relationships/oleObject" Target="embeddings/oleObject89.bin"/><Relationship Id="rId324" Type="http://schemas.openxmlformats.org/officeDocument/2006/relationships/oleObject" Target="embeddings/oleObject88.bin"/><Relationship Id="rId323" Type="http://schemas.openxmlformats.org/officeDocument/2006/relationships/oleObject" Target="embeddings/oleObject87.bin"/><Relationship Id="rId322" Type="http://schemas.openxmlformats.org/officeDocument/2006/relationships/oleObject" Target="embeddings/oleObject86.bin"/><Relationship Id="rId321" Type="http://schemas.openxmlformats.org/officeDocument/2006/relationships/image" Target="media/image228.png"/><Relationship Id="rId320" Type="http://schemas.openxmlformats.org/officeDocument/2006/relationships/image" Target="media/image227.png"/><Relationship Id="rId32" Type="http://schemas.openxmlformats.org/officeDocument/2006/relationships/image" Target="media/image21.wmf"/><Relationship Id="rId319" Type="http://schemas.openxmlformats.org/officeDocument/2006/relationships/image" Target="media/image226.png"/><Relationship Id="rId318" Type="http://schemas.openxmlformats.org/officeDocument/2006/relationships/image" Target="media/image225.png"/><Relationship Id="rId317" Type="http://schemas.openxmlformats.org/officeDocument/2006/relationships/image" Target="media/image224.wmf"/><Relationship Id="rId316" Type="http://schemas.openxmlformats.org/officeDocument/2006/relationships/oleObject" Target="embeddings/oleObject85.bin"/><Relationship Id="rId315" Type="http://schemas.openxmlformats.org/officeDocument/2006/relationships/image" Target="media/image223.png"/><Relationship Id="rId314" Type="http://schemas.openxmlformats.org/officeDocument/2006/relationships/image" Target="media/image222.png"/><Relationship Id="rId313" Type="http://schemas.openxmlformats.org/officeDocument/2006/relationships/image" Target="media/image221.png"/><Relationship Id="rId312" Type="http://schemas.openxmlformats.org/officeDocument/2006/relationships/image" Target="media/image220.png"/><Relationship Id="rId311" Type="http://schemas.openxmlformats.org/officeDocument/2006/relationships/image" Target="media/image219.png"/><Relationship Id="rId310" Type="http://schemas.openxmlformats.org/officeDocument/2006/relationships/image" Target="media/image218.png"/><Relationship Id="rId31" Type="http://schemas.openxmlformats.org/officeDocument/2006/relationships/oleObject" Target="embeddings/oleObject3.bin"/><Relationship Id="rId309" Type="http://schemas.openxmlformats.org/officeDocument/2006/relationships/image" Target="media/image217.png"/><Relationship Id="rId308" Type="http://schemas.openxmlformats.org/officeDocument/2006/relationships/image" Target="media/image216.png"/><Relationship Id="rId307" Type="http://schemas.openxmlformats.org/officeDocument/2006/relationships/image" Target="media/image215.png"/><Relationship Id="rId306" Type="http://schemas.openxmlformats.org/officeDocument/2006/relationships/image" Target="media/image214.png"/><Relationship Id="rId305" Type="http://schemas.openxmlformats.org/officeDocument/2006/relationships/oleObject" Target="embeddings/oleObject84.bin"/><Relationship Id="rId304" Type="http://schemas.openxmlformats.org/officeDocument/2006/relationships/image" Target="media/image213.png"/><Relationship Id="rId303" Type="http://schemas.openxmlformats.org/officeDocument/2006/relationships/image" Target="media/image212.png"/><Relationship Id="rId302" Type="http://schemas.openxmlformats.org/officeDocument/2006/relationships/image" Target="media/image211.png"/><Relationship Id="rId301" Type="http://schemas.openxmlformats.org/officeDocument/2006/relationships/image" Target="media/image210.png"/><Relationship Id="rId300" Type="http://schemas.openxmlformats.org/officeDocument/2006/relationships/image" Target="media/image209.png"/><Relationship Id="rId30" Type="http://schemas.openxmlformats.org/officeDocument/2006/relationships/image" Target="media/image20.png"/><Relationship Id="rId3" Type="http://schemas.openxmlformats.org/officeDocument/2006/relationships/footer" Target="footer1.xml"/><Relationship Id="rId299" Type="http://schemas.openxmlformats.org/officeDocument/2006/relationships/image" Target="media/image208.png"/><Relationship Id="rId298" Type="http://schemas.openxmlformats.org/officeDocument/2006/relationships/image" Target="media/image207.png"/><Relationship Id="rId297" Type="http://schemas.openxmlformats.org/officeDocument/2006/relationships/image" Target="media/image206.png"/><Relationship Id="rId296" Type="http://schemas.openxmlformats.org/officeDocument/2006/relationships/image" Target="media/image205.png"/><Relationship Id="rId295" Type="http://schemas.openxmlformats.org/officeDocument/2006/relationships/image" Target="media/image204.wmf"/><Relationship Id="rId294" Type="http://schemas.openxmlformats.org/officeDocument/2006/relationships/oleObject" Target="embeddings/oleObject83.bin"/><Relationship Id="rId293" Type="http://schemas.openxmlformats.org/officeDocument/2006/relationships/image" Target="media/image203.png"/><Relationship Id="rId292" Type="http://schemas.openxmlformats.org/officeDocument/2006/relationships/image" Target="media/image202.png"/><Relationship Id="rId291" Type="http://schemas.openxmlformats.org/officeDocument/2006/relationships/oleObject" Target="embeddings/oleObject82.bin"/><Relationship Id="rId290" Type="http://schemas.openxmlformats.org/officeDocument/2006/relationships/oleObject" Target="embeddings/oleObject81.bin"/><Relationship Id="rId29" Type="http://schemas.openxmlformats.org/officeDocument/2006/relationships/image" Target="media/image19.wmf"/><Relationship Id="rId289" Type="http://schemas.openxmlformats.org/officeDocument/2006/relationships/oleObject" Target="embeddings/oleObject80.bin"/><Relationship Id="rId288" Type="http://schemas.openxmlformats.org/officeDocument/2006/relationships/image" Target="media/image201.wmf"/><Relationship Id="rId287" Type="http://schemas.openxmlformats.org/officeDocument/2006/relationships/oleObject" Target="embeddings/oleObject79.bin"/><Relationship Id="rId286" Type="http://schemas.openxmlformats.org/officeDocument/2006/relationships/image" Target="media/image200.png"/><Relationship Id="rId285" Type="http://schemas.openxmlformats.org/officeDocument/2006/relationships/image" Target="media/image199.png"/><Relationship Id="rId284" Type="http://schemas.openxmlformats.org/officeDocument/2006/relationships/image" Target="media/image198.png"/><Relationship Id="rId283" Type="http://schemas.openxmlformats.org/officeDocument/2006/relationships/image" Target="media/image197.png"/><Relationship Id="rId282" Type="http://schemas.openxmlformats.org/officeDocument/2006/relationships/image" Target="media/image196.png"/><Relationship Id="rId281" Type="http://schemas.openxmlformats.org/officeDocument/2006/relationships/image" Target="media/image195.png"/><Relationship Id="rId280" Type="http://schemas.openxmlformats.org/officeDocument/2006/relationships/image" Target="media/image194.png"/><Relationship Id="rId28" Type="http://schemas.openxmlformats.org/officeDocument/2006/relationships/oleObject" Target="embeddings/oleObject2.bin"/><Relationship Id="rId279" Type="http://schemas.openxmlformats.org/officeDocument/2006/relationships/image" Target="media/image193.png"/><Relationship Id="rId278" Type="http://schemas.openxmlformats.org/officeDocument/2006/relationships/image" Target="media/image192.png"/><Relationship Id="rId277" Type="http://schemas.openxmlformats.org/officeDocument/2006/relationships/image" Target="media/image191.png"/><Relationship Id="rId276" Type="http://schemas.openxmlformats.org/officeDocument/2006/relationships/image" Target="media/image190.png"/><Relationship Id="rId275" Type="http://schemas.openxmlformats.org/officeDocument/2006/relationships/image" Target="media/image189.png"/><Relationship Id="rId274" Type="http://schemas.openxmlformats.org/officeDocument/2006/relationships/image" Target="media/image188.png"/><Relationship Id="rId273" Type="http://schemas.openxmlformats.org/officeDocument/2006/relationships/oleObject" Target="embeddings/oleObject78.bin"/><Relationship Id="rId272" Type="http://schemas.openxmlformats.org/officeDocument/2006/relationships/image" Target="media/image187.wmf"/><Relationship Id="rId271" Type="http://schemas.openxmlformats.org/officeDocument/2006/relationships/oleObject" Target="embeddings/oleObject77.bin"/><Relationship Id="rId270" Type="http://schemas.openxmlformats.org/officeDocument/2006/relationships/oleObject" Target="embeddings/oleObject76.bin"/><Relationship Id="rId27" Type="http://schemas.openxmlformats.org/officeDocument/2006/relationships/image" Target="media/image18.png"/><Relationship Id="rId269" Type="http://schemas.openxmlformats.org/officeDocument/2006/relationships/oleObject" Target="embeddings/oleObject75.bin"/><Relationship Id="rId268" Type="http://schemas.openxmlformats.org/officeDocument/2006/relationships/image" Target="media/image186.wmf"/><Relationship Id="rId267" Type="http://schemas.openxmlformats.org/officeDocument/2006/relationships/oleObject" Target="embeddings/oleObject74.bin"/><Relationship Id="rId266" Type="http://schemas.openxmlformats.org/officeDocument/2006/relationships/oleObject" Target="embeddings/oleObject73.bin"/><Relationship Id="rId265" Type="http://schemas.openxmlformats.org/officeDocument/2006/relationships/oleObject" Target="embeddings/oleObject72.bin"/><Relationship Id="rId264" Type="http://schemas.openxmlformats.org/officeDocument/2006/relationships/image" Target="media/image185.wmf"/><Relationship Id="rId263" Type="http://schemas.openxmlformats.org/officeDocument/2006/relationships/oleObject" Target="embeddings/oleObject71.bin"/><Relationship Id="rId262" Type="http://schemas.openxmlformats.org/officeDocument/2006/relationships/oleObject" Target="embeddings/oleObject70.bin"/><Relationship Id="rId261" Type="http://schemas.openxmlformats.org/officeDocument/2006/relationships/oleObject" Target="embeddings/oleObject69.bin"/><Relationship Id="rId260" Type="http://schemas.openxmlformats.org/officeDocument/2006/relationships/oleObject" Target="embeddings/oleObject68.bin"/><Relationship Id="rId26" Type="http://schemas.openxmlformats.org/officeDocument/2006/relationships/image" Target="media/image17.png"/><Relationship Id="rId259" Type="http://schemas.openxmlformats.org/officeDocument/2006/relationships/image" Target="media/image184.wmf"/><Relationship Id="rId258" Type="http://schemas.openxmlformats.org/officeDocument/2006/relationships/oleObject" Target="embeddings/oleObject67.bin"/><Relationship Id="rId257" Type="http://schemas.openxmlformats.org/officeDocument/2006/relationships/image" Target="media/image183.wmf"/><Relationship Id="rId256" Type="http://schemas.openxmlformats.org/officeDocument/2006/relationships/oleObject" Target="embeddings/oleObject66.bin"/><Relationship Id="rId255" Type="http://schemas.openxmlformats.org/officeDocument/2006/relationships/image" Target="media/image182.wmf"/><Relationship Id="rId254" Type="http://schemas.openxmlformats.org/officeDocument/2006/relationships/oleObject" Target="embeddings/oleObject65.bin"/><Relationship Id="rId253" Type="http://schemas.openxmlformats.org/officeDocument/2006/relationships/image" Target="media/image181.png"/><Relationship Id="rId252" Type="http://schemas.openxmlformats.org/officeDocument/2006/relationships/image" Target="media/image180.wmf"/><Relationship Id="rId251" Type="http://schemas.openxmlformats.org/officeDocument/2006/relationships/oleObject" Target="embeddings/oleObject64.bin"/><Relationship Id="rId250" Type="http://schemas.openxmlformats.org/officeDocument/2006/relationships/image" Target="media/image179.png"/><Relationship Id="rId25" Type="http://schemas.openxmlformats.org/officeDocument/2006/relationships/image" Target="media/image16.png"/><Relationship Id="rId249" Type="http://schemas.openxmlformats.org/officeDocument/2006/relationships/image" Target="media/image178.wmf"/><Relationship Id="rId248" Type="http://schemas.openxmlformats.org/officeDocument/2006/relationships/oleObject" Target="embeddings/oleObject63.bin"/><Relationship Id="rId247" Type="http://schemas.openxmlformats.org/officeDocument/2006/relationships/oleObject" Target="embeddings/oleObject62.bin"/><Relationship Id="rId246" Type="http://schemas.openxmlformats.org/officeDocument/2006/relationships/oleObject" Target="embeddings/oleObject61.bin"/><Relationship Id="rId245" Type="http://schemas.openxmlformats.org/officeDocument/2006/relationships/image" Target="media/image177.wmf"/><Relationship Id="rId244" Type="http://schemas.openxmlformats.org/officeDocument/2006/relationships/oleObject" Target="embeddings/oleObject60.bin"/><Relationship Id="rId243" Type="http://schemas.openxmlformats.org/officeDocument/2006/relationships/image" Target="media/image176.png"/><Relationship Id="rId242" Type="http://schemas.openxmlformats.org/officeDocument/2006/relationships/image" Target="media/image175.wmf"/><Relationship Id="rId241" Type="http://schemas.openxmlformats.org/officeDocument/2006/relationships/oleObject" Target="embeddings/oleObject59.bin"/><Relationship Id="rId240" Type="http://schemas.openxmlformats.org/officeDocument/2006/relationships/image" Target="media/image174.wmf"/><Relationship Id="rId24" Type="http://schemas.openxmlformats.org/officeDocument/2006/relationships/image" Target="media/image15.png"/><Relationship Id="rId239" Type="http://schemas.openxmlformats.org/officeDocument/2006/relationships/oleObject" Target="embeddings/oleObject58.bin"/><Relationship Id="rId238" Type="http://schemas.openxmlformats.org/officeDocument/2006/relationships/oleObject" Target="embeddings/oleObject57.bin"/><Relationship Id="rId237" Type="http://schemas.openxmlformats.org/officeDocument/2006/relationships/image" Target="media/image173.png"/><Relationship Id="rId236" Type="http://schemas.openxmlformats.org/officeDocument/2006/relationships/image" Target="media/image172.wmf"/><Relationship Id="rId235" Type="http://schemas.openxmlformats.org/officeDocument/2006/relationships/oleObject" Target="embeddings/oleObject56.bin"/><Relationship Id="rId234" Type="http://schemas.openxmlformats.org/officeDocument/2006/relationships/image" Target="media/image171.png"/><Relationship Id="rId233" Type="http://schemas.openxmlformats.org/officeDocument/2006/relationships/image" Target="media/image170.png"/><Relationship Id="rId232" Type="http://schemas.openxmlformats.org/officeDocument/2006/relationships/image" Target="media/image169.png"/><Relationship Id="rId231" Type="http://schemas.openxmlformats.org/officeDocument/2006/relationships/image" Target="media/image168.png"/><Relationship Id="rId230" Type="http://schemas.openxmlformats.org/officeDocument/2006/relationships/image" Target="media/image167.png"/><Relationship Id="rId23" Type="http://schemas.openxmlformats.org/officeDocument/2006/relationships/image" Target="media/image14.png"/><Relationship Id="rId229" Type="http://schemas.openxmlformats.org/officeDocument/2006/relationships/image" Target="media/image166.png"/><Relationship Id="rId228" Type="http://schemas.openxmlformats.org/officeDocument/2006/relationships/oleObject" Target="embeddings/oleObject55.bin"/><Relationship Id="rId227" Type="http://schemas.openxmlformats.org/officeDocument/2006/relationships/image" Target="media/image165.png"/><Relationship Id="rId226" Type="http://schemas.openxmlformats.org/officeDocument/2006/relationships/image" Target="media/image164.png"/><Relationship Id="rId225" Type="http://schemas.openxmlformats.org/officeDocument/2006/relationships/image" Target="media/image163.png"/><Relationship Id="rId224" Type="http://schemas.openxmlformats.org/officeDocument/2006/relationships/image" Target="media/image162.png"/><Relationship Id="rId223" Type="http://schemas.openxmlformats.org/officeDocument/2006/relationships/image" Target="media/image161.png"/><Relationship Id="rId222" Type="http://schemas.openxmlformats.org/officeDocument/2006/relationships/oleObject" Target="embeddings/oleObject54.bin"/><Relationship Id="rId221" Type="http://schemas.openxmlformats.org/officeDocument/2006/relationships/image" Target="media/image160.png"/><Relationship Id="rId220" Type="http://schemas.openxmlformats.org/officeDocument/2006/relationships/oleObject" Target="embeddings/oleObject53.bin"/><Relationship Id="rId22" Type="http://schemas.openxmlformats.org/officeDocument/2006/relationships/image" Target="media/image13.png"/><Relationship Id="rId219" Type="http://schemas.openxmlformats.org/officeDocument/2006/relationships/image" Target="media/image159.png"/><Relationship Id="rId218" Type="http://schemas.openxmlformats.org/officeDocument/2006/relationships/image" Target="media/image158.png"/><Relationship Id="rId217" Type="http://schemas.openxmlformats.org/officeDocument/2006/relationships/image" Target="media/image157.png"/><Relationship Id="rId216" Type="http://schemas.openxmlformats.org/officeDocument/2006/relationships/image" Target="media/image156.png"/><Relationship Id="rId215" Type="http://schemas.openxmlformats.org/officeDocument/2006/relationships/image" Target="media/image155.png"/><Relationship Id="rId214" Type="http://schemas.openxmlformats.org/officeDocument/2006/relationships/image" Target="media/image154.png"/><Relationship Id="rId213" Type="http://schemas.openxmlformats.org/officeDocument/2006/relationships/image" Target="media/image153.png"/><Relationship Id="rId212" Type="http://schemas.openxmlformats.org/officeDocument/2006/relationships/image" Target="media/image152.wmf"/><Relationship Id="rId211" Type="http://schemas.openxmlformats.org/officeDocument/2006/relationships/oleObject" Target="embeddings/oleObject52.bin"/><Relationship Id="rId210" Type="http://schemas.openxmlformats.org/officeDocument/2006/relationships/image" Target="media/image151.png"/><Relationship Id="rId21" Type="http://schemas.openxmlformats.org/officeDocument/2006/relationships/image" Target="media/image12.png"/><Relationship Id="rId209" Type="http://schemas.openxmlformats.org/officeDocument/2006/relationships/image" Target="media/image150.png"/><Relationship Id="rId208" Type="http://schemas.openxmlformats.org/officeDocument/2006/relationships/image" Target="media/image149.wmf"/><Relationship Id="rId207" Type="http://schemas.openxmlformats.org/officeDocument/2006/relationships/oleObject" Target="embeddings/oleObject51.bin"/><Relationship Id="rId206" Type="http://schemas.openxmlformats.org/officeDocument/2006/relationships/oleObject" Target="embeddings/oleObject50.bin"/><Relationship Id="rId205" Type="http://schemas.openxmlformats.org/officeDocument/2006/relationships/oleObject" Target="embeddings/oleObject49.bin"/><Relationship Id="rId204" Type="http://schemas.openxmlformats.org/officeDocument/2006/relationships/oleObject" Target="embeddings/oleObject48.bin"/><Relationship Id="rId203" Type="http://schemas.openxmlformats.org/officeDocument/2006/relationships/oleObject" Target="embeddings/oleObject47.bin"/><Relationship Id="rId202" Type="http://schemas.openxmlformats.org/officeDocument/2006/relationships/oleObject" Target="embeddings/oleObject46.bin"/><Relationship Id="rId201" Type="http://schemas.openxmlformats.org/officeDocument/2006/relationships/image" Target="media/image148.wmf"/><Relationship Id="rId200" Type="http://schemas.openxmlformats.org/officeDocument/2006/relationships/oleObject" Target="embeddings/oleObject45.bin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9" Type="http://schemas.openxmlformats.org/officeDocument/2006/relationships/image" Target="media/image147.wmf"/><Relationship Id="rId198" Type="http://schemas.openxmlformats.org/officeDocument/2006/relationships/oleObject" Target="embeddings/oleObject44.bin"/><Relationship Id="rId197" Type="http://schemas.openxmlformats.org/officeDocument/2006/relationships/image" Target="media/image146.wmf"/><Relationship Id="rId196" Type="http://schemas.openxmlformats.org/officeDocument/2006/relationships/oleObject" Target="embeddings/oleObject43.bin"/><Relationship Id="rId195" Type="http://schemas.openxmlformats.org/officeDocument/2006/relationships/image" Target="media/image145.wmf"/><Relationship Id="rId194" Type="http://schemas.openxmlformats.org/officeDocument/2006/relationships/oleObject" Target="embeddings/oleObject42.bin"/><Relationship Id="rId193" Type="http://schemas.openxmlformats.org/officeDocument/2006/relationships/image" Target="media/image144.wmf"/><Relationship Id="rId192" Type="http://schemas.openxmlformats.org/officeDocument/2006/relationships/oleObject" Target="embeddings/oleObject41.bin"/><Relationship Id="rId191" Type="http://schemas.openxmlformats.org/officeDocument/2006/relationships/image" Target="media/image143.wmf"/><Relationship Id="rId190" Type="http://schemas.openxmlformats.org/officeDocument/2006/relationships/oleObject" Target="embeddings/oleObject40.bin"/><Relationship Id="rId19" Type="http://schemas.openxmlformats.org/officeDocument/2006/relationships/image" Target="media/image10.wmf"/><Relationship Id="rId189" Type="http://schemas.openxmlformats.org/officeDocument/2006/relationships/image" Target="media/image142.png"/><Relationship Id="rId188" Type="http://schemas.openxmlformats.org/officeDocument/2006/relationships/image" Target="media/image141.png"/><Relationship Id="rId187" Type="http://schemas.openxmlformats.org/officeDocument/2006/relationships/image" Target="media/image140.png"/><Relationship Id="rId186" Type="http://schemas.openxmlformats.org/officeDocument/2006/relationships/image" Target="media/image139.png"/><Relationship Id="rId185" Type="http://schemas.openxmlformats.org/officeDocument/2006/relationships/image" Target="media/image138.png"/><Relationship Id="rId184" Type="http://schemas.openxmlformats.org/officeDocument/2006/relationships/image" Target="media/image137.png"/><Relationship Id="rId183" Type="http://schemas.openxmlformats.org/officeDocument/2006/relationships/image" Target="media/image136.png"/><Relationship Id="rId182" Type="http://schemas.openxmlformats.org/officeDocument/2006/relationships/image" Target="media/image135.png"/><Relationship Id="rId181" Type="http://schemas.openxmlformats.org/officeDocument/2006/relationships/image" Target="media/image134.png"/><Relationship Id="rId180" Type="http://schemas.openxmlformats.org/officeDocument/2006/relationships/oleObject" Target="embeddings/oleObject39.bin"/><Relationship Id="rId18" Type="http://schemas.openxmlformats.org/officeDocument/2006/relationships/oleObject" Target="embeddings/oleObject1.bin"/><Relationship Id="rId179" Type="http://schemas.openxmlformats.org/officeDocument/2006/relationships/image" Target="media/image133.wmf"/><Relationship Id="rId178" Type="http://schemas.openxmlformats.org/officeDocument/2006/relationships/oleObject" Target="embeddings/oleObject38.bin"/><Relationship Id="rId177" Type="http://schemas.openxmlformats.org/officeDocument/2006/relationships/oleObject" Target="embeddings/oleObject37.bin"/><Relationship Id="rId176" Type="http://schemas.openxmlformats.org/officeDocument/2006/relationships/image" Target="media/image132.wmf"/><Relationship Id="rId175" Type="http://schemas.openxmlformats.org/officeDocument/2006/relationships/oleObject" Target="embeddings/oleObject36.bin"/><Relationship Id="rId174" Type="http://schemas.openxmlformats.org/officeDocument/2006/relationships/image" Target="media/image131.wmf"/><Relationship Id="rId173" Type="http://schemas.openxmlformats.org/officeDocument/2006/relationships/oleObject" Target="embeddings/oleObject35.bin"/><Relationship Id="rId172" Type="http://schemas.openxmlformats.org/officeDocument/2006/relationships/image" Target="media/image130.png"/><Relationship Id="rId171" Type="http://schemas.openxmlformats.org/officeDocument/2006/relationships/image" Target="media/image129.png"/><Relationship Id="rId170" Type="http://schemas.openxmlformats.org/officeDocument/2006/relationships/image" Target="media/image128.png"/><Relationship Id="rId17" Type="http://schemas.openxmlformats.org/officeDocument/2006/relationships/image" Target="media/image9.png"/><Relationship Id="rId169" Type="http://schemas.openxmlformats.org/officeDocument/2006/relationships/image" Target="media/image127.png"/><Relationship Id="rId168" Type="http://schemas.openxmlformats.org/officeDocument/2006/relationships/image" Target="media/image126.png"/><Relationship Id="rId167" Type="http://schemas.openxmlformats.org/officeDocument/2006/relationships/image" Target="media/image125.png"/><Relationship Id="rId166" Type="http://schemas.openxmlformats.org/officeDocument/2006/relationships/image" Target="media/image124.png"/><Relationship Id="rId165" Type="http://schemas.openxmlformats.org/officeDocument/2006/relationships/image" Target="media/image123.png"/><Relationship Id="rId164" Type="http://schemas.openxmlformats.org/officeDocument/2006/relationships/image" Target="media/image122.png"/><Relationship Id="rId163" Type="http://schemas.openxmlformats.org/officeDocument/2006/relationships/image" Target="media/image121.png"/><Relationship Id="rId162" Type="http://schemas.openxmlformats.org/officeDocument/2006/relationships/image" Target="media/image120.png"/><Relationship Id="rId161" Type="http://schemas.openxmlformats.org/officeDocument/2006/relationships/image" Target="media/image119.wmf"/><Relationship Id="rId160" Type="http://schemas.openxmlformats.org/officeDocument/2006/relationships/oleObject" Target="embeddings/oleObject34.bin"/><Relationship Id="rId16" Type="http://schemas.openxmlformats.org/officeDocument/2006/relationships/image" Target="media/image8.png"/><Relationship Id="rId159" Type="http://schemas.openxmlformats.org/officeDocument/2006/relationships/image" Target="media/image118.wmf"/><Relationship Id="rId158" Type="http://schemas.openxmlformats.org/officeDocument/2006/relationships/oleObject" Target="embeddings/oleObject33.bin"/><Relationship Id="rId157" Type="http://schemas.openxmlformats.org/officeDocument/2006/relationships/image" Target="media/image117.png"/><Relationship Id="rId156" Type="http://schemas.openxmlformats.org/officeDocument/2006/relationships/image" Target="media/image116.png"/><Relationship Id="rId155" Type="http://schemas.openxmlformats.org/officeDocument/2006/relationships/oleObject" Target="embeddings/oleObject32.bin"/><Relationship Id="rId154" Type="http://schemas.openxmlformats.org/officeDocument/2006/relationships/image" Target="media/image115.png"/><Relationship Id="rId153" Type="http://schemas.openxmlformats.org/officeDocument/2006/relationships/image" Target="media/image114.png"/><Relationship Id="rId152" Type="http://schemas.openxmlformats.org/officeDocument/2006/relationships/image" Target="media/image113.png"/><Relationship Id="rId151" Type="http://schemas.openxmlformats.org/officeDocument/2006/relationships/image" Target="media/image112.png"/><Relationship Id="rId150" Type="http://schemas.openxmlformats.org/officeDocument/2006/relationships/oleObject" Target="embeddings/oleObject31.bin"/><Relationship Id="rId15" Type="http://schemas.openxmlformats.org/officeDocument/2006/relationships/image" Target="media/image7.png"/><Relationship Id="rId149" Type="http://schemas.openxmlformats.org/officeDocument/2006/relationships/image" Target="media/image111.wmf"/><Relationship Id="rId148" Type="http://schemas.openxmlformats.org/officeDocument/2006/relationships/oleObject" Target="embeddings/oleObject30.bin"/><Relationship Id="rId147" Type="http://schemas.openxmlformats.org/officeDocument/2006/relationships/image" Target="media/image110.png"/><Relationship Id="rId146" Type="http://schemas.openxmlformats.org/officeDocument/2006/relationships/image" Target="media/image109.png"/><Relationship Id="rId145" Type="http://schemas.openxmlformats.org/officeDocument/2006/relationships/image" Target="media/image108.png"/><Relationship Id="rId144" Type="http://schemas.openxmlformats.org/officeDocument/2006/relationships/image" Target="media/image107.png"/><Relationship Id="rId143" Type="http://schemas.openxmlformats.org/officeDocument/2006/relationships/image" Target="media/image106.png"/><Relationship Id="rId142" Type="http://schemas.openxmlformats.org/officeDocument/2006/relationships/image" Target="media/image105.wmf"/><Relationship Id="rId141" Type="http://schemas.openxmlformats.org/officeDocument/2006/relationships/oleObject" Target="embeddings/oleObject29.bin"/><Relationship Id="rId140" Type="http://schemas.openxmlformats.org/officeDocument/2006/relationships/image" Target="media/image104.wmf"/><Relationship Id="rId14" Type="http://schemas.openxmlformats.org/officeDocument/2006/relationships/image" Target="media/image6.png"/><Relationship Id="rId139" Type="http://schemas.openxmlformats.org/officeDocument/2006/relationships/oleObject" Target="embeddings/oleObject28.bin"/><Relationship Id="rId138" Type="http://schemas.openxmlformats.org/officeDocument/2006/relationships/image" Target="media/image103.wmf"/><Relationship Id="rId137" Type="http://schemas.openxmlformats.org/officeDocument/2006/relationships/oleObject" Target="embeddings/oleObject27.bin"/><Relationship Id="rId136" Type="http://schemas.openxmlformats.org/officeDocument/2006/relationships/image" Target="media/image102.png"/><Relationship Id="rId135" Type="http://schemas.openxmlformats.org/officeDocument/2006/relationships/image" Target="media/image101.png"/><Relationship Id="rId134" Type="http://schemas.openxmlformats.org/officeDocument/2006/relationships/image" Target="media/image100.png"/><Relationship Id="rId133" Type="http://schemas.openxmlformats.org/officeDocument/2006/relationships/image" Target="media/image99.png"/><Relationship Id="rId132" Type="http://schemas.openxmlformats.org/officeDocument/2006/relationships/oleObject" Target="embeddings/oleObject26.bin"/><Relationship Id="rId131" Type="http://schemas.openxmlformats.org/officeDocument/2006/relationships/image" Target="media/image98.png"/><Relationship Id="rId130" Type="http://schemas.openxmlformats.org/officeDocument/2006/relationships/image" Target="media/image97.png"/><Relationship Id="rId13" Type="http://schemas.openxmlformats.org/officeDocument/2006/relationships/image" Target="media/image5.png"/><Relationship Id="rId129" Type="http://schemas.openxmlformats.org/officeDocument/2006/relationships/image" Target="media/image96.png"/><Relationship Id="rId128" Type="http://schemas.openxmlformats.org/officeDocument/2006/relationships/image" Target="media/image95.png"/><Relationship Id="rId127" Type="http://schemas.openxmlformats.org/officeDocument/2006/relationships/image" Target="media/image94.png"/><Relationship Id="rId126" Type="http://schemas.openxmlformats.org/officeDocument/2006/relationships/image" Target="media/image93.png"/><Relationship Id="rId125" Type="http://schemas.openxmlformats.org/officeDocument/2006/relationships/image" Target="media/image92.wmf"/><Relationship Id="rId124" Type="http://schemas.openxmlformats.org/officeDocument/2006/relationships/oleObject" Target="embeddings/oleObject25.bin"/><Relationship Id="rId123" Type="http://schemas.openxmlformats.org/officeDocument/2006/relationships/image" Target="media/image91.png"/><Relationship Id="rId122" Type="http://schemas.openxmlformats.org/officeDocument/2006/relationships/image" Target="media/image90.png"/><Relationship Id="rId121" Type="http://schemas.openxmlformats.org/officeDocument/2006/relationships/image" Target="media/image89.png"/><Relationship Id="rId120" Type="http://schemas.openxmlformats.org/officeDocument/2006/relationships/oleObject" Target="embeddings/oleObject24.bin"/><Relationship Id="rId12" Type="http://schemas.openxmlformats.org/officeDocument/2006/relationships/image" Target="media/image4.png"/><Relationship Id="rId119" Type="http://schemas.openxmlformats.org/officeDocument/2006/relationships/image" Target="media/image88.png"/><Relationship Id="rId118" Type="http://schemas.openxmlformats.org/officeDocument/2006/relationships/image" Target="media/image87.png"/><Relationship Id="rId117" Type="http://schemas.openxmlformats.org/officeDocument/2006/relationships/image" Target="media/image86.png"/><Relationship Id="rId116" Type="http://schemas.openxmlformats.org/officeDocument/2006/relationships/image" Target="media/image85.wmf"/><Relationship Id="rId115" Type="http://schemas.openxmlformats.org/officeDocument/2006/relationships/oleObject" Target="embeddings/oleObject23.bin"/><Relationship Id="rId114" Type="http://schemas.openxmlformats.org/officeDocument/2006/relationships/image" Target="media/image84.wmf"/><Relationship Id="rId113" Type="http://schemas.openxmlformats.org/officeDocument/2006/relationships/oleObject" Target="embeddings/oleObject22.bin"/><Relationship Id="rId112" Type="http://schemas.openxmlformats.org/officeDocument/2006/relationships/image" Target="media/image83.png"/><Relationship Id="rId111" Type="http://schemas.openxmlformats.org/officeDocument/2006/relationships/image" Target="media/image82.wmf"/><Relationship Id="rId110" Type="http://schemas.openxmlformats.org/officeDocument/2006/relationships/oleObject" Target="embeddings/oleObject21.bin"/><Relationship Id="rId11" Type="http://schemas.openxmlformats.org/officeDocument/2006/relationships/image" Target="media/image3.png"/><Relationship Id="rId109" Type="http://schemas.openxmlformats.org/officeDocument/2006/relationships/image" Target="media/image81.png"/><Relationship Id="rId108" Type="http://schemas.openxmlformats.org/officeDocument/2006/relationships/image" Target="media/image80.wmf"/><Relationship Id="rId107" Type="http://schemas.openxmlformats.org/officeDocument/2006/relationships/oleObject" Target="embeddings/oleObject20.bin"/><Relationship Id="rId106" Type="http://schemas.openxmlformats.org/officeDocument/2006/relationships/image" Target="media/image79.wmf"/><Relationship Id="rId105" Type="http://schemas.openxmlformats.org/officeDocument/2006/relationships/oleObject" Target="embeddings/oleObject19.bin"/><Relationship Id="rId104" Type="http://schemas.openxmlformats.org/officeDocument/2006/relationships/image" Target="media/image78.png"/><Relationship Id="rId103" Type="http://schemas.openxmlformats.org/officeDocument/2006/relationships/image" Target="media/image77.png"/><Relationship Id="rId102" Type="http://schemas.openxmlformats.org/officeDocument/2006/relationships/image" Target="media/image76.wmf"/><Relationship Id="rId101" Type="http://schemas.openxmlformats.org/officeDocument/2006/relationships/oleObject" Target="embeddings/oleObject18.bin"/><Relationship Id="rId100" Type="http://schemas.openxmlformats.org/officeDocument/2006/relationships/image" Target="media/image75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  <customShpInfo spid="_x0000_s2051"/>
    <customShpInfo spid="_x0000_s2053"/>
    <customShpInfo spid="_x0000_s205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10359</Words>
  <Characters>11839</Characters>
  <Lines>0</Lines>
  <Paragraphs>0</Paragraphs>
  <TotalTime>0</TotalTime>
  <ScaleCrop>false</ScaleCrop>
  <LinksUpToDate>false</LinksUpToDate>
  <CharactersWithSpaces>12950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2017-07-19T20:07:00Z</dcterms:created>
  <dc:creator>组卷网zujuan.xkw.com</dc:creator>
  <cp:lastModifiedBy>静心室主人</cp:lastModifiedBy>
  <dcterms:modified xsi:type="dcterms:W3CDTF">2026-03-10T02:15:41Z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ICV">
    <vt:lpwstr>1C4259EBC59B4B0C960D7E979FDF9A85_13</vt:lpwstr>
  </property>
  <property fmtid="{D5CDD505-2E9C-101B-9397-08002B2CF9AE}" pid="7" name="KSOProductBuildVer">
    <vt:lpwstr>2052-12.1.0.23542</vt:lpwstr>
  </property>
  <property fmtid="{D5CDD505-2E9C-101B-9397-08002B2CF9AE}" pid="8" name="KSOTemplateDocerSaveRecord">
    <vt:lpwstr>eyJoZGlkIjoiZjkyNmI1MTJkNGQyZTE2MTllOGNjZjY1YjI0MDQyMDgiLCJ1c2VySWQiOiI2NTA0MTY2NjUifQ==</vt:lpwstr>
  </property>
</Properties>
</file>